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F36" w:rsidRPr="00150A98" w:rsidRDefault="00277F36" w:rsidP="00F13232">
      <w:pPr>
        <w:spacing w:after="0" w:line="240" w:lineRule="auto"/>
        <w:jc w:val="center"/>
        <w:rPr>
          <w:rFonts w:ascii="Times New Roman" w:hAnsi="Times New Roman"/>
          <w:b/>
          <w:sz w:val="24"/>
          <w:szCs w:val="24"/>
        </w:rPr>
      </w:pPr>
      <w:r w:rsidRPr="00150A98">
        <w:rPr>
          <w:rFonts w:ascii="Times New Roman" w:hAnsi="Times New Roman"/>
          <w:b/>
          <w:sz w:val="24"/>
          <w:szCs w:val="24"/>
        </w:rPr>
        <w:t xml:space="preserve">TINJAUAN </w:t>
      </w:r>
      <w:r w:rsidRPr="00150A98">
        <w:rPr>
          <w:rFonts w:ascii="Times New Roman" w:hAnsi="Times New Roman"/>
          <w:b/>
          <w:sz w:val="24"/>
          <w:szCs w:val="24"/>
          <w:lang w:val="en-US"/>
        </w:rPr>
        <w:t>P</w:t>
      </w:r>
      <w:r w:rsidRPr="00150A98">
        <w:rPr>
          <w:rFonts w:ascii="Times New Roman" w:hAnsi="Times New Roman"/>
          <w:b/>
          <w:sz w:val="24"/>
          <w:szCs w:val="24"/>
        </w:rPr>
        <w:t xml:space="preserve">OTENSI </w:t>
      </w:r>
      <w:r w:rsidRPr="00150A98">
        <w:rPr>
          <w:rFonts w:ascii="Times New Roman" w:hAnsi="Times New Roman"/>
          <w:b/>
          <w:sz w:val="24"/>
          <w:szCs w:val="24"/>
          <w:lang w:val="en-US"/>
        </w:rPr>
        <w:t>O</w:t>
      </w:r>
      <w:r w:rsidRPr="00150A98">
        <w:rPr>
          <w:rFonts w:ascii="Times New Roman" w:hAnsi="Times New Roman"/>
          <w:b/>
          <w:sz w:val="24"/>
          <w:szCs w:val="24"/>
        </w:rPr>
        <w:t xml:space="preserve">BJEK </w:t>
      </w:r>
      <w:r w:rsidRPr="00150A98">
        <w:rPr>
          <w:rFonts w:ascii="Times New Roman" w:hAnsi="Times New Roman"/>
          <w:b/>
          <w:sz w:val="24"/>
          <w:szCs w:val="24"/>
          <w:lang w:val="en-US"/>
        </w:rPr>
        <w:t>W</w:t>
      </w:r>
      <w:r w:rsidRPr="00150A98">
        <w:rPr>
          <w:rFonts w:ascii="Times New Roman" w:hAnsi="Times New Roman"/>
          <w:b/>
          <w:sz w:val="24"/>
          <w:szCs w:val="24"/>
        </w:rPr>
        <w:t xml:space="preserve">ISATA </w:t>
      </w:r>
      <w:r w:rsidRPr="00150A98">
        <w:rPr>
          <w:rFonts w:ascii="Times New Roman" w:hAnsi="Times New Roman"/>
          <w:b/>
          <w:sz w:val="24"/>
          <w:szCs w:val="24"/>
          <w:lang w:val="en-US"/>
        </w:rPr>
        <w:t>P</w:t>
      </w:r>
      <w:r w:rsidRPr="00150A98">
        <w:rPr>
          <w:rFonts w:ascii="Times New Roman" w:hAnsi="Times New Roman"/>
          <w:b/>
          <w:sz w:val="24"/>
          <w:szCs w:val="24"/>
        </w:rPr>
        <w:t xml:space="preserve">ANTAI </w:t>
      </w:r>
      <w:r w:rsidRPr="00150A98">
        <w:rPr>
          <w:rFonts w:ascii="Times New Roman" w:hAnsi="Times New Roman"/>
          <w:b/>
          <w:sz w:val="24"/>
          <w:szCs w:val="24"/>
          <w:lang w:val="en-US"/>
        </w:rPr>
        <w:t>T</w:t>
      </w:r>
      <w:r w:rsidRPr="00150A98">
        <w:rPr>
          <w:rFonts w:ascii="Times New Roman" w:hAnsi="Times New Roman"/>
          <w:b/>
          <w:sz w:val="24"/>
          <w:szCs w:val="24"/>
        </w:rPr>
        <w:t xml:space="preserve">UGU </w:t>
      </w:r>
      <w:r w:rsidRPr="00150A98">
        <w:rPr>
          <w:rFonts w:ascii="Times New Roman" w:hAnsi="Times New Roman"/>
          <w:b/>
          <w:sz w:val="24"/>
          <w:szCs w:val="24"/>
          <w:lang w:val="en-US"/>
        </w:rPr>
        <w:t>J</w:t>
      </w:r>
      <w:r w:rsidRPr="00150A98">
        <w:rPr>
          <w:rFonts w:ascii="Times New Roman" w:hAnsi="Times New Roman"/>
          <w:b/>
          <w:sz w:val="24"/>
          <w:szCs w:val="24"/>
        </w:rPr>
        <w:t xml:space="preserve">EPANG </w:t>
      </w:r>
    </w:p>
    <w:p w:rsidR="00277F36" w:rsidRPr="00150A98" w:rsidRDefault="00277F36" w:rsidP="00F13232">
      <w:pPr>
        <w:spacing w:after="0" w:line="240" w:lineRule="auto"/>
        <w:jc w:val="center"/>
        <w:rPr>
          <w:rFonts w:ascii="Times New Roman" w:hAnsi="Times New Roman"/>
          <w:b/>
          <w:sz w:val="24"/>
          <w:szCs w:val="24"/>
        </w:rPr>
      </w:pPr>
      <w:r w:rsidRPr="00150A98">
        <w:rPr>
          <w:rFonts w:ascii="Times New Roman" w:hAnsi="Times New Roman"/>
          <w:b/>
          <w:sz w:val="24"/>
          <w:szCs w:val="24"/>
          <w:lang w:val="en-US"/>
        </w:rPr>
        <w:t>A</w:t>
      </w:r>
      <w:r w:rsidRPr="00150A98">
        <w:rPr>
          <w:rFonts w:ascii="Times New Roman" w:hAnsi="Times New Roman"/>
          <w:b/>
          <w:sz w:val="24"/>
          <w:szCs w:val="24"/>
        </w:rPr>
        <w:t xml:space="preserve">IR </w:t>
      </w:r>
      <w:r w:rsidRPr="00150A98">
        <w:rPr>
          <w:rFonts w:ascii="Times New Roman" w:hAnsi="Times New Roman"/>
          <w:b/>
          <w:sz w:val="24"/>
          <w:szCs w:val="24"/>
          <w:lang w:val="en-US"/>
        </w:rPr>
        <w:t>B</w:t>
      </w:r>
      <w:r w:rsidRPr="00150A98">
        <w:rPr>
          <w:rFonts w:ascii="Times New Roman" w:hAnsi="Times New Roman"/>
          <w:b/>
          <w:sz w:val="24"/>
          <w:szCs w:val="24"/>
        </w:rPr>
        <w:t xml:space="preserve">ANGIS </w:t>
      </w:r>
      <w:r w:rsidRPr="00150A98">
        <w:rPr>
          <w:rFonts w:ascii="Times New Roman" w:hAnsi="Times New Roman"/>
          <w:b/>
          <w:sz w:val="24"/>
          <w:szCs w:val="24"/>
          <w:lang w:val="en-US"/>
        </w:rPr>
        <w:t>K</w:t>
      </w:r>
      <w:r w:rsidRPr="00150A98">
        <w:rPr>
          <w:rFonts w:ascii="Times New Roman" w:hAnsi="Times New Roman"/>
          <w:b/>
          <w:sz w:val="24"/>
          <w:szCs w:val="24"/>
        </w:rPr>
        <w:t xml:space="preserve">ECAMATAN </w:t>
      </w:r>
      <w:r w:rsidRPr="00150A98">
        <w:rPr>
          <w:rFonts w:ascii="Times New Roman" w:hAnsi="Times New Roman"/>
          <w:b/>
          <w:sz w:val="24"/>
          <w:szCs w:val="24"/>
          <w:lang w:val="en-US"/>
        </w:rPr>
        <w:t>S</w:t>
      </w:r>
      <w:r w:rsidRPr="00150A98">
        <w:rPr>
          <w:rFonts w:ascii="Times New Roman" w:hAnsi="Times New Roman"/>
          <w:b/>
          <w:sz w:val="24"/>
          <w:szCs w:val="24"/>
        </w:rPr>
        <w:t xml:space="preserve">UNGAI </w:t>
      </w:r>
      <w:r w:rsidRPr="00150A98">
        <w:rPr>
          <w:rFonts w:ascii="Times New Roman" w:hAnsi="Times New Roman"/>
          <w:b/>
          <w:sz w:val="24"/>
          <w:szCs w:val="24"/>
          <w:lang w:val="en-US"/>
        </w:rPr>
        <w:t>B</w:t>
      </w:r>
      <w:r w:rsidRPr="00150A98">
        <w:rPr>
          <w:rFonts w:ascii="Times New Roman" w:hAnsi="Times New Roman"/>
          <w:b/>
          <w:sz w:val="24"/>
          <w:szCs w:val="24"/>
        </w:rPr>
        <w:t xml:space="preserve">EREMAS MENJADI </w:t>
      </w:r>
    </w:p>
    <w:p w:rsidR="00277F36" w:rsidRDefault="00277F36" w:rsidP="00F13232">
      <w:pPr>
        <w:spacing w:after="0" w:line="240" w:lineRule="auto"/>
        <w:jc w:val="center"/>
        <w:rPr>
          <w:rFonts w:ascii="Times New Roman" w:hAnsi="Times New Roman"/>
          <w:b/>
          <w:sz w:val="24"/>
          <w:szCs w:val="24"/>
        </w:rPr>
      </w:pPr>
      <w:r w:rsidRPr="00150A98">
        <w:rPr>
          <w:rFonts w:ascii="Times New Roman" w:hAnsi="Times New Roman"/>
          <w:b/>
          <w:sz w:val="24"/>
          <w:szCs w:val="24"/>
        </w:rPr>
        <w:t xml:space="preserve">DESTINASI WISATA </w:t>
      </w:r>
      <w:r w:rsidRPr="00150A98">
        <w:rPr>
          <w:rFonts w:ascii="Times New Roman" w:hAnsi="Times New Roman"/>
          <w:b/>
          <w:sz w:val="24"/>
          <w:szCs w:val="24"/>
          <w:lang w:val="en-US"/>
        </w:rPr>
        <w:t>K</w:t>
      </w:r>
      <w:r w:rsidRPr="00150A98">
        <w:rPr>
          <w:rFonts w:ascii="Times New Roman" w:hAnsi="Times New Roman"/>
          <w:b/>
          <w:sz w:val="24"/>
          <w:szCs w:val="24"/>
        </w:rPr>
        <w:t>ABUPATEN</w:t>
      </w:r>
      <w:r w:rsidRPr="00150A98">
        <w:rPr>
          <w:rFonts w:ascii="Times New Roman" w:hAnsi="Times New Roman"/>
          <w:b/>
          <w:sz w:val="24"/>
          <w:szCs w:val="24"/>
          <w:lang w:val="en-US"/>
        </w:rPr>
        <w:t xml:space="preserve"> </w:t>
      </w:r>
      <w:r w:rsidRPr="00150A98">
        <w:rPr>
          <w:rFonts w:ascii="Times New Roman" w:hAnsi="Times New Roman"/>
          <w:b/>
          <w:sz w:val="24"/>
          <w:szCs w:val="24"/>
        </w:rPr>
        <w:t xml:space="preserve">PASAMAN </w:t>
      </w:r>
      <w:r w:rsidRPr="00150A98">
        <w:rPr>
          <w:rFonts w:ascii="Times New Roman" w:hAnsi="Times New Roman"/>
          <w:b/>
          <w:sz w:val="24"/>
          <w:szCs w:val="24"/>
          <w:lang w:val="en-US"/>
        </w:rPr>
        <w:t>B</w:t>
      </w:r>
      <w:r w:rsidRPr="00150A98">
        <w:rPr>
          <w:rFonts w:ascii="Times New Roman" w:hAnsi="Times New Roman"/>
          <w:b/>
          <w:sz w:val="24"/>
          <w:szCs w:val="24"/>
        </w:rPr>
        <w:t>ARAT</w:t>
      </w:r>
    </w:p>
    <w:p w:rsidR="00277F36" w:rsidRDefault="00277F36" w:rsidP="00F13232">
      <w:pPr>
        <w:spacing w:after="0" w:line="240" w:lineRule="auto"/>
        <w:jc w:val="center"/>
        <w:rPr>
          <w:rFonts w:ascii="Times New Roman" w:hAnsi="Times New Roman"/>
          <w:b/>
          <w:sz w:val="24"/>
          <w:szCs w:val="24"/>
        </w:rPr>
      </w:pPr>
    </w:p>
    <w:p w:rsidR="00277F36" w:rsidRPr="005D0CA4" w:rsidRDefault="00277F36" w:rsidP="00F13232">
      <w:pPr>
        <w:spacing w:after="0" w:line="240" w:lineRule="auto"/>
        <w:jc w:val="center"/>
        <w:rPr>
          <w:rFonts w:ascii="Times New Roman" w:hAnsi="Times New Roman"/>
          <w:b/>
          <w:sz w:val="24"/>
          <w:szCs w:val="24"/>
          <w:vertAlign w:val="superscript"/>
        </w:rPr>
      </w:pPr>
      <w:r>
        <w:rPr>
          <w:rFonts w:ascii="Times New Roman" w:hAnsi="Times New Roman"/>
          <w:b/>
          <w:sz w:val="24"/>
          <w:szCs w:val="24"/>
        </w:rPr>
        <w:t>Nelli Warni</w:t>
      </w:r>
      <w:r>
        <w:rPr>
          <w:rFonts w:ascii="Times New Roman" w:hAnsi="Times New Roman"/>
          <w:b/>
          <w:sz w:val="24"/>
          <w:szCs w:val="24"/>
          <w:vertAlign w:val="superscript"/>
        </w:rPr>
        <w:t>1</w:t>
      </w:r>
      <w:r>
        <w:rPr>
          <w:rFonts w:ascii="Times New Roman" w:hAnsi="Times New Roman"/>
          <w:b/>
          <w:sz w:val="24"/>
          <w:szCs w:val="24"/>
        </w:rPr>
        <w:t>, Silfeni</w:t>
      </w:r>
      <w:r>
        <w:rPr>
          <w:rFonts w:ascii="Times New Roman" w:hAnsi="Times New Roman"/>
          <w:b/>
          <w:sz w:val="24"/>
          <w:szCs w:val="24"/>
          <w:vertAlign w:val="superscript"/>
        </w:rPr>
        <w:t>2</w:t>
      </w:r>
      <w:r>
        <w:rPr>
          <w:rFonts w:ascii="Times New Roman" w:hAnsi="Times New Roman"/>
          <w:b/>
          <w:sz w:val="24"/>
          <w:szCs w:val="24"/>
        </w:rPr>
        <w:t>, Ira Meirina Chair</w:t>
      </w:r>
      <w:r>
        <w:rPr>
          <w:rFonts w:ascii="Times New Roman" w:hAnsi="Times New Roman"/>
          <w:b/>
          <w:sz w:val="24"/>
          <w:szCs w:val="24"/>
          <w:vertAlign w:val="superscript"/>
        </w:rPr>
        <w:t>2</w:t>
      </w:r>
    </w:p>
    <w:p w:rsidR="00277F36" w:rsidRDefault="00277F36" w:rsidP="00F13232">
      <w:pPr>
        <w:spacing w:after="0" w:line="240" w:lineRule="auto"/>
        <w:jc w:val="center"/>
        <w:rPr>
          <w:rFonts w:ascii="Times New Roman" w:hAnsi="Times New Roman"/>
          <w:b/>
          <w:sz w:val="24"/>
          <w:szCs w:val="24"/>
        </w:rPr>
      </w:pPr>
      <w:r>
        <w:rPr>
          <w:rFonts w:ascii="Times New Roman" w:hAnsi="Times New Roman"/>
          <w:b/>
          <w:sz w:val="24"/>
          <w:szCs w:val="24"/>
        </w:rPr>
        <w:t xml:space="preserve">Program Studi Manajemen Perhotelan </w:t>
      </w:r>
    </w:p>
    <w:p w:rsidR="00277F36" w:rsidRDefault="00277F36" w:rsidP="00F13232">
      <w:pPr>
        <w:spacing w:after="0" w:line="240" w:lineRule="auto"/>
        <w:jc w:val="center"/>
        <w:rPr>
          <w:rFonts w:ascii="Times New Roman" w:hAnsi="Times New Roman"/>
          <w:b/>
          <w:sz w:val="24"/>
          <w:szCs w:val="24"/>
        </w:rPr>
      </w:pPr>
      <w:r>
        <w:rPr>
          <w:rFonts w:ascii="Times New Roman" w:hAnsi="Times New Roman"/>
          <w:b/>
          <w:sz w:val="24"/>
          <w:szCs w:val="24"/>
        </w:rPr>
        <w:t>FT Universitas Negeri Padang</w:t>
      </w:r>
    </w:p>
    <w:p w:rsidR="00277F36" w:rsidRDefault="00277F36" w:rsidP="00F13232">
      <w:pPr>
        <w:spacing w:after="0" w:line="240" w:lineRule="auto"/>
        <w:jc w:val="center"/>
        <w:rPr>
          <w:rFonts w:ascii="Times New Roman" w:hAnsi="Times New Roman"/>
          <w:b/>
          <w:sz w:val="24"/>
          <w:szCs w:val="24"/>
        </w:rPr>
      </w:pPr>
      <w:r>
        <w:rPr>
          <w:rFonts w:ascii="Times New Roman" w:hAnsi="Times New Roman"/>
          <w:b/>
          <w:sz w:val="24"/>
          <w:szCs w:val="24"/>
        </w:rPr>
        <w:t xml:space="preserve">Email: </w:t>
      </w:r>
      <w:hyperlink r:id="rId7" w:history="1">
        <w:r w:rsidRPr="008D170A">
          <w:rPr>
            <w:rStyle w:val="Hyperlink"/>
            <w:rFonts w:ascii="Times New Roman" w:hAnsi="Times New Roman"/>
            <w:b/>
            <w:sz w:val="24"/>
            <w:szCs w:val="24"/>
          </w:rPr>
          <w:t>ujhienk@gmail.com</w:t>
        </w:r>
      </w:hyperlink>
    </w:p>
    <w:p w:rsidR="00277F36" w:rsidRDefault="00277F36" w:rsidP="00277F36">
      <w:pPr>
        <w:spacing w:after="0"/>
        <w:jc w:val="center"/>
        <w:rPr>
          <w:rFonts w:ascii="Times New Roman" w:hAnsi="Times New Roman"/>
          <w:b/>
          <w:sz w:val="24"/>
          <w:szCs w:val="24"/>
        </w:rPr>
      </w:pPr>
    </w:p>
    <w:p w:rsidR="00277F36" w:rsidRDefault="00277F36" w:rsidP="00277F36">
      <w:pPr>
        <w:spacing w:after="0"/>
        <w:jc w:val="center"/>
        <w:rPr>
          <w:rFonts w:ascii="Times New Roman" w:hAnsi="Times New Roman"/>
          <w:b/>
          <w:sz w:val="24"/>
          <w:szCs w:val="24"/>
        </w:rPr>
      </w:pPr>
      <w:r>
        <w:rPr>
          <w:rFonts w:ascii="Times New Roman" w:hAnsi="Times New Roman"/>
          <w:b/>
          <w:sz w:val="24"/>
          <w:szCs w:val="24"/>
        </w:rPr>
        <w:t>Abstrak</w:t>
      </w:r>
    </w:p>
    <w:p w:rsidR="00277F36" w:rsidRDefault="00277F36" w:rsidP="00277F36">
      <w:pPr>
        <w:spacing w:after="0"/>
        <w:jc w:val="both"/>
        <w:rPr>
          <w:rFonts w:ascii="Times New Roman" w:hAnsi="Times New Roman"/>
          <w:b/>
          <w:sz w:val="24"/>
          <w:szCs w:val="24"/>
        </w:rPr>
      </w:pPr>
      <w:r>
        <w:rPr>
          <w:rFonts w:ascii="Times New Roman" w:hAnsi="Times New Roman"/>
          <w:b/>
          <w:sz w:val="24"/>
          <w:szCs w:val="24"/>
        </w:rPr>
        <w:tab/>
      </w:r>
      <w:r w:rsidRPr="00656DE0">
        <w:rPr>
          <w:rFonts w:ascii="Times New Roman" w:hAnsi="Times New Roman"/>
          <w:sz w:val="24"/>
          <w:szCs w:val="24"/>
        </w:rPr>
        <w:t>Penel</w:t>
      </w:r>
      <w:r>
        <w:rPr>
          <w:rFonts w:ascii="Times New Roman" w:hAnsi="Times New Roman"/>
          <w:sz w:val="24"/>
          <w:szCs w:val="24"/>
        </w:rPr>
        <w:t>itian ini dilatarbelakangi tidak masuknya</w:t>
      </w:r>
      <w:r w:rsidRPr="00656DE0">
        <w:rPr>
          <w:rFonts w:ascii="Times New Roman" w:hAnsi="Times New Roman"/>
          <w:sz w:val="24"/>
          <w:szCs w:val="24"/>
        </w:rPr>
        <w:t xml:space="preserve"> objek wisata </w:t>
      </w:r>
      <w:proofErr w:type="spellStart"/>
      <w:r>
        <w:rPr>
          <w:rFonts w:ascii="Times New Roman" w:hAnsi="Times New Roman"/>
          <w:sz w:val="24"/>
          <w:szCs w:val="24"/>
          <w:lang w:val="en-US"/>
        </w:rPr>
        <w:t>Pantai</w:t>
      </w:r>
      <w:proofErr w:type="spellEnd"/>
      <w:r>
        <w:rPr>
          <w:rFonts w:ascii="Times New Roman" w:hAnsi="Times New Roman"/>
          <w:sz w:val="24"/>
          <w:szCs w:val="24"/>
          <w:lang w:val="en-US"/>
        </w:rPr>
        <w:t xml:space="preserve"> T</w:t>
      </w:r>
      <w:r>
        <w:rPr>
          <w:rFonts w:ascii="Times New Roman" w:hAnsi="Times New Roman"/>
          <w:sz w:val="24"/>
          <w:szCs w:val="24"/>
        </w:rPr>
        <w:t xml:space="preserve">ugu </w:t>
      </w:r>
      <w:r>
        <w:rPr>
          <w:rFonts w:ascii="Times New Roman" w:hAnsi="Times New Roman"/>
          <w:sz w:val="24"/>
          <w:szCs w:val="24"/>
          <w:lang w:val="en-US"/>
        </w:rPr>
        <w:t>J</w:t>
      </w:r>
      <w:r>
        <w:rPr>
          <w:rFonts w:ascii="Times New Roman" w:hAnsi="Times New Roman"/>
          <w:sz w:val="24"/>
          <w:szCs w:val="24"/>
        </w:rPr>
        <w:t xml:space="preserve">epang </w:t>
      </w:r>
      <w:r>
        <w:rPr>
          <w:rFonts w:ascii="Times New Roman" w:hAnsi="Times New Roman"/>
          <w:sz w:val="24"/>
          <w:szCs w:val="24"/>
          <w:lang w:val="en-US"/>
        </w:rPr>
        <w:t>A</w:t>
      </w:r>
      <w:r>
        <w:rPr>
          <w:rFonts w:ascii="Times New Roman" w:hAnsi="Times New Roman"/>
          <w:sz w:val="24"/>
          <w:szCs w:val="24"/>
        </w:rPr>
        <w:t xml:space="preserve">ir </w:t>
      </w:r>
      <w:r>
        <w:rPr>
          <w:rFonts w:ascii="Times New Roman" w:hAnsi="Times New Roman"/>
          <w:sz w:val="24"/>
          <w:szCs w:val="24"/>
          <w:lang w:val="en-US"/>
        </w:rPr>
        <w:t>B</w:t>
      </w:r>
      <w:r w:rsidRPr="004A452B">
        <w:rPr>
          <w:rFonts w:ascii="Times New Roman" w:hAnsi="Times New Roman"/>
          <w:sz w:val="24"/>
          <w:szCs w:val="24"/>
        </w:rPr>
        <w:t>angis</w:t>
      </w:r>
      <w:r>
        <w:rPr>
          <w:rFonts w:ascii="Times New Roman" w:hAnsi="Times New Roman"/>
          <w:sz w:val="24"/>
          <w:szCs w:val="24"/>
        </w:rPr>
        <w:t xml:space="preserve"> </w:t>
      </w:r>
      <w:proofErr w:type="spellStart"/>
      <w:r>
        <w:rPr>
          <w:rFonts w:ascii="Times New Roman" w:hAnsi="Times New Roman"/>
          <w:sz w:val="24"/>
          <w:szCs w:val="24"/>
          <w:lang w:val="en-US"/>
        </w:rPr>
        <w:t>ke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10 </w:t>
      </w:r>
      <w:proofErr w:type="spellStart"/>
      <w:r>
        <w:rPr>
          <w:rFonts w:ascii="Times New Roman" w:hAnsi="Times New Roman"/>
          <w:sz w:val="24"/>
          <w:szCs w:val="24"/>
          <w:lang w:val="en-US"/>
        </w:rPr>
        <w:t>destinasi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utama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Objek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Wisata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Sumatera Barat.</w:t>
      </w:r>
      <w:r>
        <w:rPr>
          <w:rFonts w:ascii="Times New Roman" w:hAnsi="Times New Roman"/>
          <w:sz w:val="24"/>
          <w:szCs w:val="24"/>
        </w:rPr>
        <w:t xml:space="preserve"> </w:t>
      </w:r>
      <w:r w:rsidRPr="00656DE0">
        <w:rPr>
          <w:rFonts w:ascii="Times New Roman" w:hAnsi="Times New Roman"/>
          <w:sz w:val="24"/>
          <w:szCs w:val="24"/>
        </w:rPr>
        <w:t>Penelitian ini bertujuan untuk mendeskripsikan</w:t>
      </w:r>
      <w:r>
        <w:rPr>
          <w:rFonts w:ascii="Times New Roman" w:hAnsi="Times New Roman"/>
          <w:sz w:val="24"/>
          <w:szCs w:val="24"/>
          <w:lang w:val="en-US"/>
        </w:rPr>
        <w:t xml:space="preserve"> </w:t>
      </w:r>
      <w:r>
        <w:rPr>
          <w:rFonts w:ascii="Times New Roman" w:hAnsi="Times New Roman"/>
          <w:sz w:val="24"/>
          <w:szCs w:val="24"/>
        </w:rPr>
        <w:t xml:space="preserve">potensi </w:t>
      </w:r>
      <w:r w:rsidRPr="00565A06">
        <w:rPr>
          <w:rFonts w:ascii="Times New Roman" w:hAnsi="Times New Roman"/>
          <w:sz w:val="24"/>
          <w:szCs w:val="24"/>
        </w:rPr>
        <w:t xml:space="preserve">Objek Wisata </w:t>
      </w:r>
      <w:r>
        <w:rPr>
          <w:rFonts w:ascii="Times New Roman" w:hAnsi="Times New Roman"/>
          <w:sz w:val="24"/>
          <w:szCs w:val="24"/>
        </w:rPr>
        <w:t>Pantai Tugu Jepang Air Bangis</w:t>
      </w:r>
      <w:r w:rsidRPr="00565A06">
        <w:rPr>
          <w:rFonts w:ascii="Times New Roman" w:hAnsi="Times New Roman"/>
          <w:sz w:val="24"/>
          <w:szCs w:val="24"/>
        </w:rPr>
        <w:t xml:space="preserve"> </w:t>
      </w:r>
      <w:r>
        <w:rPr>
          <w:rFonts w:ascii="Times New Roman" w:hAnsi="Times New Roman"/>
          <w:sz w:val="24"/>
          <w:szCs w:val="24"/>
        </w:rPr>
        <w:t xml:space="preserve">menjadi destinasi wisata </w:t>
      </w:r>
      <w:r w:rsidRPr="00565A06">
        <w:rPr>
          <w:rFonts w:ascii="Times New Roman" w:hAnsi="Times New Roman"/>
          <w:sz w:val="24"/>
          <w:szCs w:val="24"/>
        </w:rPr>
        <w:t xml:space="preserve">yang meliputi </w:t>
      </w:r>
      <w:r w:rsidRPr="00656DE0">
        <w:rPr>
          <w:rFonts w:ascii="Times New Roman" w:hAnsi="Times New Roman"/>
          <w:sz w:val="24"/>
          <w:szCs w:val="24"/>
        </w:rPr>
        <w:t xml:space="preserve">(a) </w:t>
      </w:r>
      <w:r>
        <w:rPr>
          <w:rFonts w:ascii="Times New Roman" w:hAnsi="Times New Roman"/>
          <w:i/>
          <w:sz w:val="24"/>
          <w:szCs w:val="24"/>
        </w:rPr>
        <w:t xml:space="preserve">what to see, </w:t>
      </w:r>
      <w:r w:rsidRPr="00656DE0">
        <w:rPr>
          <w:rFonts w:ascii="Times New Roman" w:hAnsi="Times New Roman"/>
          <w:sz w:val="24"/>
          <w:szCs w:val="24"/>
        </w:rPr>
        <w:t>(b)</w:t>
      </w:r>
      <w:r>
        <w:rPr>
          <w:rFonts w:ascii="Times New Roman" w:hAnsi="Times New Roman"/>
          <w:sz w:val="24"/>
          <w:szCs w:val="24"/>
          <w:lang w:val="en-US"/>
        </w:rPr>
        <w:t xml:space="preserve"> </w:t>
      </w:r>
      <w:r>
        <w:rPr>
          <w:rFonts w:ascii="Times New Roman" w:hAnsi="Times New Roman"/>
          <w:i/>
          <w:sz w:val="24"/>
          <w:szCs w:val="24"/>
        </w:rPr>
        <w:t xml:space="preserve">what to do, </w:t>
      </w:r>
      <w:r w:rsidRPr="00656DE0">
        <w:rPr>
          <w:rFonts w:ascii="Times New Roman" w:hAnsi="Times New Roman"/>
          <w:sz w:val="24"/>
          <w:szCs w:val="24"/>
        </w:rPr>
        <w:t xml:space="preserve">(c) </w:t>
      </w:r>
      <w:r>
        <w:rPr>
          <w:rFonts w:ascii="Times New Roman" w:hAnsi="Times New Roman"/>
          <w:i/>
          <w:sz w:val="24"/>
          <w:szCs w:val="24"/>
        </w:rPr>
        <w:t xml:space="preserve">what to buy, </w:t>
      </w:r>
      <w:r w:rsidRPr="00656DE0">
        <w:rPr>
          <w:rFonts w:ascii="Times New Roman" w:hAnsi="Times New Roman"/>
          <w:sz w:val="24"/>
          <w:szCs w:val="24"/>
        </w:rPr>
        <w:t xml:space="preserve">(d) </w:t>
      </w:r>
      <w:r>
        <w:rPr>
          <w:rFonts w:ascii="Times New Roman" w:hAnsi="Times New Roman"/>
          <w:i/>
          <w:sz w:val="24"/>
          <w:szCs w:val="24"/>
        </w:rPr>
        <w:t xml:space="preserve">what to arrived </w:t>
      </w:r>
      <w:r w:rsidRPr="000B21DA">
        <w:rPr>
          <w:rFonts w:ascii="Times New Roman" w:hAnsi="Times New Roman"/>
          <w:sz w:val="24"/>
          <w:szCs w:val="24"/>
        </w:rPr>
        <w:t>dan</w:t>
      </w:r>
      <w:r>
        <w:rPr>
          <w:rFonts w:ascii="Times New Roman" w:hAnsi="Times New Roman"/>
          <w:i/>
          <w:sz w:val="24"/>
          <w:szCs w:val="24"/>
        </w:rPr>
        <w:t xml:space="preserve"> </w:t>
      </w:r>
      <w:r>
        <w:rPr>
          <w:rFonts w:ascii="Times New Roman" w:hAnsi="Times New Roman"/>
          <w:sz w:val="24"/>
          <w:szCs w:val="24"/>
        </w:rPr>
        <w:t>(</w:t>
      </w:r>
      <w:r>
        <w:rPr>
          <w:rFonts w:ascii="Times New Roman" w:hAnsi="Times New Roman"/>
          <w:sz w:val="24"/>
          <w:szCs w:val="24"/>
          <w:lang w:val="en-US"/>
        </w:rPr>
        <w:t>e</w:t>
      </w:r>
      <w:r w:rsidRPr="00656DE0">
        <w:rPr>
          <w:rFonts w:ascii="Times New Roman" w:hAnsi="Times New Roman"/>
          <w:sz w:val="24"/>
          <w:szCs w:val="24"/>
        </w:rPr>
        <w:t xml:space="preserve">) </w:t>
      </w:r>
      <w:r>
        <w:rPr>
          <w:rFonts w:ascii="Times New Roman" w:hAnsi="Times New Roman"/>
          <w:i/>
          <w:sz w:val="24"/>
          <w:szCs w:val="24"/>
        </w:rPr>
        <w:t>what to stay</w:t>
      </w:r>
      <w:r>
        <w:rPr>
          <w:rFonts w:ascii="Times New Roman" w:hAnsi="Times New Roman"/>
          <w:sz w:val="24"/>
          <w:szCs w:val="24"/>
          <w:lang w:val="en-US"/>
        </w:rPr>
        <w:t>.</w:t>
      </w:r>
      <w:r>
        <w:rPr>
          <w:rFonts w:ascii="Times New Roman" w:hAnsi="Times New Roman"/>
          <w:sz w:val="24"/>
          <w:szCs w:val="24"/>
        </w:rPr>
        <w:t xml:space="preserve"> Jenis </w:t>
      </w:r>
      <w:r w:rsidRPr="00656DE0">
        <w:rPr>
          <w:rFonts w:ascii="Times New Roman" w:hAnsi="Times New Roman"/>
          <w:sz w:val="24"/>
          <w:szCs w:val="24"/>
        </w:rPr>
        <w:t xml:space="preserve">penelitian </w:t>
      </w:r>
      <w:r>
        <w:rPr>
          <w:rFonts w:ascii="Times New Roman" w:hAnsi="Times New Roman"/>
          <w:sz w:val="24"/>
          <w:szCs w:val="24"/>
        </w:rPr>
        <w:t xml:space="preserve">adalah </w:t>
      </w:r>
      <w:r w:rsidRPr="00656DE0">
        <w:rPr>
          <w:rFonts w:ascii="Times New Roman" w:hAnsi="Times New Roman"/>
          <w:sz w:val="24"/>
          <w:szCs w:val="24"/>
        </w:rPr>
        <w:t>deskriptif kualitatif</w:t>
      </w:r>
      <w:r>
        <w:rPr>
          <w:rFonts w:ascii="Times New Roman" w:hAnsi="Times New Roman"/>
          <w:sz w:val="24"/>
          <w:szCs w:val="24"/>
        </w:rPr>
        <w:t xml:space="preserve">. </w:t>
      </w:r>
      <w:r w:rsidRPr="00656DE0">
        <w:rPr>
          <w:rFonts w:ascii="Times New Roman" w:hAnsi="Times New Roman"/>
          <w:sz w:val="24"/>
          <w:szCs w:val="24"/>
        </w:rPr>
        <w:t xml:space="preserve">Data penelitian ini adalah </w:t>
      </w:r>
      <w:proofErr w:type="spellStart"/>
      <w:r>
        <w:rPr>
          <w:rFonts w:ascii="Times New Roman" w:hAnsi="Times New Roman"/>
          <w:sz w:val="24"/>
          <w:szCs w:val="24"/>
          <w:lang w:val="en-US"/>
        </w:rPr>
        <w:t>potensi</w:t>
      </w:r>
      <w:proofErr w:type="spellEnd"/>
      <w:r>
        <w:rPr>
          <w:rFonts w:ascii="Times New Roman" w:hAnsi="Times New Roman"/>
          <w:sz w:val="24"/>
          <w:szCs w:val="24"/>
          <w:lang w:val="en-US"/>
        </w:rPr>
        <w:t xml:space="preserve"> </w:t>
      </w:r>
      <w:r w:rsidRPr="00656DE0">
        <w:rPr>
          <w:rFonts w:ascii="Times New Roman" w:hAnsi="Times New Roman"/>
          <w:sz w:val="24"/>
          <w:szCs w:val="24"/>
        </w:rPr>
        <w:t xml:space="preserve">objek wisata </w:t>
      </w:r>
      <w:r>
        <w:rPr>
          <w:rFonts w:ascii="Times New Roman" w:hAnsi="Times New Roman"/>
          <w:sz w:val="24"/>
          <w:szCs w:val="24"/>
          <w:lang w:val="en-US"/>
        </w:rPr>
        <w:t>T</w:t>
      </w:r>
      <w:r>
        <w:rPr>
          <w:rFonts w:ascii="Times New Roman" w:hAnsi="Times New Roman"/>
          <w:sz w:val="24"/>
          <w:szCs w:val="24"/>
        </w:rPr>
        <w:t xml:space="preserve">ugu </w:t>
      </w:r>
      <w:r>
        <w:rPr>
          <w:rFonts w:ascii="Times New Roman" w:hAnsi="Times New Roman"/>
          <w:sz w:val="24"/>
          <w:szCs w:val="24"/>
          <w:lang w:val="en-US"/>
        </w:rPr>
        <w:t>J</w:t>
      </w:r>
      <w:r>
        <w:rPr>
          <w:rFonts w:ascii="Times New Roman" w:hAnsi="Times New Roman"/>
          <w:sz w:val="24"/>
          <w:szCs w:val="24"/>
        </w:rPr>
        <w:t xml:space="preserve">epang </w:t>
      </w:r>
      <w:r>
        <w:rPr>
          <w:rFonts w:ascii="Times New Roman" w:hAnsi="Times New Roman"/>
          <w:sz w:val="24"/>
          <w:szCs w:val="24"/>
          <w:lang w:val="en-US"/>
        </w:rPr>
        <w:t>A</w:t>
      </w:r>
      <w:r>
        <w:rPr>
          <w:rFonts w:ascii="Times New Roman" w:hAnsi="Times New Roman"/>
          <w:sz w:val="24"/>
          <w:szCs w:val="24"/>
        </w:rPr>
        <w:t xml:space="preserve">ir </w:t>
      </w:r>
      <w:r>
        <w:rPr>
          <w:rFonts w:ascii="Times New Roman" w:hAnsi="Times New Roman"/>
          <w:sz w:val="24"/>
          <w:szCs w:val="24"/>
          <w:lang w:val="en-US"/>
        </w:rPr>
        <w:t>B</w:t>
      </w:r>
      <w:r w:rsidRPr="004A452B">
        <w:rPr>
          <w:rFonts w:ascii="Times New Roman" w:hAnsi="Times New Roman"/>
          <w:sz w:val="24"/>
          <w:szCs w:val="24"/>
        </w:rPr>
        <w:t>angis</w:t>
      </w:r>
      <w:r>
        <w:rPr>
          <w:rFonts w:ascii="Times New Roman" w:hAnsi="Times New Roman"/>
          <w:sz w:val="24"/>
          <w:szCs w:val="24"/>
        </w:rPr>
        <w:t xml:space="preserve">. </w:t>
      </w:r>
      <w:r w:rsidRPr="00656DE0">
        <w:rPr>
          <w:rFonts w:ascii="Times New Roman" w:hAnsi="Times New Roman"/>
          <w:sz w:val="24"/>
          <w:szCs w:val="24"/>
        </w:rPr>
        <w:t>Teknik pengumpulan data dilakukan dengan menggunakan metode wawancara, observasi dan dokumentasi yang melibatkan informan</w:t>
      </w:r>
      <w:r>
        <w:rPr>
          <w:rFonts w:ascii="Times New Roman" w:hAnsi="Times New Roman"/>
          <w:sz w:val="24"/>
          <w:szCs w:val="24"/>
        </w:rPr>
        <w:t xml:space="preserve"> yaitu pengelola objek wisata (</w:t>
      </w:r>
      <w:r>
        <w:rPr>
          <w:rFonts w:ascii="Times New Roman" w:hAnsi="Times New Roman"/>
          <w:sz w:val="24"/>
          <w:szCs w:val="24"/>
          <w:lang w:val="en-US"/>
        </w:rPr>
        <w:t>5</w:t>
      </w:r>
      <w:r w:rsidRPr="00656DE0">
        <w:rPr>
          <w:rFonts w:ascii="Times New Roman" w:hAnsi="Times New Roman"/>
          <w:sz w:val="24"/>
          <w:szCs w:val="24"/>
        </w:rPr>
        <w:t xml:space="preserve"> orang), </w:t>
      </w:r>
      <w:proofErr w:type="spellStart"/>
      <w:r>
        <w:rPr>
          <w:rFonts w:ascii="Times New Roman" w:hAnsi="Times New Roman"/>
          <w:sz w:val="24"/>
          <w:szCs w:val="24"/>
          <w:lang w:val="en-US"/>
        </w:rPr>
        <w:t>penjual</w:t>
      </w:r>
      <w:proofErr w:type="spellEnd"/>
      <w:r>
        <w:rPr>
          <w:rFonts w:ascii="Times New Roman" w:hAnsi="Times New Roman"/>
          <w:sz w:val="24"/>
          <w:szCs w:val="24"/>
        </w:rPr>
        <w:t xml:space="preserve"> sekitar objek wisata (</w:t>
      </w:r>
      <w:r>
        <w:rPr>
          <w:rFonts w:ascii="Times New Roman" w:hAnsi="Times New Roman"/>
          <w:sz w:val="24"/>
          <w:szCs w:val="24"/>
          <w:lang w:val="en-US"/>
        </w:rPr>
        <w:t>7</w:t>
      </w:r>
      <w:r w:rsidRPr="00656DE0">
        <w:rPr>
          <w:rFonts w:ascii="Times New Roman" w:hAnsi="Times New Roman"/>
          <w:sz w:val="24"/>
          <w:szCs w:val="24"/>
        </w:rPr>
        <w:t xml:space="preserve"> orang), s</w:t>
      </w:r>
      <w:r>
        <w:rPr>
          <w:rFonts w:ascii="Times New Roman" w:hAnsi="Times New Roman"/>
          <w:sz w:val="24"/>
          <w:szCs w:val="24"/>
        </w:rPr>
        <w:t>erta pengunjung objek wisata (1</w:t>
      </w:r>
      <w:r>
        <w:rPr>
          <w:rFonts w:ascii="Times New Roman" w:hAnsi="Times New Roman"/>
          <w:sz w:val="24"/>
          <w:szCs w:val="24"/>
          <w:lang w:val="en-US"/>
        </w:rPr>
        <w:t>0</w:t>
      </w:r>
      <w:r w:rsidRPr="00656DE0">
        <w:rPr>
          <w:rFonts w:ascii="Times New Roman" w:hAnsi="Times New Roman"/>
          <w:sz w:val="24"/>
          <w:szCs w:val="24"/>
        </w:rPr>
        <w:t xml:space="preserve"> orang) dengan menggunakan teknik </w:t>
      </w:r>
      <w:r w:rsidRPr="00656DE0">
        <w:rPr>
          <w:rFonts w:ascii="Times New Roman" w:hAnsi="Times New Roman"/>
          <w:i/>
          <w:sz w:val="24"/>
          <w:szCs w:val="24"/>
        </w:rPr>
        <w:t>Snowbal</w:t>
      </w:r>
      <w:r>
        <w:rPr>
          <w:rFonts w:ascii="Times New Roman" w:hAnsi="Times New Roman"/>
          <w:i/>
          <w:sz w:val="24"/>
          <w:szCs w:val="24"/>
        </w:rPr>
        <w:t>l</w:t>
      </w:r>
      <w:r>
        <w:rPr>
          <w:rFonts w:ascii="Times New Roman" w:hAnsi="Times New Roman"/>
          <w:i/>
          <w:sz w:val="24"/>
          <w:szCs w:val="24"/>
          <w:lang w:val="en-US"/>
        </w:rPr>
        <w:t xml:space="preserve"> </w:t>
      </w:r>
      <w:r w:rsidRPr="003E7928">
        <w:rPr>
          <w:rFonts w:ascii="Times New Roman" w:hAnsi="Times New Roman"/>
          <w:i/>
          <w:sz w:val="24"/>
          <w:szCs w:val="24"/>
        </w:rPr>
        <w:t>Sampling</w:t>
      </w:r>
      <w:r w:rsidRPr="00656DE0">
        <w:rPr>
          <w:rFonts w:ascii="Times New Roman" w:hAnsi="Times New Roman"/>
          <w:sz w:val="24"/>
          <w:szCs w:val="24"/>
        </w:rPr>
        <w:t>.</w:t>
      </w:r>
      <w:r>
        <w:rPr>
          <w:rFonts w:ascii="Times New Roman" w:hAnsi="Times New Roman"/>
          <w:sz w:val="24"/>
          <w:szCs w:val="24"/>
        </w:rPr>
        <w:t xml:space="preserve"> </w:t>
      </w:r>
      <w:r w:rsidRPr="00656DE0">
        <w:rPr>
          <w:rFonts w:ascii="Times New Roman" w:hAnsi="Times New Roman"/>
          <w:sz w:val="24"/>
          <w:szCs w:val="24"/>
        </w:rPr>
        <w:t>hasil penelitian</w:t>
      </w:r>
      <w:r>
        <w:rPr>
          <w:rFonts w:ascii="Times New Roman" w:hAnsi="Times New Roman"/>
          <w:sz w:val="24"/>
          <w:szCs w:val="24"/>
        </w:rPr>
        <w:t xml:space="preserve"> ini adalah </w:t>
      </w:r>
      <w:proofErr w:type="spellStart"/>
      <w:r>
        <w:rPr>
          <w:rFonts w:ascii="Times New Roman" w:hAnsi="Times New Roman"/>
          <w:sz w:val="24"/>
          <w:szCs w:val="24"/>
          <w:lang w:val="en-US"/>
        </w:rPr>
        <w:t>Pantai</w:t>
      </w:r>
      <w:proofErr w:type="spellEnd"/>
      <w:r>
        <w:rPr>
          <w:rFonts w:ascii="Times New Roman" w:hAnsi="Times New Roman"/>
          <w:sz w:val="24"/>
          <w:szCs w:val="24"/>
          <w:lang w:val="en-US"/>
        </w:rPr>
        <w:t xml:space="preserve"> T</w:t>
      </w:r>
      <w:r>
        <w:rPr>
          <w:rFonts w:ascii="Times New Roman" w:hAnsi="Times New Roman"/>
          <w:sz w:val="24"/>
          <w:szCs w:val="24"/>
        </w:rPr>
        <w:t xml:space="preserve">ugu </w:t>
      </w:r>
      <w:r>
        <w:rPr>
          <w:rFonts w:ascii="Times New Roman" w:hAnsi="Times New Roman"/>
          <w:sz w:val="24"/>
          <w:szCs w:val="24"/>
          <w:lang w:val="en-US"/>
        </w:rPr>
        <w:t>J</w:t>
      </w:r>
      <w:r>
        <w:rPr>
          <w:rFonts w:ascii="Times New Roman" w:hAnsi="Times New Roman"/>
          <w:sz w:val="24"/>
          <w:szCs w:val="24"/>
        </w:rPr>
        <w:t xml:space="preserve">epang </w:t>
      </w:r>
      <w:r>
        <w:rPr>
          <w:rFonts w:ascii="Times New Roman" w:hAnsi="Times New Roman"/>
          <w:sz w:val="24"/>
          <w:szCs w:val="24"/>
          <w:lang w:val="en-US"/>
        </w:rPr>
        <w:t>A</w:t>
      </w:r>
      <w:r>
        <w:rPr>
          <w:rFonts w:ascii="Times New Roman" w:hAnsi="Times New Roman"/>
          <w:sz w:val="24"/>
          <w:szCs w:val="24"/>
        </w:rPr>
        <w:t xml:space="preserve">ir </w:t>
      </w:r>
      <w:r>
        <w:rPr>
          <w:rFonts w:ascii="Times New Roman" w:hAnsi="Times New Roman"/>
          <w:sz w:val="24"/>
          <w:szCs w:val="24"/>
          <w:lang w:val="en-US"/>
        </w:rPr>
        <w:t>B</w:t>
      </w:r>
      <w:r w:rsidRPr="004A452B">
        <w:rPr>
          <w:rFonts w:ascii="Times New Roman" w:hAnsi="Times New Roman"/>
          <w:sz w:val="24"/>
          <w:szCs w:val="24"/>
        </w:rPr>
        <w:t>angis</w:t>
      </w:r>
      <w:r>
        <w:rPr>
          <w:rFonts w:ascii="Times New Roman" w:hAnsi="Times New Roman"/>
          <w:sz w:val="24"/>
          <w:szCs w:val="24"/>
        </w:rPr>
        <w:t xml:space="preserve"> tidak masuk ke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10 </w:t>
      </w:r>
      <w:proofErr w:type="spellStart"/>
      <w:r>
        <w:rPr>
          <w:rFonts w:ascii="Times New Roman" w:hAnsi="Times New Roman"/>
          <w:sz w:val="24"/>
          <w:szCs w:val="24"/>
          <w:lang w:val="en-US"/>
        </w:rPr>
        <w:t>destinasi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utama</w:t>
      </w:r>
      <w:proofErr w:type="spellEnd"/>
      <w:r>
        <w:rPr>
          <w:rFonts w:ascii="Times New Roman" w:hAnsi="Times New Roman"/>
          <w:sz w:val="24"/>
          <w:szCs w:val="24"/>
          <w:lang w:val="en-US"/>
        </w:rPr>
        <w:t xml:space="preserve"> </w:t>
      </w:r>
      <w:r>
        <w:rPr>
          <w:rFonts w:ascii="Times New Roman" w:hAnsi="Times New Roman"/>
          <w:sz w:val="24"/>
          <w:szCs w:val="24"/>
        </w:rPr>
        <w:t>o</w:t>
      </w:r>
      <w:proofErr w:type="spellStart"/>
      <w:r>
        <w:rPr>
          <w:rFonts w:ascii="Times New Roman" w:hAnsi="Times New Roman"/>
          <w:sz w:val="24"/>
          <w:szCs w:val="24"/>
          <w:lang w:val="en-US"/>
        </w:rPr>
        <w:t>bjek</w:t>
      </w:r>
      <w:proofErr w:type="spellEnd"/>
      <w:r>
        <w:rPr>
          <w:rFonts w:ascii="Times New Roman" w:hAnsi="Times New Roman"/>
          <w:sz w:val="24"/>
          <w:szCs w:val="24"/>
          <w:lang w:val="en-US"/>
        </w:rPr>
        <w:t xml:space="preserve"> </w:t>
      </w:r>
      <w:r>
        <w:rPr>
          <w:rFonts w:ascii="Times New Roman" w:hAnsi="Times New Roman"/>
          <w:sz w:val="24"/>
          <w:szCs w:val="24"/>
        </w:rPr>
        <w:t>w</w:t>
      </w:r>
      <w:proofErr w:type="spellStart"/>
      <w:r>
        <w:rPr>
          <w:rFonts w:ascii="Times New Roman" w:hAnsi="Times New Roman"/>
          <w:sz w:val="24"/>
          <w:szCs w:val="24"/>
          <w:lang w:val="en-US"/>
        </w:rPr>
        <w:t>isata</w:t>
      </w:r>
      <w:proofErr w:type="spellEnd"/>
      <w:r>
        <w:rPr>
          <w:rFonts w:ascii="Times New Roman" w:hAnsi="Times New Roman"/>
          <w:sz w:val="24"/>
          <w:szCs w:val="24"/>
          <w:lang w:val="en-US"/>
        </w:rPr>
        <w:t xml:space="preserve"> Sumatera Barat</w:t>
      </w:r>
      <w:r>
        <w:rPr>
          <w:rFonts w:ascii="Times New Roman" w:hAnsi="Times New Roman"/>
          <w:sz w:val="24"/>
          <w:szCs w:val="24"/>
        </w:rPr>
        <w:t xml:space="preserve">. Hal ini terlihat berdasarkan 5 syarat  utama destinasi pariwisata </w:t>
      </w:r>
      <w:proofErr w:type="spellStart"/>
      <w:r>
        <w:rPr>
          <w:rFonts w:ascii="Times New Roman" w:hAnsi="Times New Roman"/>
          <w:sz w:val="24"/>
          <w:szCs w:val="24"/>
          <w:lang w:val="en-US"/>
        </w:rPr>
        <w:t>Pantai</w:t>
      </w:r>
      <w:proofErr w:type="spellEnd"/>
      <w:r>
        <w:rPr>
          <w:rFonts w:ascii="Times New Roman" w:hAnsi="Times New Roman"/>
          <w:sz w:val="24"/>
          <w:szCs w:val="24"/>
          <w:lang w:val="en-US"/>
        </w:rPr>
        <w:t xml:space="preserve"> T</w:t>
      </w:r>
      <w:r>
        <w:rPr>
          <w:rFonts w:ascii="Times New Roman" w:hAnsi="Times New Roman"/>
          <w:sz w:val="24"/>
          <w:szCs w:val="24"/>
        </w:rPr>
        <w:t xml:space="preserve">ugu </w:t>
      </w:r>
      <w:r>
        <w:rPr>
          <w:rFonts w:ascii="Times New Roman" w:hAnsi="Times New Roman"/>
          <w:sz w:val="24"/>
          <w:szCs w:val="24"/>
          <w:lang w:val="en-US"/>
        </w:rPr>
        <w:t>J</w:t>
      </w:r>
      <w:r>
        <w:rPr>
          <w:rFonts w:ascii="Times New Roman" w:hAnsi="Times New Roman"/>
          <w:sz w:val="24"/>
          <w:szCs w:val="24"/>
        </w:rPr>
        <w:t xml:space="preserve">epang </w:t>
      </w:r>
      <w:r>
        <w:rPr>
          <w:rFonts w:ascii="Times New Roman" w:hAnsi="Times New Roman"/>
          <w:sz w:val="24"/>
          <w:szCs w:val="24"/>
          <w:lang w:val="en-US"/>
        </w:rPr>
        <w:t>A</w:t>
      </w:r>
      <w:r>
        <w:rPr>
          <w:rFonts w:ascii="Times New Roman" w:hAnsi="Times New Roman"/>
          <w:sz w:val="24"/>
          <w:szCs w:val="24"/>
        </w:rPr>
        <w:t xml:space="preserve">ir </w:t>
      </w:r>
      <w:r>
        <w:rPr>
          <w:rFonts w:ascii="Times New Roman" w:hAnsi="Times New Roman"/>
          <w:sz w:val="24"/>
          <w:szCs w:val="24"/>
          <w:lang w:val="en-US"/>
        </w:rPr>
        <w:t>B</w:t>
      </w:r>
      <w:r w:rsidRPr="004A452B">
        <w:rPr>
          <w:rFonts w:ascii="Times New Roman" w:hAnsi="Times New Roman"/>
          <w:sz w:val="24"/>
          <w:szCs w:val="24"/>
        </w:rPr>
        <w:t>angis</w:t>
      </w:r>
      <w:r>
        <w:rPr>
          <w:rFonts w:ascii="Times New Roman" w:hAnsi="Times New Roman"/>
          <w:sz w:val="24"/>
          <w:szCs w:val="24"/>
        </w:rPr>
        <w:t xml:space="preserve"> belum memenuhi kelima syarat tersebut secara maksimal. Kelima syarat tersebut memang sudah ada tapi masih kurang memadai.</w:t>
      </w:r>
    </w:p>
    <w:p w:rsidR="00277F36" w:rsidRDefault="00277F36" w:rsidP="00277F36">
      <w:pPr>
        <w:spacing w:after="0" w:line="240" w:lineRule="auto"/>
        <w:jc w:val="both"/>
        <w:rPr>
          <w:rFonts w:ascii="Times New Roman" w:hAnsi="Times New Roman"/>
          <w:b/>
          <w:sz w:val="24"/>
          <w:szCs w:val="24"/>
        </w:rPr>
      </w:pPr>
    </w:p>
    <w:p w:rsidR="00277F36" w:rsidRDefault="00277F36" w:rsidP="00277F36">
      <w:pPr>
        <w:spacing w:after="0"/>
        <w:jc w:val="both"/>
        <w:rPr>
          <w:rFonts w:ascii="Times New Roman" w:hAnsi="Times New Roman"/>
          <w:b/>
          <w:sz w:val="24"/>
          <w:szCs w:val="24"/>
        </w:rPr>
      </w:pPr>
      <w:r>
        <w:rPr>
          <w:rFonts w:ascii="Times New Roman" w:hAnsi="Times New Roman"/>
          <w:b/>
          <w:sz w:val="24"/>
          <w:szCs w:val="24"/>
        </w:rPr>
        <w:t xml:space="preserve">Kata kunci : </w:t>
      </w:r>
      <w:r w:rsidR="00F13232">
        <w:rPr>
          <w:rFonts w:ascii="Times New Roman" w:hAnsi="Times New Roman"/>
          <w:b/>
          <w:sz w:val="24"/>
          <w:szCs w:val="24"/>
        </w:rPr>
        <w:t>Potensi, Objek Wisata, Destinasi Wisata</w:t>
      </w:r>
    </w:p>
    <w:p w:rsidR="00277F36" w:rsidRDefault="00277F36" w:rsidP="00277F36">
      <w:pPr>
        <w:spacing w:after="0" w:line="240" w:lineRule="auto"/>
        <w:ind w:firstLine="720"/>
        <w:rPr>
          <w:rFonts w:ascii="Times New Roman" w:hAnsi="Times New Roman"/>
          <w:b/>
          <w:sz w:val="24"/>
          <w:szCs w:val="24"/>
        </w:rPr>
      </w:pPr>
    </w:p>
    <w:p w:rsidR="00277F36" w:rsidRDefault="00277F36" w:rsidP="00277F36">
      <w:pPr>
        <w:spacing w:after="0" w:line="240" w:lineRule="auto"/>
        <w:ind w:firstLine="720"/>
        <w:jc w:val="center"/>
        <w:rPr>
          <w:rFonts w:ascii="Times New Roman" w:hAnsi="Times New Roman"/>
          <w:b/>
          <w:sz w:val="24"/>
          <w:szCs w:val="24"/>
        </w:rPr>
      </w:pPr>
      <w:r>
        <w:rPr>
          <w:rFonts w:ascii="Times New Roman" w:hAnsi="Times New Roman"/>
          <w:b/>
          <w:sz w:val="24"/>
          <w:szCs w:val="24"/>
        </w:rPr>
        <w:t>Abstact</w:t>
      </w:r>
    </w:p>
    <w:p w:rsidR="00277F36" w:rsidRDefault="00277F36" w:rsidP="0027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F867C6">
        <w:rPr>
          <w:rFonts w:ascii="Times New Roman" w:eastAsia="Times New Roman" w:hAnsi="Times New Roman"/>
          <w:sz w:val="24"/>
          <w:szCs w:val="24"/>
          <w:lang w:val="en-US"/>
        </w:rPr>
        <w:t>Th</w:t>
      </w:r>
      <w:r>
        <w:rPr>
          <w:rFonts w:ascii="Times New Roman" w:eastAsia="Times New Roman" w:hAnsi="Times New Roman"/>
          <w:sz w:val="24"/>
          <w:szCs w:val="24"/>
          <w:lang w:val="en-US"/>
        </w:rPr>
        <w:t xml:space="preserve">is research is motivated not </w:t>
      </w:r>
      <w:r>
        <w:rPr>
          <w:rFonts w:ascii="Times New Roman" w:eastAsia="Times New Roman" w:hAnsi="Times New Roman"/>
          <w:sz w:val="24"/>
          <w:szCs w:val="24"/>
        </w:rPr>
        <w:t xml:space="preserve">influx </w:t>
      </w:r>
      <w:r>
        <w:rPr>
          <w:rFonts w:ascii="Times New Roman" w:eastAsia="Times New Roman" w:hAnsi="Times New Roman"/>
          <w:sz w:val="24"/>
          <w:szCs w:val="24"/>
          <w:lang w:val="en-US"/>
        </w:rPr>
        <w:t>attraction</w:t>
      </w:r>
      <w:r>
        <w:rPr>
          <w:rFonts w:ascii="Times New Roman" w:eastAsia="Times New Roman" w:hAnsi="Times New Roman"/>
          <w:sz w:val="24"/>
          <w:szCs w:val="24"/>
        </w:rPr>
        <w:t xml:space="preserve"> Tugu</w:t>
      </w:r>
      <w:r>
        <w:rPr>
          <w:rFonts w:ascii="Times New Roman" w:eastAsia="Times New Roman" w:hAnsi="Times New Roman"/>
          <w:sz w:val="24"/>
          <w:szCs w:val="24"/>
          <w:lang w:val="en-US"/>
        </w:rPr>
        <w:t xml:space="preserve"> J</w:t>
      </w:r>
      <w:r>
        <w:rPr>
          <w:rFonts w:ascii="Times New Roman" w:eastAsia="Times New Roman" w:hAnsi="Times New Roman"/>
          <w:sz w:val="24"/>
          <w:szCs w:val="24"/>
        </w:rPr>
        <w:t>e</w:t>
      </w:r>
      <w:r w:rsidRPr="00F867C6">
        <w:rPr>
          <w:rFonts w:ascii="Times New Roman" w:eastAsia="Times New Roman" w:hAnsi="Times New Roman"/>
          <w:sz w:val="24"/>
          <w:szCs w:val="24"/>
          <w:lang w:val="en-US"/>
        </w:rPr>
        <w:t>pan</w:t>
      </w:r>
      <w:r>
        <w:rPr>
          <w:rFonts w:ascii="Times New Roman" w:eastAsia="Times New Roman" w:hAnsi="Times New Roman"/>
          <w:sz w:val="24"/>
          <w:szCs w:val="24"/>
        </w:rPr>
        <w:t>g</w:t>
      </w:r>
      <w:r>
        <w:rPr>
          <w:rFonts w:ascii="Times New Roman" w:eastAsia="Times New Roman" w:hAnsi="Times New Roman"/>
          <w:sz w:val="24"/>
          <w:szCs w:val="24"/>
          <w:lang w:val="en-US"/>
        </w:rPr>
        <w:t xml:space="preserve"> </w:t>
      </w:r>
      <w:r w:rsidRPr="00F867C6">
        <w:rPr>
          <w:rFonts w:ascii="Times New Roman" w:eastAsia="Times New Roman" w:hAnsi="Times New Roman"/>
          <w:sz w:val="24"/>
          <w:szCs w:val="24"/>
          <w:lang w:val="en-US"/>
        </w:rPr>
        <w:t xml:space="preserve">Air </w:t>
      </w:r>
      <w:proofErr w:type="spellStart"/>
      <w:r w:rsidRPr="00F867C6">
        <w:rPr>
          <w:rFonts w:ascii="Times New Roman" w:eastAsia="Times New Roman" w:hAnsi="Times New Roman"/>
          <w:sz w:val="24"/>
          <w:szCs w:val="24"/>
          <w:lang w:val="en-US"/>
        </w:rPr>
        <w:t>Bangis</w:t>
      </w:r>
      <w:proofErr w:type="spellEnd"/>
      <w:r>
        <w:rPr>
          <w:rFonts w:ascii="Times New Roman" w:eastAsia="Times New Roman" w:hAnsi="Times New Roman"/>
          <w:sz w:val="24"/>
          <w:szCs w:val="24"/>
        </w:rPr>
        <w:t xml:space="preserve"> Beach </w:t>
      </w:r>
      <w:r w:rsidRPr="00F867C6">
        <w:rPr>
          <w:rFonts w:ascii="Times New Roman" w:eastAsia="Times New Roman" w:hAnsi="Times New Roman"/>
          <w:sz w:val="24"/>
          <w:szCs w:val="24"/>
          <w:lang w:val="en-US"/>
        </w:rPr>
        <w:t>into 10 major destination attractions in West Sumatra.</w:t>
      </w:r>
      <w:r>
        <w:rPr>
          <w:rFonts w:ascii="Times New Roman" w:eastAsia="Times New Roman" w:hAnsi="Times New Roman"/>
          <w:sz w:val="24"/>
          <w:szCs w:val="24"/>
        </w:rPr>
        <w:t xml:space="preserve"> </w:t>
      </w:r>
      <w:r>
        <w:rPr>
          <w:rFonts w:ascii="Times New Roman" w:eastAsia="Times New Roman" w:hAnsi="Times New Roman"/>
          <w:sz w:val="24"/>
          <w:szCs w:val="24"/>
          <w:lang w:val="en-US"/>
        </w:rPr>
        <w:t xml:space="preserve">This </w:t>
      </w:r>
      <w:r>
        <w:rPr>
          <w:rFonts w:ascii="Times New Roman" w:eastAsia="Times New Roman" w:hAnsi="Times New Roman"/>
          <w:sz w:val="24"/>
          <w:szCs w:val="24"/>
        </w:rPr>
        <w:t>research</w:t>
      </w:r>
      <w:r>
        <w:rPr>
          <w:rFonts w:ascii="Times New Roman" w:eastAsia="Times New Roman" w:hAnsi="Times New Roman"/>
          <w:sz w:val="24"/>
          <w:szCs w:val="24"/>
          <w:lang w:val="en-US"/>
        </w:rPr>
        <w:t xml:space="preserve"> aimed to describe</w:t>
      </w:r>
      <w:r w:rsidRPr="00F867C6">
        <w:rPr>
          <w:rFonts w:ascii="Times New Roman" w:eastAsia="Times New Roman" w:hAnsi="Times New Roman"/>
          <w:sz w:val="24"/>
          <w:szCs w:val="24"/>
          <w:lang w:val="en-US"/>
        </w:rPr>
        <w:t xml:space="preserve"> potential of </w:t>
      </w:r>
      <w:r>
        <w:rPr>
          <w:rFonts w:ascii="Times New Roman" w:eastAsia="Times New Roman" w:hAnsi="Times New Roman"/>
          <w:sz w:val="24"/>
          <w:szCs w:val="24"/>
        </w:rPr>
        <w:t>Tugu</w:t>
      </w:r>
      <w:r>
        <w:rPr>
          <w:rFonts w:ascii="Times New Roman" w:eastAsia="Times New Roman" w:hAnsi="Times New Roman"/>
          <w:sz w:val="24"/>
          <w:szCs w:val="24"/>
          <w:lang w:val="en-US"/>
        </w:rPr>
        <w:t xml:space="preserve"> J</w:t>
      </w:r>
      <w:r>
        <w:rPr>
          <w:rFonts w:ascii="Times New Roman" w:eastAsia="Times New Roman" w:hAnsi="Times New Roman"/>
          <w:sz w:val="24"/>
          <w:szCs w:val="24"/>
        </w:rPr>
        <w:t>apan</w:t>
      </w:r>
      <w:r>
        <w:rPr>
          <w:rFonts w:ascii="Times New Roman" w:eastAsia="Times New Roman" w:hAnsi="Times New Roman"/>
          <w:sz w:val="24"/>
          <w:szCs w:val="24"/>
          <w:lang w:val="en-US"/>
        </w:rPr>
        <w:t xml:space="preserve"> </w:t>
      </w:r>
      <w:r w:rsidRPr="00F867C6">
        <w:rPr>
          <w:rFonts w:ascii="Times New Roman" w:eastAsia="Times New Roman" w:hAnsi="Times New Roman"/>
          <w:sz w:val="24"/>
          <w:szCs w:val="24"/>
          <w:lang w:val="en-US"/>
        </w:rPr>
        <w:t xml:space="preserve">Air </w:t>
      </w:r>
      <w:proofErr w:type="spellStart"/>
      <w:r w:rsidRPr="00F867C6">
        <w:rPr>
          <w:rFonts w:ascii="Times New Roman" w:eastAsia="Times New Roman" w:hAnsi="Times New Roman"/>
          <w:sz w:val="24"/>
          <w:szCs w:val="24"/>
          <w:lang w:val="en-US"/>
        </w:rPr>
        <w:t>Bangis</w:t>
      </w:r>
      <w:proofErr w:type="spellEnd"/>
      <w:r>
        <w:rPr>
          <w:rFonts w:ascii="Times New Roman" w:eastAsia="Times New Roman" w:hAnsi="Times New Roman"/>
          <w:sz w:val="24"/>
          <w:szCs w:val="24"/>
        </w:rPr>
        <w:t xml:space="preserve"> Beach </w:t>
      </w:r>
      <w:r w:rsidRPr="00F867C6">
        <w:rPr>
          <w:rFonts w:ascii="Times New Roman" w:eastAsia="Times New Roman" w:hAnsi="Times New Roman"/>
          <w:sz w:val="24"/>
          <w:szCs w:val="24"/>
          <w:lang w:val="en-US"/>
        </w:rPr>
        <w:t>which include (a) what to see, (b) what to do, (c) what to buy, (d) what to arrived and (e) what to stay.</w:t>
      </w:r>
      <w:r>
        <w:rPr>
          <w:rFonts w:ascii="Times New Roman" w:eastAsia="Times New Roman" w:hAnsi="Times New Roman"/>
          <w:sz w:val="24"/>
          <w:szCs w:val="24"/>
        </w:rPr>
        <w:t xml:space="preserve"> </w:t>
      </w:r>
      <w:r w:rsidRPr="00F867C6">
        <w:rPr>
          <w:rFonts w:ascii="Times New Roman" w:eastAsia="Times New Roman" w:hAnsi="Times New Roman"/>
          <w:sz w:val="24"/>
          <w:szCs w:val="24"/>
          <w:lang w:val="en-US"/>
        </w:rPr>
        <w:t>This</w:t>
      </w:r>
      <w:r>
        <w:rPr>
          <w:rFonts w:ascii="Times New Roman" w:eastAsia="Times New Roman" w:hAnsi="Times New Roman"/>
          <w:sz w:val="24"/>
          <w:szCs w:val="24"/>
        </w:rPr>
        <w:t xml:space="preserve"> type of research is </w:t>
      </w:r>
      <w:r>
        <w:rPr>
          <w:rFonts w:ascii="Times New Roman" w:eastAsia="Times New Roman" w:hAnsi="Times New Roman"/>
          <w:sz w:val="24"/>
          <w:szCs w:val="24"/>
          <w:lang w:val="en-US"/>
        </w:rPr>
        <w:t>qualitative descriptive</w:t>
      </w:r>
      <w:r>
        <w:rPr>
          <w:rFonts w:ascii="Times New Roman" w:eastAsia="Times New Roman" w:hAnsi="Times New Roman"/>
          <w:sz w:val="24"/>
          <w:szCs w:val="24"/>
        </w:rPr>
        <w:t xml:space="preserve">. </w:t>
      </w:r>
      <w:r>
        <w:rPr>
          <w:rFonts w:ascii="Times New Roman" w:eastAsia="Times New Roman" w:hAnsi="Times New Roman"/>
          <w:sz w:val="24"/>
          <w:szCs w:val="24"/>
          <w:lang w:val="en-US"/>
        </w:rPr>
        <w:t xml:space="preserve">The data of this </w:t>
      </w:r>
      <w:r>
        <w:rPr>
          <w:rFonts w:ascii="Times New Roman" w:eastAsia="Times New Roman" w:hAnsi="Times New Roman"/>
          <w:sz w:val="24"/>
          <w:szCs w:val="24"/>
        </w:rPr>
        <w:t>research</w:t>
      </w:r>
      <w:r w:rsidRPr="00F867C6">
        <w:rPr>
          <w:rFonts w:ascii="Times New Roman" w:eastAsia="Times New Roman" w:hAnsi="Times New Roman"/>
          <w:sz w:val="24"/>
          <w:szCs w:val="24"/>
          <w:lang w:val="en-US"/>
        </w:rPr>
        <w:t xml:space="preserve"> is the potential attraction of </w:t>
      </w:r>
      <w:r>
        <w:rPr>
          <w:rFonts w:ascii="Times New Roman" w:eastAsia="Times New Roman" w:hAnsi="Times New Roman"/>
          <w:sz w:val="24"/>
          <w:szCs w:val="24"/>
        </w:rPr>
        <w:t>Pantai Tugu</w:t>
      </w:r>
      <w:r>
        <w:rPr>
          <w:rFonts w:ascii="Times New Roman" w:eastAsia="Times New Roman" w:hAnsi="Times New Roman"/>
          <w:sz w:val="24"/>
          <w:szCs w:val="24"/>
          <w:lang w:val="en-US"/>
        </w:rPr>
        <w:t xml:space="preserve"> J</w:t>
      </w:r>
      <w:r>
        <w:rPr>
          <w:rFonts w:ascii="Times New Roman" w:eastAsia="Times New Roman" w:hAnsi="Times New Roman"/>
          <w:sz w:val="24"/>
          <w:szCs w:val="24"/>
        </w:rPr>
        <w:t>e</w:t>
      </w:r>
      <w:r w:rsidRPr="00F867C6">
        <w:rPr>
          <w:rFonts w:ascii="Times New Roman" w:eastAsia="Times New Roman" w:hAnsi="Times New Roman"/>
          <w:sz w:val="24"/>
          <w:szCs w:val="24"/>
          <w:lang w:val="en-US"/>
        </w:rPr>
        <w:t>pan</w:t>
      </w:r>
      <w:r>
        <w:rPr>
          <w:rFonts w:ascii="Times New Roman" w:eastAsia="Times New Roman" w:hAnsi="Times New Roman"/>
          <w:sz w:val="24"/>
          <w:szCs w:val="24"/>
        </w:rPr>
        <w:t>g</w:t>
      </w:r>
      <w:r>
        <w:rPr>
          <w:rFonts w:ascii="Times New Roman" w:eastAsia="Times New Roman" w:hAnsi="Times New Roman"/>
          <w:sz w:val="24"/>
          <w:szCs w:val="24"/>
          <w:lang w:val="en-US"/>
        </w:rPr>
        <w:t xml:space="preserve"> </w:t>
      </w:r>
      <w:r w:rsidRPr="00F867C6">
        <w:rPr>
          <w:rFonts w:ascii="Times New Roman" w:eastAsia="Times New Roman" w:hAnsi="Times New Roman"/>
          <w:sz w:val="24"/>
          <w:szCs w:val="24"/>
          <w:lang w:val="en-US"/>
        </w:rPr>
        <w:t xml:space="preserve">Air </w:t>
      </w:r>
      <w:proofErr w:type="spellStart"/>
      <w:r w:rsidRPr="00F867C6">
        <w:rPr>
          <w:rFonts w:ascii="Times New Roman" w:eastAsia="Times New Roman" w:hAnsi="Times New Roman"/>
          <w:sz w:val="24"/>
          <w:szCs w:val="24"/>
          <w:lang w:val="en-US"/>
        </w:rPr>
        <w:t>Bangis</w:t>
      </w:r>
      <w:proofErr w:type="spellEnd"/>
      <w:r w:rsidRPr="00F867C6">
        <w:rPr>
          <w:rFonts w:ascii="Times New Roman" w:eastAsia="Times New Roman" w:hAnsi="Times New Roman"/>
          <w:sz w:val="24"/>
          <w:szCs w:val="24"/>
          <w:lang w:val="en-US"/>
        </w:rPr>
        <w:t>.</w:t>
      </w:r>
      <w:r>
        <w:rPr>
          <w:rFonts w:ascii="Times New Roman" w:eastAsia="Times New Roman" w:hAnsi="Times New Roman"/>
          <w:sz w:val="24"/>
          <w:szCs w:val="24"/>
        </w:rPr>
        <w:t xml:space="preserve"> Techniques of collecting data using interviews, observation and documentation involving informants namely </w:t>
      </w:r>
      <w:r w:rsidRPr="00F867C6">
        <w:rPr>
          <w:rFonts w:ascii="Times New Roman" w:eastAsia="Times New Roman" w:hAnsi="Times New Roman"/>
          <w:sz w:val="24"/>
          <w:szCs w:val="24"/>
          <w:lang w:val="en-US"/>
        </w:rPr>
        <w:t>attraction</w:t>
      </w:r>
      <w:r>
        <w:rPr>
          <w:rFonts w:ascii="Times New Roman" w:eastAsia="Times New Roman" w:hAnsi="Times New Roman"/>
          <w:sz w:val="24"/>
          <w:szCs w:val="24"/>
          <w:lang w:val="en-US"/>
        </w:rPr>
        <w:t xml:space="preserve"> manager</w:t>
      </w:r>
      <w:r w:rsidRPr="00F867C6">
        <w:rPr>
          <w:rFonts w:ascii="Times New Roman" w:eastAsia="Times New Roman" w:hAnsi="Times New Roman"/>
          <w:sz w:val="24"/>
          <w:szCs w:val="24"/>
          <w:lang w:val="en-US"/>
        </w:rPr>
        <w:t xml:space="preserve"> (5 people), </w:t>
      </w:r>
      <w:r>
        <w:rPr>
          <w:rFonts w:ascii="Times New Roman" w:eastAsia="Times New Roman" w:hAnsi="Times New Roman"/>
          <w:sz w:val="24"/>
          <w:szCs w:val="24"/>
        </w:rPr>
        <w:t>traders around</w:t>
      </w:r>
      <w:r w:rsidRPr="00F867C6">
        <w:rPr>
          <w:rFonts w:ascii="Times New Roman" w:eastAsia="Times New Roman" w:hAnsi="Times New Roman"/>
          <w:sz w:val="24"/>
          <w:szCs w:val="24"/>
          <w:lang w:val="en-US"/>
        </w:rPr>
        <w:t xml:space="preserve"> attractions (7</w:t>
      </w:r>
      <w:r>
        <w:rPr>
          <w:rFonts w:ascii="Times New Roman" w:eastAsia="Times New Roman" w:hAnsi="Times New Roman"/>
          <w:sz w:val="24"/>
          <w:szCs w:val="24"/>
        </w:rPr>
        <w:t xml:space="preserve"> people</w:t>
      </w:r>
      <w:r w:rsidRPr="00F867C6">
        <w:rPr>
          <w:rFonts w:ascii="Times New Roman" w:eastAsia="Times New Roman" w:hAnsi="Times New Roman"/>
          <w:sz w:val="24"/>
          <w:szCs w:val="24"/>
          <w:lang w:val="en-US"/>
        </w:rPr>
        <w:t>), as wel</w:t>
      </w:r>
      <w:r>
        <w:rPr>
          <w:rFonts w:ascii="Times New Roman" w:eastAsia="Times New Roman" w:hAnsi="Times New Roman"/>
          <w:sz w:val="24"/>
          <w:szCs w:val="24"/>
          <w:lang w:val="en-US"/>
        </w:rPr>
        <w:t>l as visitor attractions (10) using</w:t>
      </w:r>
      <w:r w:rsidRPr="00F867C6">
        <w:rPr>
          <w:rFonts w:ascii="Times New Roman" w:eastAsia="Times New Roman" w:hAnsi="Times New Roman"/>
          <w:sz w:val="24"/>
          <w:szCs w:val="24"/>
          <w:lang w:val="en-US"/>
        </w:rPr>
        <w:t xml:space="preserve"> </w:t>
      </w:r>
      <w:proofErr w:type="spellStart"/>
      <w:r w:rsidRPr="00A664B3">
        <w:rPr>
          <w:rFonts w:ascii="Times New Roman" w:eastAsia="Times New Roman" w:hAnsi="Times New Roman"/>
          <w:sz w:val="24"/>
          <w:szCs w:val="24"/>
          <w:lang w:val="en-US"/>
        </w:rPr>
        <w:t>Snowbal</w:t>
      </w:r>
      <w:proofErr w:type="spellEnd"/>
      <w:r w:rsidRPr="00A664B3">
        <w:rPr>
          <w:rFonts w:ascii="Times New Roman" w:eastAsia="Times New Roman" w:hAnsi="Times New Roman"/>
          <w:sz w:val="24"/>
          <w:szCs w:val="24"/>
        </w:rPr>
        <w:t xml:space="preserve">l </w:t>
      </w:r>
      <w:r w:rsidRPr="00A664B3">
        <w:rPr>
          <w:rFonts w:ascii="Times New Roman" w:eastAsia="Times New Roman" w:hAnsi="Times New Roman"/>
          <w:sz w:val="24"/>
          <w:szCs w:val="24"/>
          <w:lang w:val="en-US"/>
        </w:rPr>
        <w:t>sampling</w:t>
      </w:r>
      <w:r>
        <w:rPr>
          <w:rFonts w:ascii="Times New Roman" w:eastAsia="Times New Roman" w:hAnsi="Times New Roman"/>
          <w:sz w:val="24"/>
          <w:szCs w:val="24"/>
        </w:rPr>
        <w:t xml:space="preserve"> </w:t>
      </w:r>
      <w:r w:rsidRPr="00F867C6">
        <w:rPr>
          <w:rFonts w:ascii="Times New Roman" w:eastAsia="Times New Roman" w:hAnsi="Times New Roman"/>
          <w:sz w:val="24"/>
          <w:szCs w:val="24"/>
          <w:lang w:val="en-US"/>
        </w:rPr>
        <w:t>tech</w:t>
      </w:r>
      <w:r>
        <w:rPr>
          <w:rFonts w:ascii="Times New Roman" w:eastAsia="Times New Roman" w:hAnsi="Times New Roman"/>
          <w:sz w:val="24"/>
          <w:szCs w:val="24"/>
          <w:lang w:val="en-US"/>
        </w:rPr>
        <w:t>nique</w:t>
      </w:r>
      <w:r>
        <w:rPr>
          <w:rFonts w:ascii="Times New Roman" w:eastAsia="Times New Roman" w:hAnsi="Times New Roman"/>
          <w:sz w:val="24"/>
          <w:szCs w:val="24"/>
        </w:rPr>
        <w:t xml:space="preserve">. </w:t>
      </w:r>
      <w:r>
        <w:rPr>
          <w:rFonts w:ascii="Times New Roman" w:hAnsi="Times New Roman"/>
          <w:sz w:val="24"/>
          <w:szCs w:val="24"/>
        </w:rPr>
        <w:t xml:space="preserve">results of the research are </w:t>
      </w:r>
      <w:r>
        <w:rPr>
          <w:rFonts w:ascii="Times New Roman" w:eastAsia="Times New Roman" w:hAnsi="Times New Roman"/>
          <w:sz w:val="24"/>
          <w:szCs w:val="24"/>
        </w:rPr>
        <w:t>Tugu</w:t>
      </w:r>
      <w:r>
        <w:rPr>
          <w:rFonts w:ascii="Times New Roman" w:eastAsia="Times New Roman" w:hAnsi="Times New Roman"/>
          <w:sz w:val="24"/>
          <w:szCs w:val="24"/>
          <w:lang w:val="en-US"/>
        </w:rPr>
        <w:t xml:space="preserve"> J</w:t>
      </w:r>
      <w:r>
        <w:rPr>
          <w:rFonts w:ascii="Times New Roman" w:eastAsia="Times New Roman" w:hAnsi="Times New Roman"/>
          <w:sz w:val="24"/>
          <w:szCs w:val="24"/>
        </w:rPr>
        <w:t>apan</w:t>
      </w:r>
      <w:r>
        <w:rPr>
          <w:rFonts w:ascii="Times New Roman" w:eastAsia="Times New Roman" w:hAnsi="Times New Roman"/>
          <w:sz w:val="24"/>
          <w:szCs w:val="24"/>
          <w:lang w:val="en-US"/>
        </w:rPr>
        <w:t xml:space="preserve"> </w:t>
      </w:r>
      <w:r w:rsidRPr="00F867C6">
        <w:rPr>
          <w:rFonts w:ascii="Times New Roman" w:eastAsia="Times New Roman" w:hAnsi="Times New Roman"/>
          <w:sz w:val="24"/>
          <w:szCs w:val="24"/>
          <w:lang w:val="en-US"/>
        </w:rPr>
        <w:t xml:space="preserve">Air </w:t>
      </w:r>
      <w:proofErr w:type="spellStart"/>
      <w:r w:rsidRPr="00F867C6">
        <w:rPr>
          <w:rFonts w:ascii="Times New Roman" w:eastAsia="Times New Roman" w:hAnsi="Times New Roman"/>
          <w:sz w:val="24"/>
          <w:szCs w:val="24"/>
          <w:lang w:val="en-US"/>
        </w:rPr>
        <w:t>Bangis</w:t>
      </w:r>
      <w:proofErr w:type="spellEnd"/>
      <w:r>
        <w:rPr>
          <w:rFonts w:ascii="Times New Roman" w:eastAsia="Times New Roman" w:hAnsi="Times New Roman"/>
          <w:sz w:val="24"/>
          <w:szCs w:val="24"/>
        </w:rPr>
        <w:t xml:space="preserve"> Beach </w:t>
      </w:r>
      <w:r>
        <w:rPr>
          <w:rFonts w:ascii="Times New Roman" w:eastAsia="Times New Roman" w:hAnsi="Times New Roman"/>
          <w:sz w:val="24"/>
          <w:szCs w:val="24"/>
          <w:lang w:val="en-US"/>
        </w:rPr>
        <w:t>no</w:t>
      </w:r>
      <w:r>
        <w:rPr>
          <w:rFonts w:ascii="Times New Roman" w:eastAsia="Times New Roman" w:hAnsi="Times New Roman"/>
          <w:sz w:val="24"/>
          <w:szCs w:val="24"/>
        </w:rPr>
        <w:t xml:space="preserve"> fit into 10 major </w:t>
      </w:r>
      <w:r w:rsidRPr="00F867C6">
        <w:rPr>
          <w:rFonts w:ascii="Times New Roman" w:eastAsia="Times New Roman" w:hAnsi="Times New Roman"/>
          <w:sz w:val="24"/>
          <w:szCs w:val="24"/>
          <w:lang w:val="en-US"/>
        </w:rPr>
        <w:t>destination</w:t>
      </w:r>
      <w:r>
        <w:rPr>
          <w:rFonts w:ascii="Times New Roman" w:eastAsia="Times New Roman" w:hAnsi="Times New Roman"/>
          <w:sz w:val="24"/>
          <w:szCs w:val="24"/>
        </w:rPr>
        <w:t xml:space="preserve"> </w:t>
      </w:r>
      <w:r w:rsidRPr="00F867C6">
        <w:rPr>
          <w:rFonts w:ascii="Times New Roman" w:eastAsia="Times New Roman" w:hAnsi="Times New Roman"/>
          <w:sz w:val="24"/>
          <w:szCs w:val="24"/>
          <w:lang w:val="en-US"/>
        </w:rPr>
        <w:t>att</w:t>
      </w:r>
      <w:r>
        <w:rPr>
          <w:rFonts w:ascii="Times New Roman" w:eastAsia="Times New Roman" w:hAnsi="Times New Roman"/>
          <w:sz w:val="24"/>
          <w:szCs w:val="24"/>
          <w:lang w:val="en-US"/>
        </w:rPr>
        <w:t xml:space="preserve">ractions </w:t>
      </w:r>
      <w:r w:rsidRPr="00F867C6">
        <w:rPr>
          <w:rFonts w:ascii="Times New Roman" w:eastAsia="Times New Roman" w:hAnsi="Times New Roman"/>
          <w:sz w:val="24"/>
          <w:szCs w:val="24"/>
          <w:lang w:val="en-US"/>
        </w:rPr>
        <w:t xml:space="preserve"> West Sumatra.</w:t>
      </w:r>
      <w:r>
        <w:rPr>
          <w:rFonts w:ascii="Times New Roman" w:eastAsia="Times New Roman" w:hAnsi="Times New Roman"/>
          <w:sz w:val="24"/>
          <w:szCs w:val="24"/>
        </w:rPr>
        <w:t xml:space="preserve"> It is seen by 5 main condition Tugu</w:t>
      </w:r>
      <w:r>
        <w:rPr>
          <w:rFonts w:ascii="Times New Roman" w:eastAsia="Times New Roman" w:hAnsi="Times New Roman"/>
          <w:sz w:val="24"/>
          <w:szCs w:val="24"/>
          <w:lang w:val="en-US"/>
        </w:rPr>
        <w:t xml:space="preserve"> J</w:t>
      </w:r>
      <w:r>
        <w:rPr>
          <w:rFonts w:ascii="Times New Roman" w:eastAsia="Times New Roman" w:hAnsi="Times New Roman"/>
          <w:sz w:val="24"/>
          <w:szCs w:val="24"/>
        </w:rPr>
        <w:t>apan</w:t>
      </w:r>
      <w:r>
        <w:rPr>
          <w:rFonts w:ascii="Times New Roman" w:eastAsia="Times New Roman" w:hAnsi="Times New Roman"/>
          <w:sz w:val="24"/>
          <w:szCs w:val="24"/>
          <w:lang w:val="en-US"/>
        </w:rPr>
        <w:t xml:space="preserve"> </w:t>
      </w:r>
      <w:r w:rsidRPr="00F867C6">
        <w:rPr>
          <w:rFonts w:ascii="Times New Roman" w:eastAsia="Times New Roman" w:hAnsi="Times New Roman"/>
          <w:sz w:val="24"/>
          <w:szCs w:val="24"/>
          <w:lang w:val="en-US"/>
        </w:rPr>
        <w:t xml:space="preserve">Air </w:t>
      </w:r>
      <w:proofErr w:type="spellStart"/>
      <w:r w:rsidRPr="00F867C6">
        <w:rPr>
          <w:rFonts w:ascii="Times New Roman" w:eastAsia="Times New Roman" w:hAnsi="Times New Roman"/>
          <w:sz w:val="24"/>
          <w:szCs w:val="24"/>
          <w:lang w:val="en-US"/>
        </w:rPr>
        <w:t>Bangis</w:t>
      </w:r>
      <w:proofErr w:type="spellEnd"/>
      <w:r>
        <w:rPr>
          <w:rFonts w:ascii="Times New Roman" w:eastAsia="Times New Roman" w:hAnsi="Times New Roman"/>
          <w:sz w:val="24"/>
          <w:szCs w:val="24"/>
        </w:rPr>
        <w:t xml:space="preserve"> Beach tourism </w:t>
      </w:r>
      <w:r w:rsidRPr="00F867C6">
        <w:rPr>
          <w:rFonts w:ascii="Times New Roman" w:eastAsia="Times New Roman" w:hAnsi="Times New Roman"/>
          <w:sz w:val="24"/>
          <w:szCs w:val="24"/>
          <w:lang w:val="en-US"/>
        </w:rPr>
        <w:t>destination</w:t>
      </w:r>
      <w:r>
        <w:rPr>
          <w:rFonts w:ascii="Times New Roman" w:eastAsia="Times New Roman" w:hAnsi="Times New Roman"/>
          <w:sz w:val="24"/>
          <w:szCs w:val="24"/>
        </w:rPr>
        <w:t xml:space="preserve"> not meet these requirements to the maximum five. The fifth requirement is already there but is still inadequate.</w:t>
      </w:r>
    </w:p>
    <w:p w:rsidR="00277F36" w:rsidRDefault="00277F36" w:rsidP="0027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eastAsia="id-ID"/>
        </w:rPr>
        <w:pict>
          <v:rect id="_x0000_s1027" style="position:absolute;left:0;text-align:left;margin-left:-.9pt;margin-top:30.2pt;width:396pt;height:39.75pt;z-index:251658240" fillcolor="white [3212]" strokecolor="white [3212]">
            <v:textbox style="mso-next-textbox:#_x0000_s1027">
              <w:txbxContent>
                <w:p w:rsidR="00277F36" w:rsidRDefault="00277F36" w:rsidP="00277F36">
                  <w:pPr>
                    <w:pStyle w:val="Footer"/>
                    <w:tabs>
                      <w:tab w:val="clear" w:pos="4513"/>
                      <w:tab w:val="center" w:pos="5670"/>
                      <w:tab w:val="left" w:pos="5954"/>
                    </w:tabs>
                    <w:rPr>
                      <w:rFonts w:ascii="Times New Roman" w:hAnsi="Times New Roman"/>
                      <w:sz w:val="20"/>
                      <w:szCs w:val="20"/>
                    </w:rPr>
                  </w:pPr>
                  <w:r>
                    <w:rPr>
                      <w:rStyle w:val="FootnoteReference"/>
                    </w:rPr>
                    <w:footnoteRef/>
                  </w:r>
                  <w:r>
                    <w:t xml:space="preserve"> </w:t>
                  </w:r>
                  <w:r w:rsidRPr="006B47CB">
                    <w:rPr>
                      <w:rFonts w:ascii="Times New Roman" w:hAnsi="Times New Roman"/>
                      <w:sz w:val="20"/>
                      <w:szCs w:val="20"/>
                    </w:rPr>
                    <w:t xml:space="preserve">Prodi </w:t>
                  </w:r>
                  <w:proofErr w:type="spellStart"/>
                  <w:r>
                    <w:rPr>
                      <w:rFonts w:ascii="Times New Roman" w:hAnsi="Times New Roman"/>
                      <w:sz w:val="20"/>
                      <w:szCs w:val="20"/>
                      <w:lang w:val="en-US"/>
                    </w:rPr>
                    <w:t>Manajaemen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Perhotelan</w:t>
                  </w:r>
                  <w:proofErr w:type="spellEnd"/>
                  <w:r w:rsidRPr="006B47CB">
                    <w:rPr>
                      <w:rFonts w:ascii="Times New Roman" w:hAnsi="Times New Roman"/>
                      <w:sz w:val="20"/>
                      <w:szCs w:val="20"/>
                    </w:rPr>
                    <w:t xml:space="preserve"> untuk wisuda periode </w:t>
                  </w:r>
                  <w:r>
                    <w:rPr>
                      <w:rFonts w:ascii="Times New Roman" w:hAnsi="Times New Roman"/>
                      <w:sz w:val="20"/>
                      <w:szCs w:val="20"/>
                    </w:rPr>
                    <w:t>Maret 2015</w:t>
                  </w:r>
                </w:p>
                <w:p w:rsidR="00277F36" w:rsidRPr="009C4471" w:rsidRDefault="00277F36" w:rsidP="00277F36">
                  <w:pPr>
                    <w:pStyle w:val="Footer"/>
                    <w:tabs>
                      <w:tab w:val="clear" w:pos="4513"/>
                      <w:tab w:val="center" w:pos="5670"/>
                      <w:tab w:val="left" w:pos="5954"/>
                    </w:tabs>
                  </w:pPr>
                  <w:r>
                    <w:rPr>
                      <w:rStyle w:val="FootnoteReference"/>
                    </w:rPr>
                    <w:t>2</w:t>
                  </w:r>
                  <w:r>
                    <w:t xml:space="preserve"> </w:t>
                  </w:r>
                  <w:r w:rsidRPr="006B47CB">
                    <w:rPr>
                      <w:rFonts w:ascii="Times New Roman" w:hAnsi="Times New Roman"/>
                      <w:sz w:val="20"/>
                      <w:szCs w:val="20"/>
                    </w:rPr>
                    <w:t>Dosen Jurusan Kesejahteraan Keluarga FT-UNP</w:t>
                  </w:r>
                </w:p>
                <w:p w:rsidR="00277F36" w:rsidRDefault="00277F36" w:rsidP="00277F36"/>
              </w:txbxContent>
            </v:textbox>
          </v:rect>
        </w:pict>
      </w:r>
    </w:p>
    <w:p w:rsidR="00277F36" w:rsidRDefault="00277F36" w:rsidP="0027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Keyword : Potensial, Tourist Objects, Tour Destination</w:t>
      </w:r>
    </w:p>
    <w:p w:rsidR="00F13232" w:rsidRDefault="00F13232" w:rsidP="0027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sz w:val="24"/>
          <w:szCs w:val="24"/>
        </w:rPr>
      </w:pPr>
    </w:p>
    <w:p w:rsidR="00277F36" w:rsidRPr="005D0CA4" w:rsidRDefault="00277F36" w:rsidP="00277F36">
      <w:pPr>
        <w:pStyle w:val="ListParagraph"/>
        <w:numPr>
          <w:ilvl w:val="0"/>
          <w:numId w:val="33"/>
        </w:numPr>
        <w:spacing w:after="0" w:line="480" w:lineRule="auto"/>
        <w:ind w:left="426" w:hanging="426"/>
        <w:jc w:val="both"/>
        <w:rPr>
          <w:rFonts w:ascii="Times New Roman" w:hAnsi="Times New Roman" w:cs="Times New Roman"/>
          <w:b/>
          <w:sz w:val="24"/>
          <w:szCs w:val="24"/>
          <w:lang w:val="en-US"/>
        </w:rPr>
      </w:pPr>
      <w:r w:rsidRPr="005D75F9">
        <w:rPr>
          <w:rFonts w:ascii="Times New Roman" w:hAnsi="Times New Roman" w:cs="Times New Roman"/>
          <w:b/>
          <w:sz w:val="24"/>
          <w:szCs w:val="24"/>
        </w:rPr>
        <w:lastRenderedPageBreak/>
        <w:t xml:space="preserve">Pendahuluan </w:t>
      </w:r>
    </w:p>
    <w:p w:rsidR="00277F36" w:rsidRDefault="00277F36" w:rsidP="00277F36">
      <w:pPr>
        <w:pStyle w:val="ListParagraph"/>
        <w:spacing w:after="0" w:line="360" w:lineRule="auto"/>
        <w:ind w:left="426" w:firstLine="567"/>
        <w:jc w:val="both"/>
        <w:rPr>
          <w:rFonts w:ascii="Times New Roman" w:hAnsi="Times New Roman" w:cs="Times New Roman"/>
          <w:sz w:val="24"/>
          <w:szCs w:val="24"/>
        </w:rPr>
      </w:pPr>
      <w:r w:rsidRPr="005D0CA4">
        <w:rPr>
          <w:rFonts w:ascii="Times New Roman" w:hAnsi="Times New Roman" w:cs="Times New Roman"/>
          <w:sz w:val="24"/>
          <w:szCs w:val="24"/>
        </w:rPr>
        <w:t>Pariwisata di Indonesia pada dasawarsa ini mulai menunjukkan perkembangan dan pertumbuhan menjadi sebuah industri yang berdiri sendiri. Namun yang masih harus diperhatikan bersama bahwa sampai sejauh ini kesadaran dan pengertian tentang pariwisata belum sampai menyentuh masyarakat secara umum. Hal ini terlihat dari kurangnya minat masyarakat untuk mengembangkan pariwisata yang ada yang sudah jelas mem</w:t>
      </w:r>
      <w:r>
        <w:rPr>
          <w:rFonts w:ascii="Times New Roman" w:hAnsi="Times New Roman" w:cs="Times New Roman"/>
          <w:sz w:val="24"/>
          <w:szCs w:val="24"/>
        </w:rPr>
        <w:t>iliki potensi untuk berkembang.</w:t>
      </w:r>
    </w:p>
    <w:p w:rsidR="00277F36" w:rsidRDefault="00277F36" w:rsidP="00277F36">
      <w:pPr>
        <w:pStyle w:val="ListParagraph"/>
        <w:spacing w:after="0" w:line="360" w:lineRule="auto"/>
        <w:ind w:left="426" w:firstLine="567"/>
        <w:jc w:val="both"/>
        <w:rPr>
          <w:rFonts w:ascii="Times New Roman" w:hAnsi="Times New Roman" w:cs="Times New Roman"/>
          <w:sz w:val="24"/>
          <w:szCs w:val="24"/>
        </w:rPr>
      </w:pPr>
      <w:r w:rsidRPr="002351E8">
        <w:rPr>
          <w:rFonts w:ascii="Times New Roman" w:hAnsi="Times New Roman" w:cs="Times New Roman"/>
          <w:sz w:val="24"/>
          <w:szCs w:val="24"/>
        </w:rPr>
        <w:t>Pembangunan Kabupaten Pasaman Barat khususnya sektor pariwisata merupakan salah satu sektor yang</w:t>
      </w:r>
      <w:r>
        <w:rPr>
          <w:rFonts w:ascii="Times New Roman" w:hAnsi="Times New Roman" w:cs="Times New Roman"/>
          <w:sz w:val="24"/>
          <w:szCs w:val="24"/>
        </w:rPr>
        <w:t xml:space="preserve"> strategis dan potensial untuk </w:t>
      </w:r>
      <w:r w:rsidRPr="002351E8">
        <w:rPr>
          <w:rFonts w:ascii="Times New Roman" w:hAnsi="Times New Roman" w:cs="Times New Roman"/>
          <w:sz w:val="24"/>
          <w:szCs w:val="24"/>
        </w:rPr>
        <w:t>dikelola, dikembangkan dan dipasarkan, mengingat pote</w:t>
      </w:r>
      <w:r>
        <w:rPr>
          <w:rFonts w:ascii="Times New Roman" w:hAnsi="Times New Roman" w:cs="Times New Roman"/>
          <w:sz w:val="24"/>
          <w:szCs w:val="24"/>
        </w:rPr>
        <w:t>nsi objek wisata yang dimiliki K</w:t>
      </w:r>
      <w:r w:rsidRPr="002351E8">
        <w:rPr>
          <w:rFonts w:ascii="Times New Roman" w:hAnsi="Times New Roman" w:cs="Times New Roman"/>
          <w:sz w:val="24"/>
          <w:szCs w:val="24"/>
        </w:rPr>
        <w:t xml:space="preserve">abupaten Pasaman Barat sangat beragam yaitu meliputi </w:t>
      </w:r>
      <w:r>
        <w:rPr>
          <w:rFonts w:ascii="Times New Roman" w:hAnsi="Times New Roman" w:cs="Times New Roman"/>
          <w:sz w:val="24"/>
          <w:szCs w:val="24"/>
        </w:rPr>
        <w:t>objek</w:t>
      </w:r>
      <w:r w:rsidRPr="002351E8">
        <w:rPr>
          <w:rFonts w:ascii="Times New Roman" w:hAnsi="Times New Roman" w:cs="Times New Roman"/>
          <w:sz w:val="24"/>
          <w:szCs w:val="24"/>
        </w:rPr>
        <w:t xml:space="preserve"> wisata daerah pantai, dataran rendah, sampai daerah pegunungan di beberapa </w:t>
      </w:r>
      <w:r>
        <w:rPr>
          <w:rFonts w:ascii="Times New Roman" w:hAnsi="Times New Roman" w:cs="Times New Roman"/>
          <w:sz w:val="24"/>
          <w:szCs w:val="24"/>
        </w:rPr>
        <w:t>k</w:t>
      </w:r>
      <w:r w:rsidRPr="002351E8">
        <w:rPr>
          <w:rFonts w:ascii="Times New Roman" w:hAnsi="Times New Roman" w:cs="Times New Roman"/>
          <w:sz w:val="24"/>
          <w:szCs w:val="24"/>
        </w:rPr>
        <w:t>ecamatan.</w:t>
      </w:r>
    </w:p>
    <w:p w:rsidR="00277F36" w:rsidRPr="005D0CA4" w:rsidRDefault="00277F36" w:rsidP="00277F36">
      <w:pPr>
        <w:pStyle w:val="ListParagraph"/>
        <w:spacing w:after="0" w:line="360" w:lineRule="auto"/>
        <w:ind w:left="426" w:firstLine="567"/>
        <w:jc w:val="both"/>
        <w:rPr>
          <w:rFonts w:ascii="Times New Roman" w:hAnsi="Times New Roman" w:cs="Times New Roman"/>
          <w:b/>
          <w:sz w:val="24"/>
          <w:szCs w:val="24"/>
        </w:rPr>
      </w:pPr>
      <w:r>
        <w:rPr>
          <w:rFonts w:ascii="Times New Roman" w:hAnsi="Times New Roman" w:cs="Times New Roman"/>
          <w:sz w:val="24"/>
          <w:szCs w:val="24"/>
        </w:rPr>
        <w:t>Pantai Tugu Jepang Air Bangis memiliki pemandangan yang sangat indah terutama di pagi hari ketika terbitnya matahari (</w:t>
      </w:r>
      <w:r w:rsidRPr="00217F94">
        <w:rPr>
          <w:rFonts w:ascii="Times New Roman" w:hAnsi="Times New Roman" w:cs="Times New Roman"/>
          <w:i/>
          <w:sz w:val="24"/>
          <w:szCs w:val="24"/>
        </w:rPr>
        <w:t>sunrise</w:t>
      </w:r>
      <w:r>
        <w:rPr>
          <w:rFonts w:ascii="Times New Roman" w:hAnsi="Times New Roman" w:cs="Times New Roman"/>
          <w:sz w:val="24"/>
          <w:szCs w:val="24"/>
        </w:rPr>
        <w:t>) dan juga sore ketika terbenamnya matahari hari (</w:t>
      </w:r>
      <w:r w:rsidRPr="00217F94">
        <w:rPr>
          <w:rFonts w:ascii="Times New Roman" w:hAnsi="Times New Roman" w:cs="Times New Roman"/>
          <w:i/>
          <w:sz w:val="24"/>
          <w:szCs w:val="24"/>
        </w:rPr>
        <w:t>sunset</w:t>
      </w:r>
      <w:r>
        <w:rPr>
          <w:rFonts w:ascii="Times New Roman" w:hAnsi="Times New Roman" w:cs="Times New Roman"/>
          <w:sz w:val="24"/>
          <w:szCs w:val="24"/>
        </w:rPr>
        <w:t xml:space="preserve">). Selain itu di Pantai Tugu Jepang Air Bangis juga dapat dikembangkan berbagai permainan </w:t>
      </w:r>
      <w:r w:rsidRPr="00217F94">
        <w:rPr>
          <w:rFonts w:ascii="Times New Roman" w:hAnsi="Times New Roman" w:cs="Times New Roman"/>
          <w:i/>
          <w:sz w:val="24"/>
          <w:szCs w:val="24"/>
        </w:rPr>
        <w:t>water sport</w:t>
      </w:r>
      <w:r>
        <w:rPr>
          <w:rFonts w:ascii="Times New Roman" w:hAnsi="Times New Roman" w:cs="Times New Roman"/>
          <w:sz w:val="24"/>
          <w:szCs w:val="24"/>
        </w:rPr>
        <w:t xml:space="preserve"> seperti </w:t>
      </w:r>
      <w:r w:rsidRPr="00217F94">
        <w:rPr>
          <w:rFonts w:ascii="Times New Roman" w:hAnsi="Times New Roman" w:cs="Times New Roman"/>
          <w:i/>
          <w:sz w:val="24"/>
          <w:szCs w:val="24"/>
        </w:rPr>
        <w:t>jet sky</w:t>
      </w:r>
      <w:r>
        <w:rPr>
          <w:rFonts w:ascii="Times New Roman" w:hAnsi="Times New Roman" w:cs="Times New Roman"/>
          <w:sz w:val="24"/>
          <w:szCs w:val="24"/>
        </w:rPr>
        <w:t xml:space="preserve">, </w:t>
      </w:r>
      <w:r w:rsidRPr="00217F94">
        <w:rPr>
          <w:rFonts w:ascii="Times New Roman" w:hAnsi="Times New Roman" w:cs="Times New Roman"/>
          <w:i/>
          <w:sz w:val="24"/>
          <w:szCs w:val="24"/>
        </w:rPr>
        <w:t>banana boat</w:t>
      </w:r>
      <w:r>
        <w:rPr>
          <w:rFonts w:ascii="Times New Roman" w:hAnsi="Times New Roman" w:cs="Times New Roman"/>
          <w:sz w:val="24"/>
          <w:szCs w:val="24"/>
        </w:rPr>
        <w:t xml:space="preserve">, paralayang dan sebagainya. Kemudian untuk membuat objek wisata ini memiliki kesan bagi para wisatawan maka masyarakat juga dapat membuat </w:t>
      </w:r>
      <w:r w:rsidRPr="00EB4E2D">
        <w:rPr>
          <w:rFonts w:ascii="Times New Roman" w:hAnsi="Times New Roman" w:cs="Times New Roman"/>
          <w:i/>
          <w:sz w:val="24"/>
          <w:szCs w:val="24"/>
        </w:rPr>
        <w:t>souvenir</w:t>
      </w:r>
      <w:r>
        <w:rPr>
          <w:rFonts w:ascii="Times New Roman" w:hAnsi="Times New Roman" w:cs="Times New Roman"/>
          <w:sz w:val="24"/>
          <w:szCs w:val="24"/>
        </w:rPr>
        <w:t xml:space="preserve"> dan kuliner khas daerah Air Bangis sehingga dengan adanya </w:t>
      </w:r>
      <w:r w:rsidRPr="00EB4E2D">
        <w:rPr>
          <w:rFonts w:ascii="Times New Roman" w:hAnsi="Times New Roman" w:cs="Times New Roman"/>
          <w:i/>
          <w:sz w:val="24"/>
          <w:szCs w:val="24"/>
        </w:rPr>
        <w:t>souvenir</w:t>
      </w:r>
      <w:r>
        <w:rPr>
          <w:rFonts w:ascii="Times New Roman" w:hAnsi="Times New Roman" w:cs="Times New Roman"/>
          <w:sz w:val="24"/>
          <w:szCs w:val="24"/>
        </w:rPr>
        <w:t xml:space="preserve"> dan kuliner tersebut masyarakat juga dapat memperoleh penghasilan. Sedangkan untuk akses ke Pantai Tugu Jepang Air Bangis ini dapat dilakukan melalui jalur darat selain itu juga sedang di kembangkan akses melalui jalur udara dan jalur laut. </w:t>
      </w:r>
    </w:p>
    <w:p w:rsidR="00277F36" w:rsidRPr="00AF4F45" w:rsidRDefault="00277F36" w:rsidP="00277F36">
      <w:pPr>
        <w:spacing w:after="0" w:line="360" w:lineRule="auto"/>
        <w:ind w:left="360" w:firstLine="720"/>
        <w:jc w:val="both"/>
        <w:rPr>
          <w:rFonts w:ascii="Times New Roman" w:hAnsi="Times New Roman"/>
          <w:sz w:val="24"/>
          <w:szCs w:val="24"/>
        </w:rPr>
      </w:pPr>
      <w:r>
        <w:rPr>
          <w:rFonts w:ascii="Times New Roman" w:hAnsi="Times New Roman"/>
          <w:sz w:val="24"/>
          <w:szCs w:val="24"/>
        </w:rPr>
        <w:t>Selanjutnya untuk penginapan di Pantai Tugu Jepang Air Bangis juga sangat potensial untuk dikembangkan. Hal ini didasarkan karena banyaknya pengunjung yang berasal dari daerah yang jauh bahkan berdasarkan wawancara dengan Kepala Jorong Air Bangis pada tanggal 12 April 2014 banyak juga wisatawan yang berasal dari luar negeri.</w:t>
      </w:r>
    </w:p>
    <w:p w:rsidR="00277F36" w:rsidRDefault="00277F36" w:rsidP="00277F36">
      <w:pPr>
        <w:spacing w:after="0" w:line="360" w:lineRule="auto"/>
        <w:ind w:left="360" w:firstLine="720"/>
        <w:jc w:val="both"/>
        <w:rPr>
          <w:rFonts w:ascii="Times New Roman" w:hAnsi="Times New Roman"/>
          <w:b/>
          <w:sz w:val="24"/>
          <w:szCs w:val="24"/>
        </w:rPr>
      </w:pPr>
      <w:r>
        <w:rPr>
          <w:rFonts w:ascii="Times New Roman" w:hAnsi="Times New Roman"/>
          <w:sz w:val="24"/>
          <w:szCs w:val="24"/>
        </w:rPr>
        <w:t xml:space="preserve">Berdasarkan </w:t>
      </w:r>
      <w:r w:rsidRPr="00AF4F45">
        <w:rPr>
          <w:rFonts w:ascii="Times New Roman" w:hAnsi="Times New Roman"/>
          <w:sz w:val="24"/>
          <w:szCs w:val="24"/>
        </w:rPr>
        <w:t>penjelasan di</w:t>
      </w:r>
      <w:r>
        <w:rPr>
          <w:rFonts w:ascii="Times New Roman" w:hAnsi="Times New Roman"/>
          <w:sz w:val="24"/>
          <w:szCs w:val="24"/>
        </w:rPr>
        <w:t xml:space="preserve"> </w:t>
      </w:r>
      <w:r w:rsidRPr="00AF4F45">
        <w:rPr>
          <w:rFonts w:ascii="Times New Roman" w:hAnsi="Times New Roman"/>
          <w:sz w:val="24"/>
          <w:szCs w:val="24"/>
        </w:rPr>
        <w:t>atas dapat dilihat bahwa Pasaman Barat memiliki objek wisata yang banyak dan sangat potensial</w:t>
      </w:r>
      <w:r>
        <w:rPr>
          <w:rFonts w:ascii="Times New Roman" w:hAnsi="Times New Roman"/>
          <w:sz w:val="24"/>
          <w:szCs w:val="24"/>
        </w:rPr>
        <w:t xml:space="preserve"> khususnya Pantai Tugu Jepang Air Bangis yang potensinya seperti disebutkan di atas</w:t>
      </w:r>
      <w:r w:rsidRPr="00AF4F45">
        <w:rPr>
          <w:rFonts w:ascii="Times New Roman" w:hAnsi="Times New Roman"/>
          <w:sz w:val="24"/>
          <w:szCs w:val="24"/>
        </w:rPr>
        <w:t xml:space="preserve">, namun </w:t>
      </w:r>
      <w:r w:rsidRPr="00AF4F45">
        <w:rPr>
          <w:rFonts w:ascii="Times New Roman" w:hAnsi="Times New Roman"/>
          <w:sz w:val="24"/>
          <w:szCs w:val="24"/>
        </w:rPr>
        <w:lastRenderedPageBreak/>
        <w:t>meski begitu objek wisata Pasaman Barat belum masuk ke dalam 10 destinasi utama objek wisata Sumatera Barat. Ini disebabkan mungkin karena penge</w:t>
      </w:r>
      <w:r>
        <w:rPr>
          <w:rFonts w:ascii="Times New Roman" w:hAnsi="Times New Roman"/>
          <w:sz w:val="24"/>
          <w:szCs w:val="24"/>
        </w:rPr>
        <w:t>mbangannya</w:t>
      </w:r>
      <w:r w:rsidRPr="00AF4F45">
        <w:rPr>
          <w:rFonts w:ascii="Times New Roman" w:hAnsi="Times New Roman"/>
          <w:sz w:val="24"/>
          <w:szCs w:val="24"/>
        </w:rPr>
        <w:t xml:space="preserve"> belum baik dan masyarakat setempat belum mengetahui bagaimana cara pengembangan pariwisata yang komplementer sehingga pemerintah belum melirik Pasaman Barat untuk menjadi salah satu dari 10 destinasi utama objek wisata Sumatera Barat.</w:t>
      </w:r>
    </w:p>
    <w:p w:rsidR="00277F36" w:rsidRDefault="00277F36" w:rsidP="00277F36">
      <w:pPr>
        <w:spacing w:after="0" w:line="240" w:lineRule="auto"/>
        <w:ind w:left="360"/>
        <w:jc w:val="center"/>
        <w:rPr>
          <w:rFonts w:ascii="Times New Roman" w:hAnsi="Times New Roman"/>
          <w:b/>
          <w:sz w:val="24"/>
          <w:szCs w:val="24"/>
        </w:rPr>
      </w:pPr>
      <w:r>
        <w:rPr>
          <w:rFonts w:ascii="Times New Roman" w:hAnsi="Times New Roman"/>
          <w:b/>
          <w:sz w:val="24"/>
          <w:szCs w:val="24"/>
        </w:rPr>
        <w:t>Tabel 1.</w:t>
      </w:r>
    </w:p>
    <w:p w:rsidR="00277F36" w:rsidRPr="005230A5" w:rsidRDefault="00277F36" w:rsidP="00277F36">
      <w:pPr>
        <w:spacing w:after="0" w:line="240" w:lineRule="auto"/>
        <w:ind w:left="360"/>
        <w:jc w:val="center"/>
        <w:rPr>
          <w:rFonts w:ascii="Times New Roman" w:hAnsi="Times New Roman"/>
          <w:b/>
          <w:sz w:val="24"/>
          <w:szCs w:val="24"/>
        </w:rPr>
      </w:pPr>
      <w:r w:rsidRPr="009C659F">
        <w:rPr>
          <w:rFonts w:ascii="Times New Roman" w:hAnsi="Times New Roman"/>
          <w:b/>
          <w:sz w:val="24"/>
          <w:szCs w:val="24"/>
        </w:rPr>
        <w:t xml:space="preserve">10 Destinasi Utama Pariwisata </w:t>
      </w:r>
      <w:r>
        <w:rPr>
          <w:rFonts w:ascii="Times New Roman" w:hAnsi="Times New Roman"/>
          <w:b/>
          <w:sz w:val="24"/>
          <w:szCs w:val="24"/>
        </w:rPr>
        <w:t>Sumatera</w:t>
      </w:r>
      <w:r w:rsidRPr="009C659F">
        <w:rPr>
          <w:rFonts w:ascii="Times New Roman" w:hAnsi="Times New Roman"/>
          <w:b/>
          <w:sz w:val="24"/>
          <w:szCs w:val="24"/>
        </w:rPr>
        <w:t xml:space="preserve"> Barat</w:t>
      </w:r>
    </w:p>
    <w:tbl>
      <w:tblPr>
        <w:tblStyle w:val="TableGrid"/>
        <w:tblW w:w="7513" w:type="dxa"/>
        <w:tblInd w:w="392" w:type="dxa"/>
        <w:tblLook w:val="04A0"/>
      </w:tblPr>
      <w:tblGrid>
        <w:gridCol w:w="576"/>
        <w:gridCol w:w="3828"/>
        <w:gridCol w:w="3109"/>
      </w:tblGrid>
      <w:tr w:rsidR="00277F36" w:rsidTr="00F34E54">
        <w:trPr>
          <w:trHeight w:val="315"/>
        </w:trPr>
        <w:tc>
          <w:tcPr>
            <w:tcW w:w="576" w:type="dxa"/>
          </w:tcPr>
          <w:p w:rsidR="00277F36" w:rsidRPr="00FC663D" w:rsidRDefault="00277F36" w:rsidP="00F34E54">
            <w:pPr>
              <w:jc w:val="center"/>
              <w:rPr>
                <w:rFonts w:ascii="Times New Roman" w:hAnsi="Times New Roman"/>
                <w:b/>
                <w:sz w:val="24"/>
                <w:szCs w:val="24"/>
              </w:rPr>
            </w:pPr>
            <w:r w:rsidRPr="00FC663D">
              <w:rPr>
                <w:rFonts w:ascii="Times New Roman" w:hAnsi="Times New Roman"/>
                <w:b/>
                <w:sz w:val="24"/>
                <w:szCs w:val="24"/>
              </w:rPr>
              <w:t>NO</w:t>
            </w:r>
          </w:p>
        </w:tc>
        <w:tc>
          <w:tcPr>
            <w:tcW w:w="3828" w:type="dxa"/>
          </w:tcPr>
          <w:p w:rsidR="00277F36" w:rsidRPr="00FC663D" w:rsidRDefault="00277F36" w:rsidP="00F34E54">
            <w:pPr>
              <w:jc w:val="center"/>
              <w:rPr>
                <w:rFonts w:ascii="Times New Roman" w:hAnsi="Times New Roman"/>
                <w:b/>
                <w:sz w:val="24"/>
                <w:szCs w:val="24"/>
              </w:rPr>
            </w:pPr>
            <w:r w:rsidRPr="00FC663D">
              <w:rPr>
                <w:rFonts w:ascii="Times New Roman" w:hAnsi="Times New Roman"/>
                <w:b/>
                <w:sz w:val="24"/>
                <w:szCs w:val="24"/>
              </w:rPr>
              <w:t>NAMA KAWASAN</w:t>
            </w:r>
          </w:p>
        </w:tc>
        <w:tc>
          <w:tcPr>
            <w:tcW w:w="3109" w:type="dxa"/>
          </w:tcPr>
          <w:p w:rsidR="00277F36" w:rsidRPr="00FC663D" w:rsidRDefault="00277F36" w:rsidP="00F34E54">
            <w:pPr>
              <w:jc w:val="center"/>
              <w:rPr>
                <w:rFonts w:ascii="Times New Roman" w:hAnsi="Times New Roman"/>
                <w:b/>
                <w:sz w:val="24"/>
                <w:szCs w:val="24"/>
              </w:rPr>
            </w:pPr>
            <w:r w:rsidRPr="00FC663D">
              <w:rPr>
                <w:rFonts w:ascii="Times New Roman" w:hAnsi="Times New Roman"/>
                <w:b/>
                <w:sz w:val="24"/>
                <w:szCs w:val="24"/>
              </w:rPr>
              <w:t>KABUPATEN /KOTA</w:t>
            </w:r>
          </w:p>
        </w:tc>
      </w:tr>
      <w:tr w:rsidR="00277F36" w:rsidTr="00F34E54">
        <w:trPr>
          <w:trHeight w:val="285"/>
        </w:trPr>
        <w:tc>
          <w:tcPr>
            <w:tcW w:w="576" w:type="dxa"/>
          </w:tcPr>
          <w:p w:rsidR="00277F36" w:rsidRDefault="00277F36" w:rsidP="00F34E54">
            <w:pPr>
              <w:rPr>
                <w:rFonts w:ascii="Times New Roman" w:hAnsi="Times New Roman"/>
                <w:sz w:val="24"/>
                <w:szCs w:val="24"/>
              </w:rPr>
            </w:pPr>
            <w:r>
              <w:rPr>
                <w:rFonts w:ascii="Times New Roman" w:hAnsi="Times New Roman"/>
                <w:sz w:val="24"/>
                <w:szCs w:val="24"/>
              </w:rPr>
              <w:t>1.</w:t>
            </w:r>
          </w:p>
        </w:tc>
        <w:tc>
          <w:tcPr>
            <w:tcW w:w="3828" w:type="dxa"/>
          </w:tcPr>
          <w:p w:rsidR="00277F36" w:rsidRDefault="00277F36" w:rsidP="00F34E54">
            <w:pPr>
              <w:rPr>
                <w:rFonts w:ascii="Times New Roman" w:hAnsi="Times New Roman"/>
                <w:sz w:val="24"/>
                <w:szCs w:val="24"/>
              </w:rPr>
            </w:pPr>
            <w:r>
              <w:rPr>
                <w:rFonts w:ascii="Times New Roman" w:hAnsi="Times New Roman"/>
                <w:sz w:val="24"/>
                <w:szCs w:val="24"/>
              </w:rPr>
              <w:t>Pantai Air Manih</w:t>
            </w:r>
          </w:p>
        </w:tc>
        <w:tc>
          <w:tcPr>
            <w:tcW w:w="3109" w:type="dxa"/>
          </w:tcPr>
          <w:p w:rsidR="00277F36" w:rsidRDefault="00277F36" w:rsidP="00F34E54">
            <w:pPr>
              <w:rPr>
                <w:rFonts w:ascii="Times New Roman" w:hAnsi="Times New Roman"/>
                <w:sz w:val="24"/>
                <w:szCs w:val="24"/>
              </w:rPr>
            </w:pPr>
            <w:r>
              <w:rPr>
                <w:rFonts w:ascii="Times New Roman" w:hAnsi="Times New Roman"/>
                <w:sz w:val="24"/>
                <w:szCs w:val="24"/>
              </w:rPr>
              <w:t>Kota Padang</w:t>
            </w:r>
          </w:p>
        </w:tc>
      </w:tr>
      <w:tr w:rsidR="00277F36" w:rsidTr="00F34E54">
        <w:trPr>
          <w:trHeight w:val="274"/>
        </w:trPr>
        <w:tc>
          <w:tcPr>
            <w:tcW w:w="576" w:type="dxa"/>
          </w:tcPr>
          <w:p w:rsidR="00277F36" w:rsidRDefault="00277F36" w:rsidP="00F34E54">
            <w:pPr>
              <w:rPr>
                <w:rFonts w:ascii="Times New Roman" w:hAnsi="Times New Roman"/>
                <w:sz w:val="24"/>
                <w:szCs w:val="24"/>
              </w:rPr>
            </w:pPr>
            <w:r>
              <w:rPr>
                <w:rFonts w:ascii="Times New Roman" w:hAnsi="Times New Roman"/>
                <w:sz w:val="24"/>
                <w:szCs w:val="24"/>
              </w:rPr>
              <w:t>2.</w:t>
            </w:r>
          </w:p>
        </w:tc>
        <w:tc>
          <w:tcPr>
            <w:tcW w:w="3828" w:type="dxa"/>
          </w:tcPr>
          <w:p w:rsidR="00277F36" w:rsidRDefault="00277F36" w:rsidP="00F34E54">
            <w:pPr>
              <w:rPr>
                <w:rFonts w:ascii="Times New Roman" w:hAnsi="Times New Roman"/>
                <w:sz w:val="24"/>
                <w:szCs w:val="24"/>
              </w:rPr>
            </w:pPr>
            <w:r>
              <w:rPr>
                <w:rFonts w:ascii="Times New Roman" w:hAnsi="Times New Roman"/>
                <w:sz w:val="24"/>
                <w:szCs w:val="24"/>
              </w:rPr>
              <w:t>Panorama</w:t>
            </w:r>
          </w:p>
        </w:tc>
        <w:tc>
          <w:tcPr>
            <w:tcW w:w="3109" w:type="dxa"/>
          </w:tcPr>
          <w:p w:rsidR="00277F36" w:rsidRDefault="00277F36" w:rsidP="00F34E54">
            <w:pPr>
              <w:rPr>
                <w:rFonts w:ascii="Times New Roman" w:hAnsi="Times New Roman"/>
                <w:sz w:val="24"/>
                <w:szCs w:val="24"/>
              </w:rPr>
            </w:pPr>
            <w:r>
              <w:rPr>
                <w:rFonts w:ascii="Times New Roman" w:hAnsi="Times New Roman"/>
                <w:sz w:val="24"/>
                <w:szCs w:val="24"/>
              </w:rPr>
              <w:t>Kota Bukittinggi</w:t>
            </w:r>
          </w:p>
        </w:tc>
      </w:tr>
      <w:tr w:rsidR="00277F36" w:rsidTr="00F34E54">
        <w:trPr>
          <w:trHeight w:val="279"/>
        </w:trPr>
        <w:tc>
          <w:tcPr>
            <w:tcW w:w="576" w:type="dxa"/>
          </w:tcPr>
          <w:p w:rsidR="00277F36" w:rsidRDefault="00277F36" w:rsidP="00F34E54">
            <w:pPr>
              <w:rPr>
                <w:rFonts w:ascii="Times New Roman" w:hAnsi="Times New Roman"/>
                <w:sz w:val="24"/>
                <w:szCs w:val="24"/>
              </w:rPr>
            </w:pPr>
            <w:r>
              <w:rPr>
                <w:rFonts w:ascii="Times New Roman" w:hAnsi="Times New Roman"/>
                <w:sz w:val="24"/>
                <w:szCs w:val="24"/>
              </w:rPr>
              <w:t>3.</w:t>
            </w:r>
          </w:p>
        </w:tc>
        <w:tc>
          <w:tcPr>
            <w:tcW w:w="3828" w:type="dxa"/>
          </w:tcPr>
          <w:p w:rsidR="00277F36" w:rsidRDefault="00277F36" w:rsidP="00F34E54">
            <w:pPr>
              <w:rPr>
                <w:rFonts w:ascii="Times New Roman" w:hAnsi="Times New Roman"/>
                <w:sz w:val="24"/>
                <w:szCs w:val="24"/>
              </w:rPr>
            </w:pPr>
            <w:r>
              <w:rPr>
                <w:rFonts w:ascii="Times New Roman" w:hAnsi="Times New Roman"/>
                <w:sz w:val="24"/>
                <w:szCs w:val="24"/>
              </w:rPr>
              <w:t>Wisata Tambang Batu Bara Ombilin</w:t>
            </w:r>
          </w:p>
        </w:tc>
        <w:tc>
          <w:tcPr>
            <w:tcW w:w="3109" w:type="dxa"/>
          </w:tcPr>
          <w:p w:rsidR="00277F36" w:rsidRDefault="00277F36" w:rsidP="00F34E54">
            <w:pPr>
              <w:rPr>
                <w:rFonts w:ascii="Times New Roman" w:hAnsi="Times New Roman"/>
                <w:sz w:val="24"/>
                <w:szCs w:val="24"/>
              </w:rPr>
            </w:pPr>
            <w:r>
              <w:rPr>
                <w:rFonts w:ascii="Times New Roman" w:hAnsi="Times New Roman"/>
                <w:sz w:val="24"/>
                <w:szCs w:val="24"/>
              </w:rPr>
              <w:t>Kota Sawahlunto</w:t>
            </w:r>
          </w:p>
        </w:tc>
      </w:tr>
      <w:tr w:rsidR="00277F36" w:rsidTr="00F34E54">
        <w:trPr>
          <w:trHeight w:val="259"/>
        </w:trPr>
        <w:tc>
          <w:tcPr>
            <w:tcW w:w="576" w:type="dxa"/>
          </w:tcPr>
          <w:p w:rsidR="00277F36" w:rsidRDefault="00277F36" w:rsidP="00F34E54">
            <w:pPr>
              <w:rPr>
                <w:rFonts w:ascii="Times New Roman" w:hAnsi="Times New Roman"/>
                <w:sz w:val="24"/>
                <w:szCs w:val="24"/>
              </w:rPr>
            </w:pPr>
            <w:r>
              <w:rPr>
                <w:rFonts w:ascii="Times New Roman" w:hAnsi="Times New Roman"/>
                <w:sz w:val="24"/>
                <w:szCs w:val="24"/>
              </w:rPr>
              <w:t>4.</w:t>
            </w:r>
          </w:p>
        </w:tc>
        <w:tc>
          <w:tcPr>
            <w:tcW w:w="3828" w:type="dxa"/>
          </w:tcPr>
          <w:p w:rsidR="00277F36" w:rsidRDefault="00277F36" w:rsidP="00F34E54">
            <w:pPr>
              <w:rPr>
                <w:rFonts w:ascii="Times New Roman" w:hAnsi="Times New Roman"/>
                <w:sz w:val="24"/>
                <w:szCs w:val="24"/>
              </w:rPr>
            </w:pPr>
            <w:r>
              <w:rPr>
                <w:rFonts w:ascii="Times New Roman" w:hAnsi="Times New Roman"/>
                <w:sz w:val="24"/>
                <w:szCs w:val="24"/>
              </w:rPr>
              <w:t>Lembah Harau</w:t>
            </w:r>
          </w:p>
        </w:tc>
        <w:tc>
          <w:tcPr>
            <w:tcW w:w="3109" w:type="dxa"/>
          </w:tcPr>
          <w:p w:rsidR="00277F36" w:rsidRDefault="00277F36" w:rsidP="00F34E54">
            <w:pPr>
              <w:rPr>
                <w:rFonts w:ascii="Times New Roman" w:hAnsi="Times New Roman"/>
                <w:sz w:val="24"/>
                <w:szCs w:val="24"/>
              </w:rPr>
            </w:pPr>
            <w:r>
              <w:rPr>
                <w:rFonts w:ascii="Times New Roman" w:hAnsi="Times New Roman"/>
                <w:sz w:val="24"/>
                <w:szCs w:val="24"/>
              </w:rPr>
              <w:t>Kabupaten 50 Kota</w:t>
            </w:r>
          </w:p>
        </w:tc>
      </w:tr>
      <w:tr w:rsidR="00277F36" w:rsidTr="00F34E54">
        <w:trPr>
          <w:trHeight w:val="259"/>
        </w:trPr>
        <w:tc>
          <w:tcPr>
            <w:tcW w:w="576" w:type="dxa"/>
          </w:tcPr>
          <w:p w:rsidR="00277F36" w:rsidRDefault="00277F36" w:rsidP="00F34E54">
            <w:pPr>
              <w:rPr>
                <w:rFonts w:ascii="Times New Roman" w:hAnsi="Times New Roman"/>
                <w:sz w:val="24"/>
                <w:szCs w:val="24"/>
              </w:rPr>
            </w:pPr>
            <w:r>
              <w:rPr>
                <w:rFonts w:ascii="Times New Roman" w:hAnsi="Times New Roman"/>
                <w:sz w:val="24"/>
                <w:szCs w:val="24"/>
              </w:rPr>
              <w:t>5.</w:t>
            </w:r>
          </w:p>
        </w:tc>
        <w:tc>
          <w:tcPr>
            <w:tcW w:w="3828" w:type="dxa"/>
          </w:tcPr>
          <w:p w:rsidR="00277F36" w:rsidRDefault="00277F36" w:rsidP="00F34E54">
            <w:pPr>
              <w:rPr>
                <w:rFonts w:ascii="Times New Roman" w:hAnsi="Times New Roman"/>
                <w:sz w:val="24"/>
                <w:szCs w:val="24"/>
              </w:rPr>
            </w:pPr>
            <w:r>
              <w:rPr>
                <w:rFonts w:ascii="Times New Roman" w:hAnsi="Times New Roman"/>
                <w:sz w:val="24"/>
                <w:szCs w:val="24"/>
              </w:rPr>
              <w:t>Kawasan Mandeh</w:t>
            </w:r>
          </w:p>
        </w:tc>
        <w:tc>
          <w:tcPr>
            <w:tcW w:w="3109" w:type="dxa"/>
          </w:tcPr>
          <w:p w:rsidR="00277F36" w:rsidRDefault="00277F36" w:rsidP="00F34E54">
            <w:pPr>
              <w:rPr>
                <w:rFonts w:ascii="Times New Roman" w:hAnsi="Times New Roman"/>
                <w:sz w:val="24"/>
                <w:szCs w:val="24"/>
              </w:rPr>
            </w:pPr>
            <w:r>
              <w:rPr>
                <w:rFonts w:ascii="Times New Roman" w:hAnsi="Times New Roman"/>
                <w:sz w:val="24"/>
                <w:szCs w:val="24"/>
              </w:rPr>
              <w:t>Kabupaten Pesisir Selatan</w:t>
            </w:r>
          </w:p>
        </w:tc>
      </w:tr>
      <w:tr w:rsidR="00277F36" w:rsidTr="00F34E54">
        <w:trPr>
          <w:trHeight w:val="282"/>
        </w:trPr>
        <w:tc>
          <w:tcPr>
            <w:tcW w:w="576" w:type="dxa"/>
          </w:tcPr>
          <w:p w:rsidR="00277F36" w:rsidRDefault="00277F36" w:rsidP="00F34E54">
            <w:pPr>
              <w:rPr>
                <w:rFonts w:ascii="Times New Roman" w:hAnsi="Times New Roman"/>
                <w:sz w:val="24"/>
                <w:szCs w:val="24"/>
              </w:rPr>
            </w:pPr>
            <w:r>
              <w:rPr>
                <w:rFonts w:ascii="Times New Roman" w:hAnsi="Times New Roman"/>
                <w:sz w:val="24"/>
                <w:szCs w:val="24"/>
              </w:rPr>
              <w:t>6.</w:t>
            </w:r>
          </w:p>
        </w:tc>
        <w:tc>
          <w:tcPr>
            <w:tcW w:w="3828" w:type="dxa"/>
          </w:tcPr>
          <w:p w:rsidR="00277F36" w:rsidRDefault="00277F36" w:rsidP="00F34E54">
            <w:pPr>
              <w:rPr>
                <w:rFonts w:ascii="Times New Roman" w:hAnsi="Times New Roman"/>
                <w:sz w:val="24"/>
                <w:szCs w:val="24"/>
              </w:rPr>
            </w:pPr>
            <w:r>
              <w:rPr>
                <w:rFonts w:ascii="Times New Roman" w:hAnsi="Times New Roman"/>
                <w:sz w:val="24"/>
                <w:szCs w:val="24"/>
              </w:rPr>
              <w:t>Danau Diatas Dibawah</w:t>
            </w:r>
          </w:p>
        </w:tc>
        <w:tc>
          <w:tcPr>
            <w:tcW w:w="3109" w:type="dxa"/>
          </w:tcPr>
          <w:p w:rsidR="00277F36" w:rsidRDefault="00277F36" w:rsidP="00F34E54">
            <w:pPr>
              <w:rPr>
                <w:rFonts w:ascii="Times New Roman" w:hAnsi="Times New Roman"/>
                <w:sz w:val="24"/>
                <w:szCs w:val="24"/>
              </w:rPr>
            </w:pPr>
            <w:r>
              <w:rPr>
                <w:rFonts w:ascii="Times New Roman" w:hAnsi="Times New Roman"/>
                <w:sz w:val="24"/>
                <w:szCs w:val="24"/>
              </w:rPr>
              <w:t>Kabupaten Solok</w:t>
            </w:r>
          </w:p>
        </w:tc>
      </w:tr>
      <w:tr w:rsidR="00277F36" w:rsidTr="00F34E54">
        <w:trPr>
          <w:trHeight w:val="259"/>
        </w:trPr>
        <w:tc>
          <w:tcPr>
            <w:tcW w:w="576" w:type="dxa"/>
          </w:tcPr>
          <w:p w:rsidR="00277F36" w:rsidRDefault="00277F36" w:rsidP="00F34E54">
            <w:pPr>
              <w:rPr>
                <w:rFonts w:ascii="Times New Roman" w:hAnsi="Times New Roman"/>
                <w:sz w:val="24"/>
                <w:szCs w:val="24"/>
              </w:rPr>
            </w:pPr>
            <w:r>
              <w:rPr>
                <w:rFonts w:ascii="Times New Roman" w:hAnsi="Times New Roman"/>
                <w:sz w:val="24"/>
                <w:szCs w:val="24"/>
              </w:rPr>
              <w:t>7.</w:t>
            </w:r>
          </w:p>
        </w:tc>
        <w:tc>
          <w:tcPr>
            <w:tcW w:w="3828" w:type="dxa"/>
          </w:tcPr>
          <w:p w:rsidR="00277F36" w:rsidRDefault="00277F36" w:rsidP="00F34E54">
            <w:pPr>
              <w:rPr>
                <w:rFonts w:ascii="Times New Roman" w:hAnsi="Times New Roman"/>
                <w:sz w:val="24"/>
                <w:szCs w:val="24"/>
              </w:rPr>
            </w:pPr>
            <w:r>
              <w:rPr>
                <w:rFonts w:ascii="Times New Roman" w:hAnsi="Times New Roman"/>
                <w:sz w:val="24"/>
                <w:szCs w:val="24"/>
              </w:rPr>
              <w:t>Istano Pagaruyung</w:t>
            </w:r>
          </w:p>
        </w:tc>
        <w:tc>
          <w:tcPr>
            <w:tcW w:w="3109" w:type="dxa"/>
          </w:tcPr>
          <w:p w:rsidR="00277F36" w:rsidRDefault="00277F36" w:rsidP="00F34E54">
            <w:pPr>
              <w:rPr>
                <w:rFonts w:ascii="Times New Roman" w:hAnsi="Times New Roman"/>
                <w:sz w:val="24"/>
                <w:szCs w:val="24"/>
              </w:rPr>
            </w:pPr>
            <w:r>
              <w:rPr>
                <w:rFonts w:ascii="Times New Roman" w:hAnsi="Times New Roman"/>
                <w:sz w:val="24"/>
                <w:szCs w:val="24"/>
              </w:rPr>
              <w:t>Kabupaten Tanah Datar</w:t>
            </w:r>
          </w:p>
        </w:tc>
      </w:tr>
      <w:tr w:rsidR="00277F36" w:rsidTr="00F34E54">
        <w:trPr>
          <w:trHeight w:val="263"/>
        </w:trPr>
        <w:tc>
          <w:tcPr>
            <w:tcW w:w="576" w:type="dxa"/>
          </w:tcPr>
          <w:p w:rsidR="00277F36" w:rsidRDefault="00277F36" w:rsidP="00F34E54">
            <w:pPr>
              <w:rPr>
                <w:rFonts w:ascii="Times New Roman" w:hAnsi="Times New Roman"/>
                <w:sz w:val="24"/>
                <w:szCs w:val="24"/>
              </w:rPr>
            </w:pPr>
            <w:r>
              <w:rPr>
                <w:rFonts w:ascii="Times New Roman" w:hAnsi="Times New Roman"/>
                <w:sz w:val="24"/>
                <w:szCs w:val="24"/>
              </w:rPr>
              <w:t>8.</w:t>
            </w:r>
          </w:p>
        </w:tc>
        <w:tc>
          <w:tcPr>
            <w:tcW w:w="3828" w:type="dxa"/>
          </w:tcPr>
          <w:p w:rsidR="00277F36" w:rsidRDefault="00277F36" w:rsidP="00F34E54">
            <w:pPr>
              <w:rPr>
                <w:rFonts w:ascii="Times New Roman" w:hAnsi="Times New Roman"/>
                <w:sz w:val="24"/>
                <w:szCs w:val="24"/>
              </w:rPr>
            </w:pPr>
            <w:r>
              <w:rPr>
                <w:rFonts w:ascii="Times New Roman" w:hAnsi="Times New Roman"/>
                <w:sz w:val="24"/>
                <w:szCs w:val="24"/>
              </w:rPr>
              <w:t>Ulakan Tapakis</w:t>
            </w:r>
          </w:p>
        </w:tc>
        <w:tc>
          <w:tcPr>
            <w:tcW w:w="3109" w:type="dxa"/>
          </w:tcPr>
          <w:p w:rsidR="00277F36" w:rsidRDefault="00277F36" w:rsidP="00F34E54">
            <w:pPr>
              <w:rPr>
                <w:rFonts w:ascii="Times New Roman" w:hAnsi="Times New Roman"/>
                <w:sz w:val="24"/>
                <w:szCs w:val="24"/>
              </w:rPr>
            </w:pPr>
            <w:r>
              <w:rPr>
                <w:rFonts w:ascii="Times New Roman" w:hAnsi="Times New Roman"/>
                <w:sz w:val="24"/>
                <w:szCs w:val="24"/>
              </w:rPr>
              <w:t>Kabupaten Padang Pariaman</w:t>
            </w:r>
          </w:p>
        </w:tc>
      </w:tr>
      <w:tr w:rsidR="00277F36" w:rsidTr="00F34E54">
        <w:trPr>
          <w:trHeight w:val="253"/>
        </w:trPr>
        <w:tc>
          <w:tcPr>
            <w:tcW w:w="576" w:type="dxa"/>
          </w:tcPr>
          <w:p w:rsidR="00277F36" w:rsidRDefault="00277F36" w:rsidP="00F34E54">
            <w:pPr>
              <w:rPr>
                <w:rFonts w:ascii="Times New Roman" w:hAnsi="Times New Roman"/>
                <w:sz w:val="24"/>
                <w:szCs w:val="24"/>
              </w:rPr>
            </w:pPr>
            <w:r>
              <w:rPr>
                <w:rFonts w:ascii="Times New Roman" w:hAnsi="Times New Roman"/>
                <w:sz w:val="24"/>
                <w:szCs w:val="24"/>
              </w:rPr>
              <w:t>9.</w:t>
            </w:r>
          </w:p>
        </w:tc>
        <w:tc>
          <w:tcPr>
            <w:tcW w:w="3828" w:type="dxa"/>
          </w:tcPr>
          <w:p w:rsidR="00277F36" w:rsidRDefault="00277F36" w:rsidP="00F34E54">
            <w:pPr>
              <w:rPr>
                <w:rFonts w:ascii="Times New Roman" w:hAnsi="Times New Roman"/>
                <w:sz w:val="24"/>
                <w:szCs w:val="24"/>
              </w:rPr>
            </w:pPr>
            <w:r>
              <w:rPr>
                <w:rFonts w:ascii="Times New Roman" w:hAnsi="Times New Roman"/>
                <w:sz w:val="24"/>
                <w:szCs w:val="24"/>
              </w:rPr>
              <w:t>Danau Maninjau</w:t>
            </w:r>
          </w:p>
        </w:tc>
        <w:tc>
          <w:tcPr>
            <w:tcW w:w="3109" w:type="dxa"/>
          </w:tcPr>
          <w:p w:rsidR="00277F36" w:rsidRDefault="00277F36" w:rsidP="00F34E54">
            <w:pPr>
              <w:rPr>
                <w:rFonts w:ascii="Times New Roman" w:hAnsi="Times New Roman"/>
                <w:sz w:val="24"/>
                <w:szCs w:val="24"/>
              </w:rPr>
            </w:pPr>
            <w:r>
              <w:rPr>
                <w:rFonts w:ascii="Times New Roman" w:hAnsi="Times New Roman"/>
                <w:sz w:val="24"/>
                <w:szCs w:val="24"/>
              </w:rPr>
              <w:t>Kabupaten Agam</w:t>
            </w:r>
          </w:p>
        </w:tc>
      </w:tr>
      <w:tr w:rsidR="00277F36" w:rsidTr="00F34E54">
        <w:trPr>
          <w:trHeight w:val="256"/>
        </w:trPr>
        <w:tc>
          <w:tcPr>
            <w:tcW w:w="576" w:type="dxa"/>
          </w:tcPr>
          <w:p w:rsidR="00277F36" w:rsidRDefault="00277F36" w:rsidP="00F34E54">
            <w:pPr>
              <w:rPr>
                <w:rFonts w:ascii="Times New Roman" w:hAnsi="Times New Roman"/>
                <w:sz w:val="24"/>
                <w:szCs w:val="24"/>
              </w:rPr>
            </w:pPr>
            <w:r>
              <w:rPr>
                <w:rFonts w:ascii="Times New Roman" w:hAnsi="Times New Roman"/>
                <w:sz w:val="24"/>
                <w:szCs w:val="24"/>
              </w:rPr>
              <w:t>10.</w:t>
            </w:r>
          </w:p>
        </w:tc>
        <w:tc>
          <w:tcPr>
            <w:tcW w:w="3828" w:type="dxa"/>
          </w:tcPr>
          <w:p w:rsidR="00277F36" w:rsidRDefault="00277F36" w:rsidP="00F34E54">
            <w:pPr>
              <w:rPr>
                <w:rFonts w:ascii="Times New Roman" w:hAnsi="Times New Roman"/>
                <w:sz w:val="24"/>
                <w:szCs w:val="24"/>
              </w:rPr>
            </w:pPr>
            <w:r>
              <w:rPr>
                <w:rFonts w:ascii="Times New Roman" w:hAnsi="Times New Roman"/>
                <w:sz w:val="24"/>
                <w:szCs w:val="24"/>
              </w:rPr>
              <w:t>Teluk Kutural</w:t>
            </w:r>
          </w:p>
        </w:tc>
        <w:tc>
          <w:tcPr>
            <w:tcW w:w="3109" w:type="dxa"/>
          </w:tcPr>
          <w:p w:rsidR="00277F36" w:rsidRDefault="00277F36" w:rsidP="00F34E54">
            <w:pPr>
              <w:rPr>
                <w:rFonts w:ascii="Times New Roman" w:hAnsi="Times New Roman"/>
                <w:sz w:val="24"/>
                <w:szCs w:val="24"/>
              </w:rPr>
            </w:pPr>
            <w:r>
              <w:rPr>
                <w:rFonts w:ascii="Times New Roman" w:hAnsi="Times New Roman"/>
                <w:sz w:val="24"/>
                <w:szCs w:val="24"/>
              </w:rPr>
              <w:t>Kabupaten Mentawai</w:t>
            </w:r>
          </w:p>
        </w:tc>
      </w:tr>
    </w:tbl>
    <w:p w:rsidR="00277F36" w:rsidRDefault="00277F36" w:rsidP="00277F36">
      <w:pPr>
        <w:spacing w:after="0" w:line="360" w:lineRule="auto"/>
        <w:ind w:left="720"/>
        <w:jc w:val="both"/>
        <w:rPr>
          <w:rFonts w:ascii="Times New Roman" w:hAnsi="Times New Roman"/>
          <w:sz w:val="24"/>
          <w:szCs w:val="24"/>
        </w:rPr>
      </w:pPr>
      <w:r>
        <w:rPr>
          <w:rFonts w:ascii="Times New Roman" w:hAnsi="Times New Roman"/>
          <w:sz w:val="24"/>
          <w:szCs w:val="24"/>
        </w:rPr>
        <w:t>Sumber: Statistik Kebudayaan Dan Pariwisata Sumatera Barat 2011</w:t>
      </w:r>
    </w:p>
    <w:p w:rsidR="00277F36" w:rsidRDefault="00277F36" w:rsidP="00277F36">
      <w:pPr>
        <w:spacing w:after="0" w:line="360" w:lineRule="auto"/>
        <w:ind w:left="426" w:firstLine="567"/>
        <w:jc w:val="both"/>
        <w:rPr>
          <w:rFonts w:ascii="Times New Roman" w:hAnsi="Times New Roman"/>
          <w:sz w:val="24"/>
          <w:szCs w:val="24"/>
        </w:rPr>
      </w:pPr>
      <w:r>
        <w:rPr>
          <w:rFonts w:ascii="Times New Roman" w:hAnsi="Times New Roman"/>
          <w:sz w:val="24"/>
          <w:szCs w:val="24"/>
        </w:rPr>
        <w:t>Berdasarkan tabel di atas dapat terlihat bahwa ada 10 destinasi utama pariwisata Sumatera Barat, dari 10 destinasi utama pariwisata menurut Dinas Pariwisata Sumatera Barat dimana pengelompokan berdasarkan pada jumlah kunjungan tamu pada tahun 2011 terlihat bahawa tidak satupun destinasi wisata Pasaman Barat yang berada pada bagian 10 destinasi pariwisata utama Sumatera Barat.</w:t>
      </w:r>
    </w:p>
    <w:p w:rsidR="00277F36" w:rsidRDefault="00277F36" w:rsidP="00277F36">
      <w:pPr>
        <w:spacing w:after="0" w:line="360" w:lineRule="auto"/>
        <w:ind w:left="426" w:firstLine="567"/>
        <w:jc w:val="both"/>
        <w:rPr>
          <w:rFonts w:ascii="Times New Roman" w:hAnsi="Times New Roman"/>
          <w:sz w:val="24"/>
          <w:szCs w:val="24"/>
        </w:rPr>
      </w:pPr>
      <w:r>
        <w:rPr>
          <w:rFonts w:ascii="Times New Roman" w:hAnsi="Times New Roman"/>
          <w:sz w:val="24"/>
          <w:szCs w:val="24"/>
        </w:rPr>
        <w:t>Berdasarkan observasi yang telah dilakukan oleh penulis pada tanggal 12 April 2014 dapat dilihat bahwa perlu adanya peninjauan dan pendataan ulang potensi objek wisata yang ada di Kecamatan Sungai Beremas tersebut untuk lebih meningkatkan kepuasan wisatawan dalam berkunjung dan menjadikan objek wisata yang komplementer. Objek wisata komplementer adalah objek wisata yang menyediakan atraksi wisata atau hal-hal lain yang menarik misalnya museum, keraton, candi, pertunjukan-pertunjukan kesenian, hiburan, fasilitas olahraga, cendera mata, dan sebagainya (Soekadijo 1997: 6).</w:t>
      </w:r>
    </w:p>
    <w:p w:rsidR="00277F36" w:rsidRDefault="00277F36" w:rsidP="00277F36">
      <w:pPr>
        <w:spacing w:after="0" w:line="360" w:lineRule="auto"/>
        <w:ind w:left="426" w:firstLine="567"/>
        <w:jc w:val="both"/>
        <w:rPr>
          <w:rFonts w:ascii="Times New Roman" w:hAnsi="Times New Roman"/>
          <w:sz w:val="24"/>
          <w:szCs w:val="24"/>
        </w:rPr>
      </w:pPr>
      <w:r>
        <w:rPr>
          <w:rFonts w:ascii="Times New Roman" w:hAnsi="Times New Roman"/>
          <w:sz w:val="24"/>
          <w:szCs w:val="24"/>
        </w:rPr>
        <w:lastRenderedPageBreak/>
        <w:t>Tujuan dari penelitian adalah untuk mendeskripsikan penyebab Pantai Tugu Jepang Air Bangis tidak masuk ke dalam 10 destinasi utama pariwisata Sumara Barat.</w:t>
      </w:r>
    </w:p>
    <w:p w:rsidR="00277F36" w:rsidRDefault="00277F36" w:rsidP="00277F36">
      <w:pPr>
        <w:spacing w:after="0" w:line="240" w:lineRule="auto"/>
        <w:ind w:left="426" w:firstLine="567"/>
        <w:jc w:val="both"/>
        <w:rPr>
          <w:rFonts w:ascii="Times New Roman" w:hAnsi="Times New Roman"/>
          <w:sz w:val="24"/>
          <w:szCs w:val="24"/>
        </w:rPr>
      </w:pPr>
    </w:p>
    <w:p w:rsidR="00277F36" w:rsidRPr="00541CE0" w:rsidRDefault="00277F36" w:rsidP="00277F36">
      <w:pPr>
        <w:pStyle w:val="ListParagraph"/>
        <w:numPr>
          <w:ilvl w:val="0"/>
          <w:numId w:val="33"/>
        </w:numPr>
        <w:spacing w:after="0" w:line="360" w:lineRule="auto"/>
        <w:ind w:left="426" w:hanging="426"/>
        <w:rPr>
          <w:rFonts w:ascii="Times New Roman" w:hAnsi="Times New Roman" w:cs="Times New Roman"/>
          <w:b/>
          <w:sz w:val="24"/>
          <w:szCs w:val="24"/>
          <w:lang w:val="en-US"/>
        </w:rPr>
      </w:pPr>
      <w:r w:rsidRPr="005D75F9">
        <w:rPr>
          <w:rFonts w:ascii="Times New Roman" w:hAnsi="Times New Roman" w:cs="Times New Roman"/>
          <w:b/>
          <w:sz w:val="24"/>
          <w:szCs w:val="24"/>
        </w:rPr>
        <w:t>Metode penelitian</w:t>
      </w:r>
    </w:p>
    <w:p w:rsidR="00277F36" w:rsidRDefault="00277F36" w:rsidP="00277F36">
      <w:pPr>
        <w:pStyle w:val="ListParagraph"/>
        <w:spacing w:after="0" w:line="360" w:lineRule="auto"/>
        <w:ind w:left="425" w:firstLine="567"/>
        <w:jc w:val="both"/>
        <w:rPr>
          <w:rFonts w:ascii="Times New Roman" w:hAnsi="Times New Roman" w:cs="Times New Roman"/>
          <w:sz w:val="24"/>
          <w:szCs w:val="24"/>
        </w:rPr>
      </w:pPr>
      <w:r>
        <w:rPr>
          <w:rFonts w:ascii="Times New Roman" w:hAnsi="Times New Roman" w:cs="Times New Roman"/>
          <w:sz w:val="24"/>
          <w:szCs w:val="24"/>
        </w:rPr>
        <w:t>J</w:t>
      </w:r>
      <w:r w:rsidRPr="00541CE0">
        <w:rPr>
          <w:rFonts w:ascii="Times New Roman" w:hAnsi="Times New Roman" w:cs="Times New Roman"/>
          <w:sz w:val="24"/>
          <w:szCs w:val="24"/>
        </w:rPr>
        <w:t xml:space="preserve">enis penelitian ini adalah penelitian Deskriptif. Jenis data meliputi data primer yang berkaitan dengan indikator </w:t>
      </w:r>
      <w:r w:rsidRPr="00541CE0">
        <w:rPr>
          <w:rFonts w:ascii="Times New Roman" w:hAnsi="Times New Roman" w:cs="Times New Roman"/>
          <w:i/>
          <w:sz w:val="24"/>
          <w:szCs w:val="24"/>
        </w:rPr>
        <w:t xml:space="preserve">what to see, what to do, what to buy, what to arrived, </w:t>
      </w:r>
      <w:r w:rsidRPr="00541CE0">
        <w:rPr>
          <w:rFonts w:ascii="Times New Roman" w:hAnsi="Times New Roman" w:cs="Times New Roman"/>
          <w:sz w:val="24"/>
          <w:szCs w:val="24"/>
        </w:rPr>
        <w:t>dan</w:t>
      </w:r>
      <w:r w:rsidRPr="00541CE0">
        <w:rPr>
          <w:rFonts w:ascii="Times New Roman" w:hAnsi="Times New Roman" w:cs="Times New Roman"/>
          <w:i/>
          <w:sz w:val="24"/>
          <w:szCs w:val="24"/>
        </w:rPr>
        <w:t xml:space="preserve"> what to stay </w:t>
      </w:r>
      <w:r w:rsidRPr="00541CE0">
        <w:rPr>
          <w:rFonts w:ascii="Times New Roman" w:hAnsi="Times New Roman" w:cs="Times New Roman"/>
          <w:sz w:val="24"/>
          <w:szCs w:val="24"/>
        </w:rPr>
        <w:t xml:space="preserve">serta data sekunder yang meliputi data mengenai gambaran umum objek wisata Pantai Tugu Jepang Air Bangis. Sumber data diperoleh menggunkan teknik </w:t>
      </w:r>
      <w:r w:rsidRPr="00541CE0">
        <w:rPr>
          <w:rFonts w:ascii="Times New Roman" w:hAnsi="Times New Roman" w:cs="Times New Roman"/>
          <w:i/>
          <w:sz w:val="24"/>
          <w:szCs w:val="24"/>
        </w:rPr>
        <w:t>snow-ball sampling</w:t>
      </w:r>
      <w:r w:rsidRPr="00541CE0">
        <w:rPr>
          <w:rFonts w:ascii="Times New Roman" w:hAnsi="Times New Roman" w:cs="Times New Roman"/>
          <w:sz w:val="24"/>
          <w:szCs w:val="24"/>
        </w:rPr>
        <w:t>, diantaranya pengelola, pedagang dan pengunjung. Data sekunder diperoleh dari Dinas Olah Raga dan Pariwisata Kabupaten Pasaman Barat dan juga diperoleh dari kajian pustaka. Instrumen penelitian adalah peneliti sendiri. Teknik pengumpulan data menggunakan teknik observasi, wawancara, dan dokumentasi. Analisis data dengan cara reduksi data, penyajian data, dan pengambilan kesimpulan.</w:t>
      </w:r>
    </w:p>
    <w:p w:rsidR="00277F36" w:rsidRPr="00541CE0" w:rsidRDefault="00277F36" w:rsidP="00277F36">
      <w:pPr>
        <w:pStyle w:val="ListParagraph"/>
        <w:spacing w:after="0" w:line="240" w:lineRule="auto"/>
        <w:ind w:left="425" w:firstLine="567"/>
        <w:jc w:val="both"/>
        <w:rPr>
          <w:rFonts w:ascii="Times New Roman" w:hAnsi="Times New Roman" w:cs="Times New Roman"/>
          <w:b/>
          <w:sz w:val="24"/>
          <w:szCs w:val="24"/>
        </w:rPr>
      </w:pPr>
    </w:p>
    <w:p w:rsidR="00277F36" w:rsidRPr="00541CE0" w:rsidRDefault="00277F36" w:rsidP="00277F36">
      <w:pPr>
        <w:pStyle w:val="ListParagraph"/>
        <w:numPr>
          <w:ilvl w:val="0"/>
          <w:numId w:val="33"/>
        </w:numPr>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Hasil dan Pembahasan</w:t>
      </w:r>
    </w:p>
    <w:p w:rsidR="00277F36" w:rsidRPr="00541CE0" w:rsidRDefault="00277F36" w:rsidP="00277F36">
      <w:pPr>
        <w:pStyle w:val="ListParagraph"/>
        <w:numPr>
          <w:ilvl w:val="0"/>
          <w:numId w:val="34"/>
        </w:numPr>
        <w:spacing w:after="0" w:line="360" w:lineRule="auto"/>
        <w:rPr>
          <w:rFonts w:ascii="Times New Roman" w:hAnsi="Times New Roman"/>
          <w:b/>
          <w:sz w:val="24"/>
          <w:szCs w:val="24"/>
          <w:lang w:val="en-US"/>
        </w:rPr>
      </w:pPr>
      <w:r w:rsidRPr="00565A06">
        <w:rPr>
          <w:rFonts w:ascii="Times New Roman" w:hAnsi="Times New Roman"/>
          <w:b/>
          <w:sz w:val="24"/>
          <w:szCs w:val="24"/>
        </w:rPr>
        <w:t>Temuan Umum</w:t>
      </w:r>
    </w:p>
    <w:p w:rsidR="00277F36" w:rsidRDefault="00277F36" w:rsidP="00277F36">
      <w:pPr>
        <w:pStyle w:val="ListParagraph"/>
        <w:spacing w:after="0" w:line="360" w:lineRule="auto"/>
        <w:ind w:left="786" w:firstLine="632"/>
        <w:jc w:val="both"/>
        <w:rPr>
          <w:rFonts w:ascii="Times New Roman" w:eastAsia="Times New Roman" w:hAnsi="Times New Roman" w:cs="Times New Roman"/>
          <w:color w:val="000000" w:themeColor="text1"/>
          <w:sz w:val="24"/>
          <w:szCs w:val="24"/>
          <w:lang w:eastAsia="id-ID"/>
        </w:rPr>
      </w:pPr>
      <w:r w:rsidRPr="00541CE0">
        <w:rPr>
          <w:rFonts w:ascii="Times New Roman" w:eastAsia="Times New Roman" w:hAnsi="Times New Roman" w:cs="Times New Roman"/>
          <w:color w:val="000000" w:themeColor="text1"/>
          <w:sz w:val="24"/>
          <w:szCs w:val="24"/>
          <w:lang w:eastAsia="id-ID"/>
        </w:rPr>
        <w:t xml:space="preserve">Nama Air Bangis diberikan karna rombongan pertama dari kerajaan Indrapura menemukan sebatang pohon </w:t>
      </w:r>
      <w:r w:rsidRPr="00541CE0">
        <w:rPr>
          <w:rFonts w:ascii="Times New Roman" w:eastAsia="Times New Roman" w:hAnsi="Times New Roman" w:cs="Times New Roman"/>
          <w:i/>
          <w:color w:val="000000" w:themeColor="text1"/>
          <w:sz w:val="24"/>
          <w:szCs w:val="24"/>
          <w:lang w:eastAsia="id-ID"/>
        </w:rPr>
        <w:t>bangei</w:t>
      </w:r>
      <w:r w:rsidRPr="00541CE0">
        <w:rPr>
          <w:rFonts w:ascii="Times New Roman" w:eastAsia="Times New Roman" w:hAnsi="Times New Roman" w:cs="Times New Roman"/>
          <w:color w:val="000000" w:themeColor="text1"/>
          <w:sz w:val="24"/>
          <w:szCs w:val="24"/>
          <w:lang w:eastAsia="id-ID"/>
        </w:rPr>
        <w:t xml:space="preserve"> (sebangsa pohon tumbuh di pinggir sungai) maka dinamakanlah sungai itu dengan nama </w:t>
      </w:r>
      <w:r w:rsidRPr="00541CE0">
        <w:rPr>
          <w:rFonts w:ascii="Times New Roman" w:eastAsia="Times New Roman" w:hAnsi="Times New Roman" w:cs="Times New Roman"/>
          <w:i/>
          <w:color w:val="000000" w:themeColor="text1"/>
          <w:sz w:val="24"/>
          <w:szCs w:val="24"/>
          <w:lang w:eastAsia="id-ID"/>
        </w:rPr>
        <w:t>Ayer Bangei</w:t>
      </w:r>
      <w:r w:rsidRPr="00541CE0">
        <w:rPr>
          <w:rFonts w:ascii="Times New Roman" w:eastAsia="Times New Roman" w:hAnsi="Times New Roman" w:cs="Times New Roman"/>
          <w:color w:val="000000" w:themeColor="text1"/>
          <w:sz w:val="24"/>
          <w:szCs w:val="24"/>
          <w:lang w:eastAsia="id-ID"/>
        </w:rPr>
        <w:t xml:space="preserve">, dengan perubahan zaman maka masyarakat menyebut kata </w:t>
      </w:r>
      <w:r w:rsidRPr="00541CE0">
        <w:rPr>
          <w:rFonts w:ascii="Times New Roman" w:eastAsia="Times New Roman" w:hAnsi="Times New Roman" w:cs="Times New Roman"/>
          <w:i/>
          <w:color w:val="000000" w:themeColor="text1"/>
          <w:sz w:val="24"/>
          <w:szCs w:val="24"/>
          <w:lang w:eastAsia="id-ID"/>
        </w:rPr>
        <w:t>Ayer Bangei</w:t>
      </w:r>
      <w:r w:rsidRPr="00541CE0">
        <w:rPr>
          <w:rFonts w:ascii="Times New Roman" w:eastAsia="Times New Roman" w:hAnsi="Times New Roman" w:cs="Times New Roman"/>
          <w:color w:val="000000" w:themeColor="text1"/>
          <w:sz w:val="24"/>
          <w:szCs w:val="24"/>
          <w:lang w:eastAsia="id-ID"/>
        </w:rPr>
        <w:t xml:space="preserve"> menjadi Air Bangis.</w:t>
      </w:r>
    </w:p>
    <w:p w:rsidR="00277F36" w:rsidRDefault="00277F36" w:rsidP="00277F36">
      <w:pPr>
        <w:pStyle w:val="ListParagraph"/>
        <w:spacing w:after="0" w:line="360" w:lineRule="auto"/>
        <w:ind w:left="786" w:firstLine="632"/>
        <w:jc w:val="both"/>
        <w:rPr>
          <w:rFonts w:ascii="Times New Roman" w:eastAsia="Times New Roman" w:hAnsi="Times New Roman" w:cs="Times New Roman"/>
          <w:color w:val="000000" w:themeColor="text1"/>
          <w:sz w:val="24"/>
          <w:szCs w:val="24"/>
          <w:lang w:eastAsia="id-ID"/>
        </w:rPr>
      </w:pPr>
      <w:r w:rsidRPr="00944E88">
        <w:rPr>
          <w:rFonts w:ascii="Times New Roman" w:eastAsia="Times New Roman" w:hAnsi="Times New Roman" w:cs="Times New Roman"/>
          <w:color w:val="000000" w:themeColor="text1"/>
          <w:sz w:val="24"/>
          <w:szCs w:val="24"/>
          <w:lang w:eastAsia="id-ID"/>
        </w:rPr>
        <w:t>Air Bangis terletak di Kecamatan Sungai Beremas yang merupakan kecamatan di Kabupaten Pasaman Barat, Sumatera Barat, Indonesia.</w:t>
      </w:r>
      <w:r>
        <w:rPr>
          <w:rFonts w:ascii="Times New Roman" w:eastAsia="Times New Roman" w:hAnsi="Times New Roman" w:cs="Times New Roman"/>
          <w:color w:val="000000" w:themeColor="text1"/>
          <w:sz w:val="24"/>
          <w:szCs w:val="24"/>
          <w:lang w:eastAsia="id-ID"/>
        </w:rPr>
        <w:t xml:space="preserve"> </w:t>
      </w:r>
      <w:r w:rsidRPr="00944E88">
        <w:rPr>
          <w:rFonts w:ascii="Times New Roman" w:eastAsia="Times New Roman" w:hAnsi="Times New Roman" w:cs="Times New Roman"/>
          <w:color w:val="000000" w:themeColor="text1"/>
          <w:sz w:val="24"/>
          <w:szCs w:val="24"/>
          <w:lang w:eastAsia="id-ID"/>
        </w:rPr>
        <w:t>Ibu Nagarinya adalah Air Bangis.</w:t>
      </w:r>
      <w:r>
        <w:rPr>
          <w:rFonts w:ascii="Times New Roman" w:eastAsia="Times New Roman" w:hAnsi="Times New Roman" w:cs="Times New Roman"/>
          <w:color w:val="000000" w:themeColor="text1"/>
          <w:sz w:val="24"/>
          <w:szCs w:val="24"/>
          <w:lang w:eastAsia="id-ID"/>
        </w:rPr>
        <w:t xml:space="preserve"> </w:t>
      </w:r>
      <w:r w:rsidRPr="00944E88">
        <w:rPr>
          <w:rFonts w:ascii="Times New Roman" w:eastAsia="Times New Roman" w:hAnsi="Times New Roman" w:cs="Times New Roman"/>
          <w:color w:val="000000" w:themeColor="text1"/>
          <w:sz w:val="24"/>
          <w:szCs w:val="24"/>
          <w:lang w:eastAsia="id-ID"/>
        </w:rPr>
        <w:t>Nagari Air Bangis merupakan campuran daerah yang didiami masyarakat yang mempunyai banyak etnis dan suku</w:t>
      </w:r>
      <w:r>
        <w:rPr>
          <w:rFonts w:ascii="Times New Roman" w:eastAsia="Times New Roman" w:hAnsi="Times New Roman" w:cs="Times New Roman"/>
          <w:color w:val="000000" w:themeColor="text1"/>
          <w:sz w:val="24"/>
          <w:szCs w:val="24"/>
          <w:lang w:eastAsia="id-ID"/>
        </w:rPr>
        <w:t xml:space="preserve"> yang terdiri dari Sumatra Utara (Mandailing), Melayu, Minangkabau, Aceh, dan Asli Air Bangis.</w:t>
      </w:r>
    </w:p>
    <w:p w:rsidR="00277F36" w:rsidRDefault="00277F36" w:rsidP="00277F36">
      <w:pPr>
        <w:pStyle w:val="ListParagraph"/>
        <w:spacing w:after="0" w:line="360" w:lineRule="auto"/>
        <w:ind w:left="786" w:firstLine="632"/>
        <w:jc w:val="both"/>
        <w:rPr>
          <w:rFonts w:ascii="Times New Roman" w:hAnsi="Times New Roman"/>
          <w:b/>
          <w:sz w:val="24"/>
          <w:szCs w:val="24"/>
        </w:rPr>
      </w:pPr>
    </w:p>
    <w:p w:rsidR="00277F36" w:rsidRDefault="00277F36" w:rsidP="00277F36">
      <w:pPr>
        <w:pStyle w:val="ListParagraph"/>
        <w:spacing w:after="0" w:line="360" w:lineRule="auto"/>
        <w:ind w:left="786" w:firstLine="632"/>
        <w:jc w:val="both"/>
        <w:rPr>
          <w:rFonts w:ascii="Times New Roman" w:hAnsi="Times New Roman"/>
          <w:b/>
          <w:sz w:val="24"/>
          <w:szCs w:val="24"/>
        </w:rPr>
      </w:pPr>
    </w:p>
    <w:p w:rsidR="00277F36" w:rsidRPr="00541CE0" w:rsidRDefault="00277F36" w:rsidP="00277F36">
      <w:pPr>
        <w:pStyle w:val="ListParagraph"/>
        <w:spacing w:after="0" w:line="360" w:lineRule="auto"/>
        <w:ind w:left="786" w:firstLine="632"/>
        <w:jc w:val="both"/>
        <w:rPr>
          <w:rFonts w:ascii="Times New Roman" w:hAnsi="Times New Roman"/>
          <w:b/>
          <w:sz w:val="24"/>
          <w:szCs w:val="24"/>
        </w:rPr>
      </w:pPr>
    </w:p>
    <w:p w:rsidR="00277F36" w:rsidRDefault="00277F36" w:rsidP="00277F36">
      <w:pPr>
        <w:spacing w:after="0" w:line="360" w:lineRule="auto"/>
        <w:ind w:left="426"/>
        <w:rPr>
          <w:rFonts w:ascii="Times New Roman" w:hAnsi="Times New Roman"/>
          <w:b/>
          <w:sz w:val="24"/>
          <w:szCs w:val="24"/>
        </w:rPr>
      </w:pPr>
      <w:r>
        <w:rPr>
          <w:rFonts w:ascii="Times New Roman" w:hAnsi="Times New Roman"/>
          <w:b/>
          <w:sz w:val="24"/>
          <w:szCs w:val="24"/>
        </w:rPr>
        <w:lastRenderedPageBreak/>
        <w:t xml:space="preserve">2.  </w:t>
      </w:r>
      <w:r w:rsidRPr="00B536BC">
        <w:rPr>
          <w:rFonts w:ascii="Times New Roman" w:hAnsi="Times New Roman"/>
          <w:b/>
          <w:sz w:val="24"/>
          <w:szCs w:val="24"/>
        </w:rPr>
        <w:t>Temuan Khusus</w:t>
      </w:r>
    </w:p>
    <w:p w:rsidR="00277F36" w:rsidRDefault="00277F36" w:rsidP="00277F36">
      <w:pPr>
        <w:pStyle w:val="ListParagraph"/>
        <w:numPr>
          <w:ilvl w:val="0"/>
          <w:numId w:val="35"/>
        </w:numPr>
        <w:spacing w:after="0" w:line="360" w:lineRule="auto"/>
        <w:rPr>
          <w:rFonts w:ascii="Times New Roman" w:hAnsi="Times New Roman"/>
          <w:b/>
          <w:i/>
          <w:sz w:val="24"/>
          <w:szCs w:val="24"/>
        </w:rPr>
      </w:pPr>
      <w:r w:rsidRPr="0013215E">
        <w:rPr>
          <w:rFonts w:ascii="Times New Roman" w:hAnsi="Times New Roman"/>
          <w:b/>
          <w:i/>
          <w:sz w:val="24"/>
          <w:szCs w:val="24"/>
        </w:rPr>
        <w:t>What To See</w:t>
      </w:r>
    </w:p>
    <w:p w:rsidR="00277F36" w:rsidRPr="00541CE0" w:rsidRDefault="00277F36" w:rsidP="00277F36">
      <w:pPr>
        <w:pStyle w:val="ListParagraph"/>
        <w:numPr>
          <w:ilvl w:val="0"/>
          <w:numId w:val="36"/>
        </w:numPr>
        <w:spacing w:after="0" w:line="360" w:lineRule="auto"/>
        <w:ind w:left="1560"/>
        <w:rPr>
          <w:rFonts w:ascii="Times New Roman" w:hAnsi="Times New Roman"/>
          <w:b/>
          <w:sz w:val="24"/>
          <w:szCs w:val="24"/>
          <w:lang w:val="en-US"/>
        </w:rPr>
      </w:pPr>
      <w:r w:rsidRPr="00617FDA">
        <w:rPr>
          <w:rFonts w:ascii="Times New Roman" w:hAnsi="Times New Roman"/>
          <w:b/>
          <w:sz w:val="24"/>
          <w:szCs w:val="24"/>
        </w:rPr>
        <w:t>Daya Tarik Objek Wisata Pantai Tugu Jepang Air Bangis</w:t>
      </w:r>
    </w:p>
    <w:p w:rsidR="00277F36" w:rsidRDefault="00277F36" w:rsidP="00277F36">
      <w:pPr>
        <w:pStyle w:val="ListParagraph"/>
        <w:spacing w:after="0" w:line="360" w:lineRule="auto"/>
        <w:ind w:left="1560" w:firstLine="567"/>
        <w:jc w:val="both"/>
        <w:rPr>
          <w:rFonts w:ascii="Times New Roman" w:hAnsi="Times New Roman"/>
          <w:sz w:val="24"/>
          <w:szCs w:val="24"/>
        </w:rPr>
      </w:pPr>
      <w:r w:rsidRPr="00541CE0">
        <w:rPr>
          <w:rFonts w:ascii="Times New Roman" w:hAnsi="Times New Roman"/>
          <w:i/>
          <w:sz w:val="24"/>
          <w:szCs w:val="24"/>
        </w:rPr>
        <w:t>What to see</w:t>
      </w:r>
      <w:r w:rsidRPr="00541CE0">
        <w:rPr>
          <w:rFonts w:ascii="Times New Roman" w:hAnsi="Times New Roman"/>
          <w:b/>
          <w:sz w:val="24"/>
          <w:szCs w:val="24"/>
        </w:rPr>
        <w:t xml:space="preserve"> </w:t>
      </w:r>
      <w:r w:rsidRPr="00541CE0">
        <w:rPr>
          <w:rFonts w:ascii="Times New Roman" w:hAnsi="Times New Roman"/>
          <w:sz w:val="24"/>
          <w:szCs w:val="24"/>
        </w:rPr>
        <w:t>(apa yang bisa dilihat)</w:t>
      </w:r>
      <w:r w:rsidRPr="00541CE0">
        <w:rPr>
          <w:rFonts w:ascii="Times New Roman" w:hAnsi="Times New Roman"/>
          <w:b/>
          <w:sz w:val="24"/>
          <w:szCs w:val="24"/>
        </w:rPr>
        <w:t xml:space="preserve"> </w:t>
      </w:r>
      <w:r w:rsidRPr="00541CE0">
        <w:rPr>
          <w:rFonts w:ascii="Times New Roman" w:hAnsi="Times New Roman"/>
          <w:sz w:val="24"/>
          <w:szCs w:val="24"/>
        </w:rPr>
        <w:t xml:space="preserve">merupakan sesuatu yang bisa dilihat oleh wisatawan di Pantai Tugu Jepang Air Bangis. </w:t>
      </w:r>
      <w:r w:rsidRPr="00541CE0">
        <w:rPr>
          <w:rFonts w:ascii="Times New Roman" w:hAnsi="Times New Roman"/>
          <w:i/>
          <w:sz w:val="24"/>
          <w:szCs w:val="24"/>
        </w:rPr>
        <w:t xml:space="preserve">What to see </w:t>
      </w:r>
      <w:r w:rsidRPr="00541CE0">
        <w:rPr>
          <w:rFonts w:ascii="Times New Roman" w:hAnsi="Times New Roman"/>
          <w:sz w:val="24"/>
          <w:szCs w:val="24"/>
        </w:rPr>
        <w:t>juga merupakan sumber daya tarik utama yang membuat wisatawan ingin berkunjung ke suatu objek wisata.</w:t>
      </w:r>
    </w:p>
    <w:p w:rsidR="00277F36" w:rsidRDefault="00277F36" w:rsidP="00277F36">
      <w:pPr>
        <w:pStyle w:val="ListParagraph"/>
        <w:spacing w:after="0" w:line="360" w:lineRule="auto"/>
        <w:ind w:left="1560" w:firstLine="567"/>
        <w:jc w:val="both"/>
        <w:rPr>
          <w:rFonts w:ascii="Times New Roman" w:hAnsi="Times New Roman"/>
          <w:b/>
          <w:sz w:val="24"/>
          <w:szCs w:val="24"/>
        </w:rPr>
      </w:pPr>
      <w:r w:rsidRPr="00565A06">
        <w:rPr>
          <w:rFonts w:ascii="Times New Roman" w:hAnsi="Times New Roman"/>
          <w:sz w:val="24"/>
          <w:szCs w:val="24"/>
        </w:rPr>
        <w:t>Berdasarkan hasil wa</w:t>
      </w:r>
      <w:r>
        <w:rPr>
          <w:rFonts w:ascii="Times New Roman" w:hAnsi="Times New Roman"/>
          <w:sz w:val="24"/>
          <w:szCs w:val="24"/>
        </w:rPr>
        <w:t>wancara dan observasi diperoleh hasil Pantai Tugu Jepang Air Bangis memang sangat indah karena adanya hamparan pulau dan bukit disekitar pantai. Selain iu warna pasir pantai ini berwarna hitam kecoklatan. Untuk ombak sendiri sangat ideal untuk dijadikan arena barmain atau mandi-mandi bagi anak-anak, karena ombaknya tidak terlalu kecil dan tidak pula terlalu besar.</w:t>
      </w:r>
    </w:p>
    <w:p w:rsidR="00277F36" w:rsidRPr="00541CE0" w:rsidRDefault="00277F36" w:rsidP="00277F36">
      <w:pPr>
        <w:pStyle w:val="ListParagraph"/>
        <w:spacing w:after="0" w:line="360" w:lineRule="auto"/>
        <w:ind w:left="1560" w:firstLine="567"/>
        <w:jc w:val="both"/>
        <w:rPr>
          <w:rFonts w:ascii="Times New Roman" w:hAnsi="Times New Roman"/>
          <w:b/>
          <w:sz w:val="24"/>
          <w:szCs w:val="24"/>
          <w:lang w:val="en-US"/>
        </w:rPr>
      </w:pPr>
      <w:r>
        <w:rPr>
          <w:rFonts w:ascii="Times New Roman" w:hAnsi="Times New Roman"/>
          <w:sz w:val="24"/>
          <w:szCs w:val="24"/>
        </w:rPr>
        <w:t xml:space="preserve">Selanjutnya untuk </w:t>
      </w:r>
      <w:r w:rsidRPr="005271D4">
        <w:rPr>
          <w:rFonts w:ascii="Times New Roman" w:hAnsi="Times New Roman"/>
          <w:i/>
          <w:sz w:val="24"/>
          <w:szCs w:val="24"/>
        </w:rPr>
        <w:t>sunset</w:t>
      </w:r>
      <w:r>
        <w:rPr>
          <w:rFonts w:ascii="Times New Roman" w:hAnsi="Times New Roman"/>
          <w:sz w:val="24"/>
          <w:szCs w:val="24"/>
        </w:rPr>
        <w:t xml:space="preserve"> yang ditawarkan sangat indah, peneliti melihat sendiri keindahan </w:t>
      </w:r>
      <w:r w:rsidRPr="005271D4">
        <w:rPr>
          <w:rFonts w:ascii="Times New Roman" w:hAnsi="Times New Roman"/>
          <w:i/>
          <w:sz w:val="24"/>
          <w:szCs w:val="24"/>
        </w:rPr>
        <w:t>sunset</w:t>
      </w:r>
      <w:r>
        <w:rPr>
          <w:rFonts w:ascii="Times New Roman" w:hAnsi="Times New Roman"/>
          <w:i/>
          <w:sz w:val="24"/>
          <w:szCs w:val="24"/>
        </w:rPr>
        <w:t xml:space="preserve"> </w:t>
      </w:r>
      <w:r>
        <w:rPr>
          <w:rFonts w:ascii="Times New Roman" w:hAnsi="Times New Roman"/>
          <w:sz w:val="24"/>
          <w:szCs w:val="24"/>
        </w:rPr>
        <w:t>tersebut, dimana sebelum matahari terbenam cahayanya memantul di atas permukaan laut dan ketika akan terbenam seakan tenggelam ke dasar laut. Namun, untuk masalah kebersihan Pantai Tugu Jepang Air Bangis masih kurang bersih karena banyaknya sampah yang berserakan di tepi pantai, baik itu sampah yang disebabkan oleh wisatawan ataupun yang dibawa ombak dari tengah laut.</w:t>
      </w:r>
    </w:p>
    <w:p w:rsidR="00277F36" w:rsidRPr="007B6601" w:rsidRDefault="00277F36" w:rsidP="00277F36">
      <w:pPr>
        <w:pStyle w:val="ListParagraph"/>
        <w:spacing w:after="0" w:line="240" w:lineRule="auto"/>
        <w:ind w:left="993" w:firstLine="621"/>
        <w:jc w:val="both"/>
        <w:rPr>
          <w:rFonts w:ascii="Times New Roman" w:hAnsi="Times New Roman"/>
          <w:sz w:val="24"/>
          <w:szCs w:val="24"/>
        </w:rPr>
      </w:pPr>
    </w:p>
    <w:p w:rsidR="00277F36" w:rsidRPr="007B6601" w:rsidRDefault="00277F36" w:rsidP="00277F36">
      <w:pPr>
        <w:pStyle w:val="ListParagraph"/>
        <w:numPr>
          <w:ilvl w:val="0"/>
          <w:numId w:val="36"/>
        </w:numPr>
        <w:spacing w:after="0" w:line="360" w:lineRule="auto"/>
        <w:ind w:left="1560"/>
        <w:jc w:val="both"/>
        <w:rPr>
          <w:rFonts w:ascii="Times New Roman" w:hAnsi="Times New Roman"/>
          <w:b/>
          <w:sz w:val="24"/>
          <w:szCs w:val="24"/>
        </w:rPr>
      </w:pPr>
      <w:r w:rsidRPr="00FD1AFA">
        <w:rPr>
          <w:rFonts w:ascii="Times New Roman" w:hAnsi="Times New Roman"/>
          <w:b/>
          <w:sz w:val="24"/>
          <w:szCs w:val="24"/>
        </w:rPr>
        <w:t>Atraksi Wisata Pantai Tugu Jepang Air Bangis</w:t>
      </w:r>
    </w:p>
    <w:p w:rsidR="00277F36" w:rsidRDefault="00277F36" w:rsidP="00277F36">
      <w:pPr>
        <w:pStyle w:val="ListParagraph"/>
        <w:spacing w:after="0" w:line="360" w:lineRule="auto"/>
        <w:ind w:left="1560" w:firstLine="567"/>
        <w:jc w:val="both"/>
        <w:rPr>
          <w:rFonts w:ascii="Times New Roman" w:hAnsi="Times New Roman"/>
          <w:sz w:val="24"/>
          <w:szCs w:val="24"/>
        </w:rPr>
      </w:pPr>
      <w:r w:rsidRPr="00C1597F">
        <w:rPr>
          <w:rFonts w:ascii="Times New Roman" w:hAnsi="Times New Roman"/>
          <w:sz w:val="24"/>
          <w:szCs w:val="24"/>
        </w:rPr>
        <w:t>Atraksi wisata</w:t>
      </w:r>
      <w:r>
        <w:rPr>
          <w:rFonts w:ascii="Times New Roman" w:hAnsi="Times New Roman"/>
          <w:sz w:val="24"/>
          <w:szCs w:val="24"/>
        </w:rPr>
        <w:t xml:space="preserve"> Pantai Tugu Jepang Air Bangis hanya dilakukan satu kali dalam satahun yaitu ketika libur lebaran Idul Fitri. Adapun atraksinya berupa orgen tunggal dan festival band, dan untuk meramaikan atau memperbanyak hiburan dibuat istana balon untuk anak-anak. Orgen tunggal dan festival band tersebut diadakan dengan membuat panggung sewaan, karena belum ada panggung permanennya, tapi tahun 2015 ini pengelola sudah merencanakan akan membuat panggung permanen. Selanjutnya </w:t>
      </w:r>
      <w:r>
        <w:rPr>
          <w:rFonts w:ascii="Times New Roman" w:hAnsi="Times New Roman"/>
          <w:sz w:val="24"/>
          <w:szCs w:val="24"/>
        </w:rPr>
        <w:lastRenderedPageBreak/>
        <w:t>untuk karcis masuk ditetapkan sebesar Rp. 10.000 tapi karcis ini belum masuk kedalam biaya parkir.</w:t>
      </w:r>
    </w:p>
    <w:p w:rsidR="00277F36" w:rsidRDefault="00277F36" w:rsidP="00277F36">
      <w:pPr>
        <w:pStyle w:val="ListParagraph"/>
        <w:spacing w:after="0" w:line="240" w:lineRule="auto"/>
        <w:ind w:left="1560" w:firstLine="567"/>
        <w:jc w:val="both"/>
        <w:rPr>
          <w:rFonts w:ascii="Times New Roman" w:hAnsi="Times New Roman"/>
          <w:sz w:val="24"/>
          <w:szCs w:val="24"/>
        </w:rPr>
      </w:pPr>
    </w:p>
    <w:p w:rsidR="00277F36" w:rsidRPr="00351BD0" w:rsidRDefault="00277F36" w:rsidP="00277F36">
      <w:pPr>
        <w:pStyle w:val="ListParagraph"/>
        <w:numPr>
          <w:ilvl w:val="0"/>
          <w:numId w:val="35"/>
        </w:numPr>
        <w:spacing w:after="0" w:line="360" w:lineRule="auto"/>
        <w:rPr>
          <w:rFonts w:ascii="Times New Roman" w:hAnsi="Times New Roman"/>
          <w:b/>
          <w:i/>
          <w:sz w:val="24"/>
          <w:szCs w:val="24"/>
          <w:lang w:val="en-US"/>
        </w:rPr>
      </w:pPr>
      <w:r>
        <w:rPr>
          <w:rFonts w:ascii="Times New Roman" w:hAnsi="Times New Roman"/>
          <w:b/>
          <w:i/>
          <w:sz w:val="24"/>
          <w:szCs w:val="24"/>
        </w:rPr>
        <w:t>What To Do</w:t>
      </w:r>
    </w:p>
    <w:p w:rsidR="00277F36" w:rsidRPr="00351BD0" w:rsidRDefault="00277F36" w:rsidP="00277F36">
      <w:pPr>
        <w:pStyle w:val="ListParagraph"/>
        <w:spacing w:after="0" w:line="360" w:lineRule="auto"/>
        <w:ind w:left="1146" w:firstLine="555"/>
        <w:jc w:val="both"/>
        <w:rPr>
          <w:rFonts w:ascii="Times New Roman" w:hAnsi="Times New Roman"/>
          <w:b/>
          <w:i/>
          <w:sz w:val="24"/>
          <w:szCs w:val="24"/>
          <w:lang w:val="en-US"/>
        </w:rPr>
      </w:pPr>
      <w:r w:rsidRPr="00351BD0">
        <w:rPr>
          <w:rFonts w:ascii="Times New Roman" w:hAnsi="Times New Roman"/>
          <w:i/>
          <w:sz w:val="24"/>
          <w:szCs w:val="24"/>
        </w:rPr>
        <w:t xml:space="preserve">What to do </w:t>
      </w:r>
      <w:r w:rsidRPr="00351BD0">
        <w:rPr>
          <w:rFonts w:ascii="Times New Roman" w:hAnsi="Times New Roman"/>
          <w:sz w:val="24"/>
          <w:szCs w:val="24"/>
        </w:rPr>
        <w:t>(apa yang bisa dilakukan) yang dimaksud disini merupakan hal-hal yang bisa dilakukan wisatawan di Pantai Tugu Jepang Air Bangis. Untuk permainan yang bisa dilakukan antara lain menyewa perahu atau boat untuk memancing dengan biaya sewa Rp. 500.000 sehari, sedangkan untuk sampai ke Pulau Panjang  biayanya Rp. 10.000. Menurut</w:t>
      </w:r>
      <w:r>
        <w:rPr>
          <w:rFonts w:ascii="Times New Roman" w:hAnsi="Times New Roman"/>
          <w:sz w:val="24"/>
          <w:szCs w:val="24"/>
        </w:rPr>
        <w:t xml:space="preserve"> pengelola kadang juga diadakan </w:t>
      </w:r>
      <w:r w:rsidRPr="00351BD0">
        <w:rPr>
          <w:rFonts w:ascii="Times New Roman" w:hAnsi="Times New Roman"/>
          <w:sz w:val="24"/>
          <w:szCs w:val="24"/>
        </w:rPr>
        <w:t>festival selaju sampan, tapi pesertanya hanya untuk masyarakat Air Bangis saja. Selain itu wisatawan jug</w:t>
      </w:r>
      <w:r>
        <w:rPr>
          <w:rFonts w:ascii="Times New Roman" w:hAnsi="Times New Roman"/>
          <w:sz w:val="24"/>
          <w:szCs w:val="24"/>
        </w:rPr>
        <w:t>a</w:t>
      </w:r>
      <w:r w:rsidRPr="00351BD0">
        <w:rPr>
          <w:rFonts w:ascii="Times New Roman" w:hAnsi="Times New Roman"/>
          <w:sz w:val="24"/>
          <w:szCs w:val="24"/>
        </w:rPr>
        <w:t xml:space="preserve"> bisa bersantai dengan menyewa pondok-pondok untuk beristirahat di tepi pantai. Selanjutnya wisatawan terutama anak-anak juga bisa mandi-mandi dan berenang atau sekedar bermain di pinggir pantai.</w:t>
      </w:r>
    </w:p>
    <w:p w:rsidR="00277F36" w:rsidRPr="00014CF6" w:rsidRDefault="00277F36" w:rsidP="00277F36">
      <w:pPr>
        <w:pStyle w:val="ListParagraph"/>
        <w:spacing w:after="0" w:line="240" w:lineRule="auto"/>
        <w:ind w:left="1560" w:firstLine="621"/>
        <w:jc w:val="both"/>
        <w:rPr>
          <w:rFonts w:ascii="Times New Roman" w:hAnsi="Times New Roman"/>
          <w:sz w:val="24"/>
          <w:szCs w:val="24"/>
        </w:rPr>
      </w:pPr>
    </w:p>
    <w:p w:rsidR="00277F36" w:rsidRPr="00CB47C3" w:rsidRDefault="00277F36" w:rsidP="00277F36">
      <w:pPr>
        <w:pStyle w:val="ListParagraph"/>
        <w:numPr>
          <w:ilvl w:val="0"/>
          <w:numId w:val="35"/>
        </w:numPr>
        <w:spacing w:after="0" w:line="360" w:lineRule="auto"/>
        <w:rPr>
          <w:rFonts w:ascii="Times New Roman" w:hAnsi="Times New Roman"/>
          <w:b/>
          <w:i/>
          <w:sz w:val="24"/>
          <w:szCs w:val="24"/>
        </w:rPr>
      </w:pPr>
      <w:r>
        <w:rPr>
          <w:rFonts w:ascii="Times New Roman" w:hAnsi="Times New Roman"/>
          <w:b/>
          <w:i/>
          <w:sz w:val="24"/>
          <w:szCs w:val="24"/>
        </w:rPr>
        <w:t>What To Buy</w:t>
      </w:r>
    </w:p>
    <w:p w:rsidR="00277F36" w:rsidRPr="00CB47C3" w:rsidRDefault="00277F36" w:rsidP="00277F36">
      <w:pPr>
        <w:pStyle w:val="ListParagraph"/>
        <w:numPr>
          <w:ilvl w:val="1"/>
          <w:numId w:val="35"/>
        </w:numPr>
        <w:spacing w:after="0" w:line="360" w:lineRule="auto"/>
        <w:ind w:left="1560"/>
        <w:rPr>
          <w:rFonts w:ascii="Times New Roman" w:hAnsi="Times New Roman"/>
          <w:b/>
          <w:sz w:val="24"/>
          <w:szCs w:val="24"/>
        </w:rPr>
      </w:pPr>
      <w:r w:rsidRPr="00291407">
        <w:rPr>
          <w:rFonts w:ascii="Times New Roman" w:hAnsi="Times New Roman"/>
          <w:b/>
          <w:i/>
          <w:sz w:val="24"/>
          <w:szCs w:val="24"/>
        </w:rPr>
        <w:t>Souvenir</w:t>
      </w:r>
      <w:r>
        <w:rPr>
          <w:rFonts w:ascii="Times New Roman" w:hAnsi="Times New Roman"/>
          <w:b/>
          <w:sz w:val="24"/>
          <w:szCs w:val="24"/>
        </w:rPr>
        <w:t xml:space="preserve"> khas</w:t>
      </w:r>
      <w:r w:rsidRPr="00617FDA">
        <w:rPr>
          <w:rFonts w:ascii="Times New Roman" w:hAnsi="Times New Roman"/>
          <w:b/>
          <w:sz w:val="24"/>
          <w:szCs w:val="24"/>
        </w:rPr>
        <w:t xml:space="preserve"> Pantai Tugu Jepang Air Bangis</w:t>
      </w:r>
    </w:p>
    <w:p w:rsidR="00277F36" w:rsidRDefault="00277F36" w:rsidP="00277F36">
      <w:pPr>
        <w:pStyle w:val="ListParagraph"/>
        <w:spacing w:after="0" w:line="360" w:lineRule="auto"/>
        <w:ind w:left="1560" w:firstLine="567"/>
        <w:jc w:val="both"/>
        <w:rPr>
          <w:rFonts w:ascii="Times New Roman" w:hAnsi="Times New Roman"/>
          <w:sz w:val="24"/>
          <w:szCs w:val="24"/>
        </w:rPr>
      </w:pPr>
      <w:r w:rsidRPr="009D44AB">
        <w:rPr>
          <w:rFonts w:ascii="Times New Roman" w:hAnsi="Times New Roman"/>
          <w:sz w:val="24"/>
          <w:szCs w:val="24"/>
        </w:rPr>
        <w:t xml:space="preserve">Tidak ada </w:t>
      </w:r>
      <w:r w:rsidRPr="00291407">
        <w:rPr>
          <w:rFonts w:ascii="Times New Roman" w:hAnsi="Times New Roman"/>
          <w:i/>
          <w:sz w:val="24"/>
          <w:szCs w:val="24"/>
        </w:rPr>
        <w:t>souvenir</w:t>
      </w:r>
      <w:r w:rsidRPr="009D44AB">
        <w:rPr>
          <w:rFonts w:ascii="Times New Roman" w:hAnsi="Times New Roman"/>
          <w:sz w:val="24"/>
          <w:szCs w:val="24"/>
        </w:rPr>
        <w:t xml:space="preserve"> </w:t>
      </w:r>
      <w:r>
        <w:rPr>
          <w:rFonts w:ascii="Times New Roman" w:hAnsi="Times New Roman"/>
          <w:sz w:val="24"/>
          <w:szCs w:val="24"/>
        </w:rPr>
        <w:t xml:space="preserve">yang dijual </w:t>
      </w:r>
      <w:r w:rsidRPr="009D44AB">
        <w:rPr>
          <w:rFonts w:ascii="Times New Roman" w:hAnsi="Times New Roman"/>
          <w:sz w:val="24"/>
          <w:szCs w:val="24"/>
        </w:rPr>
        <w:t>di Pantai Tugu Jepang Air Bangis</w:t>
      </w:r>
      <w:r>
        <w:rPr>
          <w:rFonts w:ascii="Times New Roman" w:hAnsi="Times New Roman"/>
          <w:sz w:val="24"/>
          <w:szCs w:val="24"/>
        </w:rPr>
        <w:t xml:space="preserve">. </w:t>
      </w:r>
      <w:r w:rsidRPr="009D44AB">
        <w:rPr>
          <w:rFonts w:ascii="Times New Roman" w:hAnsi="Times New Roman"/>
          <w:sz w:val="24"/>
          <w:szCs w:val="24"/>
        </w:rPr>
        <w:t>w</w:t>
      </w:r>
      <w:r>
        <w:rPr>
          <w:rFonts w:ascii="Times New Roman" w:hAnsi="Times New Roman"/>
          <w:sz w:val="24"/>
          <w:szCs w:val="24"/>
        </w:rPr>
        <w:t>isatawan hanya mengambil kerang laut dan membawanya pulang.</w:t>
      </w:r>
    </w:p>
    <w:p w:rsidR="00277F36" w:rsidRDefault="00277F36" w:rsidP="00277F36">
      <w:pPr>
        <w:pStyle w:val="ListParagraph"/>
        <w:spacing w:after="0" w:line="240" w:lineRule="auto"/>
        <w:ind w:left="1559" w:firstLine="567"/>
        <w:jc w:val="both"/>
        <w:rPr>
          <w:rFonts w:ascii="Times New Roman" w:hAnsi="Times New Roman"/>
          <w:sz w:val="24"/>
          <w:szCs w:val="24"/>
        </w:rPr>
      </w:pPr>
    </w:p>
    <w:p w:rsidR="00277F36" w:rsidRPr="005E4C01" w:rsidRDefault="00277F36" w:rsidP="00277F36">
      <w:pPr>
        <w:pStyle w:val="ListParagraph"/>
        <w:numPr>
          <w:ilvl w:val="0"/>
          <w:numId w:val="37"/>
        </w:numPr>
        <w:spacing w:after="0" w:line="360" w:lineRule="auto"/>
        <w:ind w:left="1560"/>
        <w:rPr>
          <w:rFonts w:ascii="Times New Roman" w:hAnsi="Times New Roman"/>
          <w:b/>
          <w:sz w:val="24"/>
          <w:szCs w:val="24"/>
        </w:rPr>
      </w:pPr>
      <w:r>
        <w:rPr>
          <w:rFonts w:ascii="Times New Roman" w:hAnsi="Times New Roman"/>
          <w:b/>
          <w:sz w:val="24"/>
          <w:szCs w:val="24"/>
        </w:rPr>
        <w:t>Kuliner khas</w:t>
      </w:r>
      <w:r w:rsidRPr="00617FDA">
        <w:rPr>
          <w:rFonts w:ascii="Times New Roman" w:hAnsi="Times New Roman"/>
          <w:b/>
          <w:sz w:val="24"/>
          <w:szCs w:val="24"/>
        </w:rPr>
        <w:t xml:space="preserve"> Pantai Tugu Jepang Air Bangis</w:t>
      </w:r>
    </w:p>
    <w:p w:rsidR="00277F36" w:rsidRDefault="00277F36" w:rsidP="00277F36">
      <w:pPr>
        <w:pStyle w:val="ListParagraph"/>
        <w:spacing w:after="0" w:line="360" w:lineRule="auto"/>
        <w:ind w:left="1560" w:firstLine="567"/>
        <w:jc w:val="both"/>
        <w:rPr>
          <w:rFonts w:ascii="Times New Roman" w:hAnsi="Times New Roman"/>
          <w:sz w:val="24"/>
          <w:szCs w:val="24"/>
        </w:rPr>
      </w:pPr>
      <w:r>
        <w:rPr>
          <w:rFonts w:ascii="Times New Roman" w:hAnsi="Times New Roman"/>
          <w:sz w:val="24"/>
          <w:szCs w:val="24"/>
        </w:rPr>
        <w:t xml:space="preserve">Kuliner khas </w:t>
      </w:r>
      <w:r w:rsidRPr="00A716FE">
        <w:rPr>
          <w:rFonts w:ascii="Times New Roman" w:hAnsi="Times New Roman"/>
          <w:sz w:val="24"/>
          <w:szCs w:val="24"/>
        </w:rPr>
        <w:t>Pantai Tugu Jepang Air Bangis</w:t>
      </w:r>
      <w:r>
        <w:rPr>
          <w:rFonts w:ascii="Times New Roman" w:hAnsi="Times New Roman"/>
          <w:sz w:val="24"/>
          <w:szCs w:val="24"/>
        </w:rPr>
        <w:t xml:space="preserve"> yang paling dicari adalah sup kepiting, harga sup kepiting seporsi disesuaikan dengan ukuran kepitingnyamulai harga Rp.20.000 sampai Rp.100.000. Setelah sup kepiting ada gulai ikan karang kerapu dan gulai ikan hiu dengan harga Rp.10.000 seporsi. Selanjutnya tersedia juga makanan lain seperti mie rebus, mie rebus ini banyak dipesan oleh wisatawan. Harga seporsinya hanya Rp. 8.000. </w:t>
      </w:r>
      <w:r>
        <w:rPr>
          <w:rFonts w:ascii="Times New Roman" w:hAnsi="Times New Roman"/>
          <w:noProof/>
          <w:sz w:val="24"/>
          <w:szCs w:val="24"/>
          <w:lang w:eastAsia="id-ID"/>
        </w:rPr>
        <w:t xml:space="preserve">Kuliner sup kepiting, gulai ikan karang kerapu dan gulai ikan hiu tersedia di rumah makan yang berada disekitar pantai. </w:t>
      </w:r>
      <w:r w:rsidRPr="0007240A">
        <w:rPr>
          <w:rFonts w:ascii="Times New Roman" w:hAnsi="Times New Roman"/>
          <w:sz w:val="24"/>
          <w:szCs w:val="24"/>
        </w:rPr>
        <w:t xml:space="preserve">Kuliner </w:t>
      </w:r>
      <w:r>
        <w:rPr>
          <w:rFonts w:ascii="Times New Roman" w:hAnsi="Times New Roman"/>
          <w:sz w:val="24"/>
          <w:szCs w:val="24"/>
        </w:rPr>
        <w:t xml:space="preserve">gulai ikan karang kerapu dan gulai ikan hiu tersedia juga </w:t>
      </w:r>
      <w:r>
        <w:rPr>
          <w:rFonts w:ascii="Times New Roman" w:hAnsi="Times New Roman"/>
          <w:sz w:val="24"/>
          <w:szCs w:val="24"/>
        </w:rPr>
        <w:lastRenderedPageBreak/>
        <w:t>di pondok-pondok yang berada disekitar pantai. Kuliner mie rebus tersedia di tenda-tenda yang berada disekitar pantai.</w:t>
      </w:r>
    </w:p>
    <w:p w:rsidR="00277F36" w:rsidRPr="00351BD0" w:rsidRDefault="00277F36" w:rsidP="00277F36">
      <w:pPr>
        <w:pStyle w:val="ListParagraph"/>
        <w:spacing w:after="0" w:line="240" w:lineRule="auto"/>
        <w:ind w:left="1560" w:firstLine="567"/>
        <w:jc w:val="both"/>
        <w:rPr>
          <w:rFonts w:ascii="Times New Roman" w:hAnsi="Times New Roman"/>
          <w:b/>
          <w:sz w:val="24"/>
          <w:szCs w:val="24"/>
        </w:rPr>
      </w:pPr>
    </w:p>
    <w:p w:rsidR="00277F36" w:rsidRPr="00241F4C" w:rsidRDefault="00277F36" w:rsidP="00277F36">
      <w:pPr>
        <w:pStyle w:val="ListParagraph"/>
        <w:numPr>
          <w:ilvl w:val="0"/>
          <w:numId w:val="35"/>
        </w:numPr>
        <w:spacing w:after="0" w:line="360" w:lineRule="auto"/>
        <w:rPr>
          <w:rFonts w:ascii="Times New Roman" w:hAnsi="Times New Roman"/>
          <w:b/>
          <w:i/>
          <w:sz w:val="24"/>
          <w:szCs w:val="24"/>
        </w:rPr>
      </w:pPr>
      <w:r>
        <w:rPr>
          <w:rFonts w:ascii="Times New Roman" w:hAnsi="Times New Roman"/>
          <w:b/>
          <w:i/>
          <w:sz w:val="24"/>
          <w:szCs w:val="24"/>
        </w:rPr>
        <w:t>What To Arrived</w:t>
      </w:r>
    </w:p>
    <w:p w:rsidR="00277F36" w:rsidRDefault="00277F36" w:rsidP="00277F36">
      <w:pPr>
        <w:pStyle w:val="ListParagraph"/>
        <w:spacing w:after="0" w:line="360" w:lineRule="auto"/>
        <w:ind w:left="1134" w:firstLine="567"/>
        <w:jc w:val="both"/>
        <w:rPr>
          <w:rFonts w:ascii="Times New Roman" w:hAnsi="Times New Roman"/>
          <w:sz w:val="24"/>
          <w:szCs w:val="24"/>
        </w:rPr>
      </w:pPr>
      <w:r>
        <w:rPr>
          <w:rFonts w:ascii="Times New Roman" w:hAnsi="Times New Roman"/>
          <w:sz w:val="24"/>
          <w:szCs w:val="24"/>
        </w:rPr>
        <w:t xml:space="preserve">Transportasi menuju </w:t>
      </w:r>
      <w:r w:rsidRPr="00A93663">
        <w:rPr>
          <w:rFonts w:ascii="Times New Roman" w:hAnsi="Times New Roman"/>
          <w:sz w:val="24"/>
          <w:szCs w:val="24"/>
        </w:rPr>
        <w:t>Pantai Tugu Jepang Air Bangis</w:t>
      </w:r>
      <w:r>
        <w:rPr>
          <w:rFonts w:ascii="Times New Roman" w:hAnsi="Times New Roman"/>
          <w:sz w:val="24"/>
          <w:szCs w:val="24"/>
        </w:rPr>
        <w:t xml:space="preserve"> dapat ditempuh dengan semua jalur. Jalur darat dapat ditempuh dengan semua kendaraan darat seperti sepeda motor, mobil, becak dan sepeda. Jalur udara dengan menggunakan pesawat yang bisa mendarat di bandara Kapar Simpang Empat, selain itu juga bisa menggunakan helikopter yang bisa mendarat langsung di depan tugu </w:t>
      </w:r>
      <w:r w:rsidRPr="00A93663">
        <w:rPr>
          <w:rFonts w:ascii="Times New Roman" w:hAnsi="Times New Roman"/>
          <w:sz w:val="24"/>
          <w:szCs w:val="24"/>
        </w:rPr>
        <w:t>Pantai Tugu Jepang Air Bangis</w:t>
      </w:r>
      <w:r>
        <w:rPr>
          <w:rFonts w:ascii="Times New Roman" w:hAnsi="Times New Roman"/>
          <w:sz w:val="24"/>
          <w:szCs w:val="24"/>
        </w:rPr>
        <w:t xml:space="preserve">, seperti sebelumnya mantan walikota padang Fauzi Bahar yang sudah dua kali mendarat dengan menggunakan helikopter di </w:t>
      </w:r>
      <w:r w:rsidRPr="00A93663">
        <w:rPr>
          <w:rFonts w:ascii="Times New Roman" w:hAnsi="Times New Roman"/>
          <w:sz w:val="24"/>
          <w:szCs w:val="24"/>
        </w:rPr>
        <w:t>Pantai Tugu Jepang Air Bangis</w:t>
      </w:r>
      <w:r>
        <w:rPr>
          <w:rFonts w:ascii="Times New Roman" w:hAnsi="Times New Roman"/>
          <w:sz w:val="24"/>
          <w:szCs w:val="24"/>
        </w:rPr>
        <w:t xml:space="preserve">. Sedangkan untuk jalur laut biasa menggunakan perahu dan boat untuk pengunjung dari pulau sekitar </w:t>
      </w:r>
      <w:r w:rsidRPr="00A93663">
        <w:rPr>
          <w:rFonts w:ascii="Times New Roman" w:hAnsi="Times New Roman"/>
          <w:sz w:val="24"/>
          <w:szCs w:val="24"/>
        </w:rPr>
        <w:t>Pantai Tugu Jepang Air Bangis</w:t>
      </w:r>
      <w:r>
        <w:rPr>
          <w:rFonts w:ascii="Times New Roman" w:hAnsi="Times New Roman"/>
          <w:sz w:val="24"/>
          <w:szCs w:val="24"/>
        </w:rPr>
        <w:t>. Sedangkan untuk pengunjung dari pulau yang jauh untuk saat ini jalur lautnya masih dalam pembangunan Selanjutnya untuk jarak tempuh dan biaya tergantung jauh dekat daerah asal wisatawan.</w:t>
      </w:r>
    </w:p>
    <w:p w:rsidR="00277F36" w:rsidRDefault="00277F36" w:rsidP="00277F36">
      <w:pPr>
        <w:pStyle w:val="ListParagraph"/>
        <w:spacing w:after="0" w:line="240" w:lineRule="auto"/>
        <w:ind w:left="1134"/>
        <w:rPr>
          <w:rFonts w:ascii="Times New Roman" w:hAnsi="Times New Roman"/>
          <w:sz w:val="24"/>
          <w:szCs w:val="24"/>
        </w:rPr>
      </w:pPr>
    </w:p>
    <w:p w:rsidR="00277F36" w:rsidRPr="00241F4C" w:rsidRDefault="00277F36" w:rsidP="00277F36">
      <w:pPr>
        <w:pStyle w:val="ListParagraph"/>
        <w:numPr>
          <w:ilvl w:val="0"/>
          <w:numId w:val="35"/>
        </w:numPr>
        <w:spacing w:after="0" w:line="360" w:lineRule="auto"/>
        <w:rPr>
          <w:rFonts w:ascii="Times New Roman" w:hAnsi="Times New Roman"/>
          <w:b/>
          <w:i/>
          <w:sz w:val="24"/>
          <w:szCs w:val="24"/>
        </w:rPr>
      </w:pPr>
      <w:r>
        <w:rPr>
          <w:rFonts w:ascii="Times New Roman" w:hAnsi="Times New Roman"/>
          <w:b/>
          <w:i/>
          <w:sz w:val="24"/>
          <w:szCs w:val="24"/>
        </w:rPr>
        <w:t>What To Stay</w:t>
      </w:r>
    </w:p>
    <w:p w:rsidR="00277F36" w:rsidRDefault="00277F36" w:rsidP="00277F36">
      <w:pPr>
        <w:pStyle w:val="ListParagraph"/>
        <w:spacing w:after="0" w:line="360" w:lineRule="auto"/>
        <w:ind w:left="1146" w:firstLine="555"/>
        <w:jc w:val="both"/>
        <w:rPr>
          <w:rFonts w:ascii="Times New Roman" w:hAnsi="Times New Roman"/>
          <w:sz w:val="24"/>
          <w:szCs w:val="24"/>
        </w:rPr>
      </w:pPr>
      <w:r>
        <w:rPr>
          <w:rFonts w:ascii="Times New Roman" w:hAnsi="Times New Roman"/>
          <w:sz w:val="24"/>
          <w:szCs w:val="24"/>
        </w:rPr>
        <w:t xml:space="preserve">Fasilitas penginapan sudah disediakan di </w:t>
      </w:r>
      <w:r w:rsidRPr="00A93663">
        <w:rPr>
          <w:rFonts w:ascii="Times New Roman" w:hAnsi="Times New Roman"/>
          <w:sz w:val="24"/>
          <w:szCs w:val="24"/>
        </w:rPr>
        <w:t>Pantai Tugu Jepang Air Bangis</w:t>
      </w:r>
      <w:r>
        <w:rPr>
          <w:rFonts w:ascii="Times New Roman" w:hAnsi="Times New Roman"/>
          <w:sz w:val="24"/>
          <w:szCs w:val="24"/>
        </w:rPr>
        <w:t xml:space="preserve"> yaitu Mess PEMDA yang sekarang dijadikan hotel dan Wisma Reza. Pengunjung sudah banyak menginap di penginapan tersebut terutama di Wisma Reza. Untuk fasilitas kamar Mess PEMDA hampir menyamai hotel mewah dimana isi kamarnya meliputi 1 </w:t>
      </w:r>
      <w:r w:rsidRPr="002B1239">
        <w:rPr>
          <w:rFonts w:ascii="Times New Roman" w:hAnsi="Times New Roman"/>
          <w:i/>
          <w:sz w:val="24"/>
          <w:szCs w:val="24"/>
        </w:rPr>
        <w:t>king bed</w:t>
      </w:r>
      <w:r>
        <w:rPr>
          <w:rFonts w:ascii="Times New Roman" w:hAnsi="Times New Roman"/>
          <w:i/>
          <w:sz w:val="24"/>
          <w:szCs w:val="24"/>
        </w:rPr>
        <w:t xml:space="preserve">, </w:t>
      </w:r>
      <w:r>
        <w:rPr>
          <w:rFonts w:ascii="Times New Roman" w:hAnsi="Times New Roman"/>
          <w:sz w:val="24"/>
          <w:szCs w:val="24"/>
        </w:rPr>
        <w:t xml:space="preserve">meja rias, lemari, TV LED, kamar mandi dengan luas kamar setara dengan </w:t>
      </w:r>
      <w:r w:rsidRPr="002B1239">
        <w:rPr>
          <w:rFonts w:ascii="Times New Roman" w:hAnsi="Times New Roman"/>
          <w:i/>
          <w:sz w:val="24"/>
          <w:szCs w:val="24"/>
        </w:rPr>
        <w:t>suit room</w:t>
      </w:r>
      <w:r>
        <w:rPr>
          <w:rFonts w:ascii="Times New Roman" w:hAnsi="Times New Roman"/>
          <w:sz w:val="24"/>
          <w:szCs w:val="24"/>
        </w:rPr>
        <w:t xml:space="preserve"> di hotel. Namun, untuk </w:t>
      </w:r>
      <w:r w:rsidRPr="002B1239">
        <w:rPr>
          <w:rFonts w:ascii="Times New Roman" w:hAnsi="Times New Roman"/>
          <w:i/>
          <w:sz w:val="24"/>
          <w:szCs w:val="24"/>
        </w:rPr>
        <w:t>breakfast</w:t>
      </w:r>
      <w:r>
        <w:rPr>
          <w:rFonts w:ascii="Times New Roman" w:hAnsi="Times New Roman"/>
          <w:sz w:val="24"/>
          <w:szCs w:val="24"/>
        </w:rPr>
        <w:t xml:space="preserve"> atau sarapan pagi tidak disediakan. Mess PEMDA hanya menyediakan </w:t>
      </w:r>
      <w:r w:rsidRPr="002B1239">
        <w:rPr>
          <w:rFonts w:ascii="Times New Roman" w:hAnsi="Times New Roman"/>
          <w:i/>
          <w:sz w:val="24"/>
          <w:szCs w:val="24"/>
        </w:rPr>
        <w:t>room only</w:t>
      </w:r>
      <w:r>
        <w:rPr>
          <w:rFonts w:ascii="Times New Roman" w:hAnsi="Times New Roman"/>
          <w:sz w:val="24"/>
          <w:szCs w:val="24"/>
        </w:rPr>
        <w:t xml:space="preserve"> (kamar saja), penginapan ini juga menyediakan arena santai seperti pondok-pondok untuk duduk-duduk santai dengan pemandangan laut.</w:t>
      </w:r>
    </w:p>
    <w:p w:rsidR="00277F36" w:rsidRDefault="00277F36" w:rsidP="00277F36">
      <w:pPr>
        <w:pStyle w:val="ListParagraph"/>
        <w:spacing w:after="0" w:line="360" w:lineRule="auto"/>
        <w:ind w:left="1146" w:firstLine="555"/>
        <w:jc w:val="both"/>
        <w:rPr>
          <w:rFonts w:ascii="Times New Roman" w:hAnsi="Times New Roman"/>
          <w:sz w:val="24"/>
          <w:szCs w:val="24"/>
        </w:rPr>
      </w:pPr>
    </w:p>
    <w:p w:rsidR="00277F36" w:rsidRDefault="00277F36" w:rsidP="00277F36">
      <w:pPr>
        <w:pStyle w:val="ListParagraph"/>
        <w:spacing w:after="0" w:line="360" w:lineRule="auto"/>
        <w:ind w:left="1146" w:firstLine="555"/>
        <w:jc w:val="both"/>
        <w:rPr>
          <w:rFonts w:ascii="Times New Roman" w:hAnsi="Times New Roman"/>
          <w:sz w:val="24"/>
          <w:szCs w:val="24"/>
        </w:rPr>
      </w:pPr>
      <w:r>
        <w:rPr>
          <w:rFonts w:ascii="Times New Roman" w:hAnsi="Times New Roman"/>
          <w:sz w:val="24"/>
          <w:szCs w:val="24"/>
        </w:rPr>
        <w:lastRenderedPageBreak/>
        <w:t xml:space="preserve">Mess PEMDA menyediakan 7 kamar. 4 kamar dibuat dalam bentuk </w:t>
      </w:r>
      <w:r w:rsidRPr="001B5FFA">
        <w:rPr>
          <w:rFonts w:ascii="Times New Roman" w:hAnsi="Times New Roman"/>
          <w:i/>
          <w:sz w:val="24"/>
          <w:szCs w:val="24"/>
        </w:rPr>
        <w:t>cottage</w:t>
      </w:r>
      <w:r>
        <w:rPr>
          <w:rFonts w:ascii="Times New Roman" w:hAnsi="Times New Roman"/>
          <w:sz w:val="24"/>
          <w:szCs w:val="24"/>
        </w:rPr>
        <w:t xml:space="preserve"> (rumah/ penginapan yang disediakan secara terpisah) dan 3 kamar berada dalam 1 bangunan. Fasilitas Wisma Reza tidak bisa peneliti uraikan karena peneliti tidak mendapat izin memasuki dan mengambil gambar dalam wisma tersebut. Peneliti hanya diizinkan mengambil gambar dari luar saja. Sedangkan untuk biaya penginapan Rp.300.000 untuk Mess PEMDA dan Rp.150.000 untuk Wisma Reza.</w:t>
      </w:r>
    </w:p>
    <w:p w:rsidR="00277F36" w:rsidRPr="00EA3813" w:rsidRDefault="00277F36" w:rsidP="00277F36">
      <w:pPr>
        <w:pStyle w:val="ListParagraph"/>
        <w:spacing w:after="0" w:line="240" w:lineRule="auto"/>
        <w:ind w:left="1146" w:firstLine="555"/>
        <w:jc w:val="both"/>
        <w:rPr>
          <w:rFonts w:ascii="Times New Roman" w:hAnsi="Times New Roman"/>
          <w:sz w:val="24"/>
          <w:szCs w:val="24"/>
        </w:rPr>
      </w:pPr>
    </w:p>
    <w:p w:rsidR="00277F36" w:rsidRPr="00351BD0" w:rsidRDefault="00277F36" w:rsidP="00277F36">
      <w:pPr>
        <w:pStyle w:val="ListParagraph"/>
        <w:spacing w:after="0" w:line="360" w:lineRule="auto"/>
        <w:ind w:left="426"/>
        <w:jc w:val="both"/>
        <w:rPr>
          <w:rFonts w:ascii="Times New Roman" w:hAnsi="Times New Roman"/>
          <w:sz w:val="24"/>
          <w:szCs w:val="24"/>
        </w:rPr>
      </w:pPr>
      <w:r>
        <w:rPr>
          <w:rFonts w:ascii="Times New Roman" w:hAnsi="Times New Roman"/>
          <w:b/>
          <w:sz w:val="24"/>
          <w:szCs w:val="24"/>
        </w:rPr>
        <w:t xml:space="preserve">3. </w:t>
      </w:r>
      <w:r w:rsidRPr="00565A06">
        <w:rPr>
          <w:rFonts w:ascii="Times New Roman" w:hAnsi="Times New Roman"/>
          <w:b/>
          <w:sz w:val="24"/>
          <w:szCs w:val="24"/>
        </w:rPr>
        <w:t>Pembahasan</w:t>
      </w:r>
    </w:p>
    <w:p w:rsidR="00277F36" w:rsidRPr="00EA3813" w:rsidRDefault="00277F36" w:rsidP="00277F36">
      <w:pPr>
        <w:pStyle w:val="ListParagraph"/>
        <w:numPr>
          <w:ilvl w:val="0"/>
          <w:numId w:val="38"/>
        </w:numPr>
        <w:spacing w:after="0" w:line="360" w:lineRule="auto"/>
        <w:ind w:left="1134"/>
        <w:rPr>
          <w:rFonts w:ascii="Times New Roman" w:hAnsi="Times New Roman"/>
          <w:b/>
          <w:i/>
          <w:sz w:val="24"/>
          <w:szCs w:val="24"/>
          <w:lang w:val="en-US"/>
        </w:rPr>
      </w:pPr>
      <w:r w:rsidRPr="0013215E">
        <w:rPr>
          <w:rFonts w:ascii="Times New Roman" w:hAnsi="Times New Roman"/>
          <w:b/>
          <w:i/>
          <w:sz w:val="24"/>
          <w:szCs w:val="24"/>
        </w:rPr>
        <w:t>What To See</w:t>
      </w:r>
    </w:p>
    <w:p w:rsidR="00277F36" w:rsidRDefault="00277F36" w:rsidP="00277F36">
      <w:pPr>
        <w:pStyle w:val="ListParagraph"/>
        <w:spacing w:after="0" w:line="360" w:lineRule="auto"/>
        <w:ind w:left="1134" w:firstLine="567"/>
        <w:jc w:val="both"/>
        <w:rPr>
          <w:rFonts w:ascii="Times New Roman" w:hAnsi="Times New Roman"/>
          <w:b/>
          <w:i/>
          <w:sz w:val="24"/>
          <w:szCs w:val="24"/>
        </w:rPr>
      </w:pPr>
      <w:r w:rsidRPr="00EA3813">
        <w:rPr>
          <w:rFonts w:ascii="Times New Roman" w:hAnsi="Times New Roman"/>
          <w:sz w:val="24"/>
          <w:szCs w:val="24"/>
        </w:rPr>
        <w:t>Hasil reduksi data tentang daya tarik objek wisata</w:t>
      </w:r>
      <w:r w:rsidRPr="00EA3813">
        <w:rPr>
          <w:rFonts w:ascii="Times New Roman" w:hAnsi="Times New Roman"/>
          <w:i/>
          <w:sz w:val="24"/>
          <w:szCs w:val="24"/>
        </w:rPr>
        <w:t xml:space="preserve"> </w:t>
      </w:r>
      <w:r w:rsidRPr="00EA3813">
        <w:rPr>
          <w:rFonts w:ascii="Times New Roman" w:hAnsi="Times New Roman"/>
          <w:sz w:val="24"/>
          <w:szCs w:val="24"/>
        </w:rPr>
        <w:t xml:space="preserve"> Pantai Tugu Jepang Air Bangis diperoleh hasil semua informan mengatakan bahwa daya tarik utama Pantai Tugu Jepang Air Bangis adalah pantainya yang indah. Keindahan pantai ini juga didukung oleh pemandangan hamparan bukit dan pulau yang terlihat dari pinggir pantai. </w:t>
      </w:r>
      <w:r>
        <w:rPr>
          <w:rFonts w:ascii="Times New Roman" w:hAnsi="Times New Roman"/>
          <w:sz w:val="24"/>
          <w:szCs w:val="24"/>
        </w:rPr>
        <w:t xml:space="preserve">Selain itu pasir Pantai Tugu Jepang Air Bangis ini berwarna hitam kecoklatan sehingga menambah keindahan pantainya, ombaknya berukuran sedang yaitu tidak terlalu besar dan tidak pula terlalu kecil sehingga bisa dijadikan arena bermain air atau mandi-mandian bagi anak-anak dan remaja yang berkunjung, selain itu orang tua juga dapat memancing di pinggir pantai. Oleh sebab itu pantai ini sangat cocok untuk dijadikan tempat liburan bagi keluarga. </w:t>
      </w:r>
      <w:r w:rsidRPr="00A80714">
        <w:rPr>
          <w:rFonts w:ascii="Times New Roman" w:hAnsi="Times New Roman"/>
          <w:sz w:val="24"/>
          <w:szCs w:val="24"/>
        </w:rPr>
        <w:t xml:space="preserve">Selanjutnya Pantai Tugu Jepang Air Bangis memiliki </w:t>
      </w:r>
      <w:r w:rsidRPr="00A80714">
        <w:rPr>
          <w:rFonts w:ascii="Times New Roman" w:hAnsi="Times New Roman"/>
          <w:i/>
          <w:sz w:val="24"/>
          <w:szCs w:val="24"/>
        </w:rPr>
        <w:t>sunset</w:t>
      </w:r>
      <w:r w:rsidRPr="00A80714">
        <w:rPr>
          <w:rFonts w:ascii="Times New Roman" w:hAnsi="Times New Roman"/>
          <w:sz w:val="24"/>
          <w:szCs w:val="24"/>
        </w:rPr>
        <w:t xml:space="preserve"> yang sangat indah, banyak pengunjung yang sengaja datang ke pantai ini di sore hari hanya untuk menikmati </w:t>
      </w:r>
      <w:r w:rsidRPr="00A80714">
        <w:rPr>
          <w:rFonts w:ascii="Times New Roman" w:hAnsi="Times New Roman"/>
          <w:i/>
          <w:sz w:val="24"/>
          <w:szCs w:val="24"/>
        </w:rPr>
        <w:t>sunset</w:t>
      </w:r>
      <w:r w:rsidRPr="00A80714">
        <w:rPr>
          <w:rFonts w:ascii="Times New Roman" w:hAnsi="Times New Roman"/>
          <w:sz w:val="24"/>
          <w:szCs w:val="24"/>
        </w:rPr>
        <w:t xml:space="preserve"> yang indah tersebut. Namun, dibalik keindahan yang ditawarkan pantai ini masih terlihat kekurangannya yaitu kebersihan pantai. Pantainya sangat kotor dimana banyak sampah yang berserakan di pinggir pantai. Sampah ini berasal dari pengunjung dan juga dibawa oleh ombak dari laut.</w:t>
      </w:r>
      <w:r>
        <w:rPr>
          <w:rFonts w:ascii="Times New Roman" w:hAnsi="Times New Roman"/>
          <w:sz w:val="24"/>
          <w:szCs w:val="24"/>
        </w:rPr>
        <w:t xml:space="preserve"> Dan sampai saat ini belum ada petugas kebersihan yang membersihkan sampah-sampah tersebut, sampah yang berserakan hanya dibiarkan saja.</w:t>
      </w:r>
    </w:p>
    <w:p w:rsidR="00277F36" w:rsidRDefault="00277F36" w:rsidP="00277F36">
      <w:pPr>
        <w:pStyle w:val="ListParagraph"/>
        <w:spacing w:after="0" w:line="360" w:lineRule="auto"/>
        <w:ind w:left="1134" w:firstLine="567"/>
        <w:jc w:val="both"/>
        <w:rPr>
          <w:rFonts w:ascii="Times New Roman" w:hAnsi="Times New Roman"/>
          <w:b/>
          <w:i/>
          <w:sz w:val="24"/>
          <w:szCs w:val="24"/>
        </w:rPr>
      </w:pPr>
      <w:r>
        <w:rPr>
          <w:rFonts w:ascii="Times New Roman" w:hAnsi="Times New Roman"/>
          <w:sz w:val="24"/>
          <w:szCs w:val="24"/>
        </w:rPr>
        <w:lastRenderedPageBreak/>
        <w:t xml:space="preserve">Selanjutnya untuk atraksi wisata (kesenian daerah/budaya) </w:t>
      </w:r>
      <w:r w:rsidRPr="00A80714">
        <w:rPr>
          <w:rFonts w:ascii="Times New Roman" w:hAnsi="Times New Roman"/>
          <w:sz w:val="24"/>
          <w:szCs w:val="24"/>
        </w:rPr>
        <w:t xml:space="preserve">semua informan mengatakan bahwa </w:t>
      </w:r>
      <w:r>
        <w:rPr>
          <w:rFonts w:ascii="Times New Roman" w:hAnsi="Times New Roman"/>
          <w:sz w:val="24"/>
          <w:szCs w:val="24"/>
        </w:rPr>
        <w:t>hanya dilakukan satu kali dalam setahun yaitu ketika libur lebaran Idul Fitri. Atraksinya berupa pesta pantai diantaranya orgen tunggal, festival band dan istana balon ataupun permainan anak-anak. Sedangkan untuk tiket masuk dikenakan biaya Rp.10.000.</w:t>
      </w:r>
    </w:p>
    <w:p w:rsidR="00277F36" w:rsidRDefault="00277F36" w:rsidP="00277F36">
      <w:pPr>
        <w:pStyle w:val="ListParagraph"/>
        <w:spacing w:after="0" w:line="36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penjelasan di atas menurut peneliti solusi untuk masalah kebersihan adalah disediakannya tong sampah disekitar pantai karena tidak ada tong sampah yang disediakan di pantai ini. Selain itu harus ada petugas kebersihan yang bertugas untuk membersihan pantai sehingga Pantai Tugu Jepang Air Bangis tetap terjaga kebersihannya. Selanjutnya untuk atraksi wisata pengelola Pantai Tugu Jepang Air Bangis harus lebih sering mengadakan pesta pantai dan arena bermain anak sehingga dengan adanya pesta pantai pengunjung juga akan semakin ramai.</w:t>
      </w:r>
    </w:p>
    <w:p w:rsidR="00277F36" w:rsidRPr="00EA3813" w:rsidRDefault="00277F36" w:rsidP="00277F36">
      <w:pPr>
        <w:pStyle w:val="ListParagraph"/>
        <w:spacing w:after="0" w:line="240" w:lineRule="auto"/>
        <w:ind w:left="1134" w:firstLine="567"/>
        <w:jc w:val="both"/>
        <w:rPr>
          <w:rFonts w:ascii="Times New Roman" w:hAnsi="Times New Roman"/>
          <w:b/>
          <w:i/>
          <w:sz w:val="24"/>
          <w:szCs w:val="24"/>
        </w:rPr>
      </w:pPr>
    </w:p>
    <w:p w:rsidR="00277F36" w:rsidRPr="00EA3813" w:rsidRDefault="00277F36" w:rsidP="00277F36">
      <w:pPr>
        <w:pStyle w:val="ListParagraph"/>
        <w:numPr>
          <w:ilvl w:val="0"/>
          <w:numId w:val="38"/>
        </w:numPr>
        <w:spacing w:after="0" w:line="360" w:lineRule="auto"/>
        <w:ind w:left="1134"/>
        <w:rPr>
          <w:rFonts w:ascii="Times New Roman" w:hAnsi="Times New Roman"/>
          <w:b/>
          <w:i/>
          <w:sz w:val="24"/>
          <w:szCs w:val="24"/>
          <w:lang w:val="en-US"/>
        </w:rPr>
      </w:pPr>
      <w:r>
        <w:rPr>
          <w:rFonts w:ascii="Times New Roman" w:hAnsi="Times New Roman"/>
          <w:b/>
          <w:i/>
          <w:sz w:val="24"/>
          <w:szCs w:val="24"/>
        </w:rPr>
        <w:t>What To Do</w:t>
      </w:r>
    </w:p>
    <w:p w:rsidR="00277F36" w:rsidRDefault="00277F36" w:rsidP="00277F36">
      <w:pPr>
        <w:pStyle w:val="ListParagraph"/>
        <w:spacing w:after="0" w:line="360" w:lineRule="auto"/>
        <w:ind w:left="1134" w:firstLine="567"/>
        <w:jc w:val="both"/>
        <w:rPr>
          <w:rFonts w:ascii="Times New Roman" w:hAnsi="Times New Roman"/>
          <w:b/>
          <w:i/>
          <w:sz w:val="24"/>
          <w:szCs w:val="24"/>
        </w:rPr>
      </w:pPr>
      <w:r w:rsidRPr="00EA3813">
        <w:rPr>
          <w:rFonts w:ascii="Times New Roman" w:hAnsi="Times New Roman"/>
          <w:sz w:val="24"/>
          <w:szCs w:val="24"/>
        </w:rPr>
        <w:t xml:space="preserve">Hasil reduksi data tentang apa yang bisa dilakukan di </w:t>
      </w:r>
      <w:r w:rsidRPr="00EA3813">
        <w:rPr>
          <w:rFonts w:ascii="Times New Roman" w:eastAsia="Times New Roman" w:hAnsi="Times New Roman" w:cs="Times New Roman"/>
          <w:sz w:val="24"/>
          <w:szCs w:val="24"/>
        </w:rPr>
        <w:t xml:space="preserve">Pantai Tugu Jepang Air Bangis diperoleh hasil semua informan mengatakan bahwa yang bisa dilakukan di Pantai Tugu Jepang Air Bangis antara lain </w:t>
      </w:r>
      <w:r w:rsidRPr="00EA3813">
        <w:rPr>
          <w:rFonts w:ascii="Times New Roman" w:hAnsi="Times New Roman"/>
          <w:sz w:val="24"/>
          <w:szCs w:val="24"/>
        </w:rPr>
        <w:t xml:space="preserve">menikmati keindahan pantai dengan duduk-duduk dipondok yang disediakan, karena pondok ini bisa disewa oleh wisatawan. Kemudian juga tersedia permainan </w:t>
      </w:r>
      <w:r w:rsidRPr="00EA3813">
        <w:rPr>
          <w:rFonts w:ascii="Times New Roman" w:hAnsi="Times New Roman"/>
          <w:i/>
          <w:sz w:val="24"/>
          <w:szCs w:val="24"/>
        </w:rPr>
        <w:t>sky</w:t>
      </w:r>
      <w:r w:rsidRPr="00EA3813">
        <w:rPr>
          <w:rFonts w:ascii="Times New Roman" w:hAnsi="Times New Roman"/>
          <w:sz w:val="24"/>
          <w:szCs w:val="24"/>
        </w:rPr>
        <w:t xml:space="preserve">, tapi permainan ini hanya bisa dilakukan di waktu tertentu karena </w:t>
      </w:r>
      <w:r w:rsidRPr="00EA3813">
        <w:rPr>
          <w:rFonts w:ascii="Times New Roman" w:hAnsi="Times New Roman"/>
          <w:i/>
          <w:sz w:val="24"/>
          <w:szCs w:val="24"/>
        </w:rPr>
        <w:t>sky</w:t>
      </w:r>
      <w:r w:rsidRPr="00EA3813">
        <w:rPr>
          <w:rFonts w:ascii="Times New Roman" w:hAnsi="Times New Roman"/>
          <w:sz w:val="24"/>
          <w:szCs w:val="24"/>
        </w:rPr>
        <w:t xml:space="preserve"> tersebut adalah milik pribadi, jadi tidak bisa dilakukan setiap saat. </w:t>
      </w:r>
    </w:p>
    <w:p w:rsidR="00277F36" w:rsidRPr="00EA3813" w:rsidRDefault="00277F36" w:rsidP="00277F36">
      <w:pPr>
        <w:pStyle w:val="ListParagraph"/>
        <w:spacing w:after="0" w:line="360" w:lineRule="auto"/>
        <w:ind w:left="1134" w:firstLine="567"/>
        <w:jc w:val="both"/>
        <w:rPr>
          <w:rFonts w:ascii="Times New Roman" w:hAnsi="Times New Roman"/>
          <w:b/>
          <w:i/>
          <w:sz w:val="24"/>
          <w:szCs w:val="24"/>
        </w:rPr>
      </w:pPr>
      <w:r>
        <w:rPr>
          <w:rFonts w:ascii="Times New Roman" w:hAnsi="Times New Roman"/>
          <w:sz w:val="24"/>
          <w:szCs w:val="24"/>
        </w:rPr>
        <w:t xml:space="preserve">Selain itu wisatawan juga bisa menyewa perahu, perahu ini bisa digunakan untuk memancing ataupun untuk alat transportasi ke Pulau Panjang. Harga untuk sewa perahu sehari Rp.500.000 sedangkan kalau hanya setengah hari Rp.300.000. Kemudian untuk sampai ke Pulau Panjang cukup membayar ongkos sebesar Rp.10.000. Selanjutnya bagi anak-anak yang berkunjung bisa bermain air atau mandi-mandi di pantai karena ombaknya yang tenang, tidak terlalu besar dan tidak juga terlalu kecil sehingga cocok untuk arena bermain </w:t>
      </w:r>
      <w:r>
        <w:rPr>
          <w:rFonts w:ascii="Times New Roman" w:hAnsi="Times New Roman"/>
          <w:sz w:val="24"/>
          <w:szCs w:val="24"/>
        </w:rPr>
        <w:lastRenderedPageBreak/>
        <w:t xml:space="preserve">anak. Semua permainan ini bisa dilakukan setiap saat kecuali permainan </w:t>
      </w:r>
      <w:r w:rsidRPr="005B2B8D">
        <w:rPr>
          <w:rFonts w:ascii="Times New Roman" w:hAnsi="Times New Roman"/>
          <w:i/>
          <w:sz w:val="24"/>
          <w:szCs w:val="24"/>
        </w:rPr>
        <w:t>sky</w:t>
      </w:r>
      <w:r>
        <w:rPr>
          <w:rFonts w:ascii="Times New Roman" w:hAnsi="Times New Roman"/>
          <w:sz w:val="24"/>
          <w:szCs w:val="24"/>
        </w:rPr>
        <w:t xml:space="preserve">. Sedangkan untuk fasilitas jaminan keselamatan dan keamanan belum disediakan oleh pengelola. Oleh sebab itu untuk kategori </w:t>
      </w:r>
      <w:r w:rsidRPr="00A80C30">
        <w:rPr>
          <w:rFonts w:ascii="Times New Roman" w:hAnsi="Times New Roman"/>
          <w:i/>
          <w:sz w:val="24"/>
          <w:szCs w:val="24"/>
        </w:rPr>
        <w:t>what to do</w:t>
      </w:r>
      <w:r>
        <w:rPr>
          <w:rFonts w:ascii="Times New Roman" w:hAnsi="Times New Roman"/>
          <w:i/>
          <w:sz w:val="24"/>
          <w:szCs w:val="24"/>
        </w:rPr>
        <w:t xml:space="preserve"> </w:t>
      </w:r>
      <w:r>
        <w:rPr>
          <w:rFonts w:ascii="Times New Roman" w:eastAsia="Times New Roman" w:hAnsi="Times New Roman" w:cs="Times New Roman"/>
          <w:sz w:val="24"/>
          <w:szCs w:val="24"/>
        </w:rPr>
        <w:t>Pantai Tugu Jepang Air Bangis sudah memilikinya.</w:t>
      </w:r>
    </w:p>
    <w:p w:rsidR="00277F36" w:rsidRDefault="00277F36" w:rsidP="00277F36">
      <w:pPr>
        <w:pStyle w:val="ListParagraph"/>
        <w:spacing w:after="0" w:line="240" w:lineRule="auto"/>
        <w:ind w:left="851" w:firstLine="567"/>
        <w:jc w:val="both"/>
        <w:rPr>
          <w:rFonts w:ascii="Times New Roman" w:eastAsia="Times New Roman" w:hAnsi="Times New Roman" w:cs="Times New Roman"/>
          <w:sz w:val="24"/>
          <w:szCs w:val="24"/>
        </w:rPr>
      </w:pPr>
    </w:p>
    <w:p w:rsidR="00277F36" w:rsidRPr="00EA3813" w:rsidRDefault="00277F36" w:rsidP="00277F36">
      <w:pPr>
        <w:pStyle w:val="ListParagraph"/>
        <w:numPr>
          <w:ilvl w:val="0"/>
          <w:numId w:val="39"/>
        </w:numPr>
        <w:spacing w:after="0" w:line="360" w:lineRule="auto"/>
        <w:ind w:left="1134"/>
        <w:rPr>
          <w:rFonts w:ascii="Times New Roman" w:hAnsi="Times New Roman"/>
          <w:b/>
          <w:i/>
          <w:sz w:val="24"/>
          <w:szCs w:val="24"/>
          <w:lang w:val="en-US"/>
        </w:rPr>
      </w:pPr>
      <w:r>
        <w:rPr>
          <w:rFonts w:ascii="Times New Roman" w:hAnsi="Times New Roman"/>
          <w:b/>
          <w:i/>
          <w:sz w:val="24"/>
          <w:szCs w:val="24"/>
        </w:rPr>
        <w:t>What To Buy</w:t>
      </w:r>
    </w:p>
    <w:p w:rsidR="00277F36" w:rsidRDefault="00277F36" w:rsidP="00277F36">
      <w:pPr>
        <w:pStyle w:val="ListParagraph"/>
        <w:spacing w:before="240" w:line="360" w:lineRule="auto"/>
        <w:ind w:left="1134" w:firstLine="567"/>
        <w:jc w:val="both"/>
        <w:rPr>
          <w:rFonts w:ascii="Times New Roman" w:hAnsi="Times New Roman"/>
          <w:b/>
          <w:i/>
          <w:sz w:val="24"/>
          <w:szCs w:val="24"/>
        </w:rPr>
      </w:pPr>
      <w:r w:rsidRPr="00EA3813">
        <w:rPr>
          <w:rFonts w:ascii="Times New Roman" w:hAnsi="Times New Roman"/>
          <w:sz w:val="24"/>
          <w:szCs w:val="24"/>
        </w:rPr>
        <w:t xml:space="preserve">Hasil reduksi data tentang apa yang bisa dibeli </w:t>
      </w:r>
      <w:r w:rsidRPr="00EA3813">
        <w:rPr>
          <w:rFonts w:ascii="Times New Roman" w:eastAsia="Times New Roman" w:hAnsi="Times New Roman" w:cs="Times New Roman"/>
          <w:sz w:val="24"/>
          <w:szCs w:val="24"/>
        </w:rPr>
        <w:t xml:space="preserve">di Pantai Tugu Jepang Air diperoleh hasil semua informan mengatakan bahwa </w:t>
      </w:r>
      <w:r w:rsidRPr="00EA3813">
        <w:rPr>
          <w:rFonts w:ascii="Times New Roman" w:hAnsi="Times New Roman"/>
          <w:sz w:val="24"/>
          <w:szCs w:val="24"/>
        </w:rPr>
        <w:t xml:space="preserve">untuk </w:t>
      </w:r>
      <w:r w:rsidRPr="00EA3813">
        <w:rPr>
          <w:rFonts w:ascii="Times New Roman" w:hAnsi="Times New Roman"/>
          <w:i/>
          <w:sz w:val="24"/>
          <w:szCs w:val="24"/>
        </w:rPr>
        <w:t>souvenir</w:t>
      </w:r>
      <w:r w:rsidRPr="00EA3813">
        <w:rPr>
          <w:rFonts w:ascii="Times New Roman" w:hAnsi="Times New Roman"/>
          <w:sz w:val="24"/>
          <w:szCs w:val="24"/>
        </w:rPr>
        <w:t xml:space="preserve"> khas Pantai Tugu Jepang Air Bangis belum tersedia hanya saja wisatawan sering mengumpulkan kerang yang berserakan di tepi pantai kemudian membawanya pulang. </w:t>
      </w:r>
    </w:p>
    <w:p w:rsidR="00277F36" w:rsidRDefault="00277F36" w:rsidP="00277F36">
      <w:pPr>
        <w:pStyle w:val="ListParagraph"/>
        <w:spacing w:before="240" w:line="360" w:lineRule="auto"/>
        <w:ind w:left="1134" w:firstLine="567"/>
        <w:jc w:val="both"/>
        <w:rPr>
          <w:rFonts w:ascii="Times New Roman" w:hAnsi="Times New Roman"/>
          <w:b/>
          <w:i/>
          <w:sz w:val="24"/>
          <w:szCs w:val="24"/>
        </w:rPr>
      </w:pPr>
      <w:r>
        <w:rPr>
          <w:rFonts w:ascii="Times New Roman" w:hAnsi="Times New Roman"/>
          <w:sz w:val="24"/>
          <w:szCs w:val="24"/>
        </w:rPr>
        <w:t>Selanjutnya untuk kuliner khas Pantai Tugu Jepang Air Bangis yang paling terkenal adalah sup kepiting dan gulai ikan karang kerapu. Selain itu juga tersedia gulai ikan hiu, tapi banyak juga wisatawan yang hanya menikmati semangkuk mie rebus saja. Untuk sup kepiting harganya mulai dari Rp.20.000 sampai Rp.100.000, harganya bervariasi tergantung besar atau kecil ukuran kepitingnya. Kemudian untuk gulai ikan karang kerapu dan ikan hiu harganya Rp.10.000 seporsi, dan untuk semangkuk mie rebus harganya Rp.8.000.</w:t>
      </w:r>
    </w:p>
    <w:p w:rsidR="00277F36" w:rsidRDefault="00277F36" w:rsidP="00277F36">
      <w:pPr>
        <w:pStyle w:val="ListParagraph"/>
        <w:spacing w:before="240" w:line="360" w:lineRule="auto"/>
        <w:ind w:left="1134" w:firstLine="567"/>
        <w:jc w:val="both"/>
        <w:rPr>
          <w:rFonts w:ascii="Times New Roman" w:hAnsi="Times New Roman"/>
          <w:sz w:val="24"/>
          <w:szCs w:val="24"/>
        </w:rPr>
      </w:pPr>
      <w:r>
        <w:rPr>
          <w:rFonts w:ascii="Times New Roman" w:hAnsi="Times New Roman"/>
          <w:sz w:val="24"/>
          <w:szCs w:val="24"/>
        </w:rPr>
        <w:t>Kuliner ini bisa diperoleh di rumah makan yang ada disekitar pantai Tugu Jepang Air Bangis. Sedangkan untuk mie rebus dapat diperoleh di warung-warung tenda atau pondok-pondok yang ada di sekitar pantai. Selanjutnya untuk oleh-oleh sup kepiting menjadi favorit banyak wisatawan.</w:t>
      </w:r>
    </w:p>
    <w:p w:rsidR="00277F36" w:rsidRPr="00EA3813" w:rsidRDefault="00277F36" w:rsidP="00277F36">
      <w:pPr>
        <w:pStyle w:val="ListParagraph"/>
        <w:spacing w:before="240" w:line="360" w:lineRule="auto"/>
        <w:ind w:left="1134" w:firstLine="567"/>
        <w:jc w:val="both"/>
        <w:rPr>
          <w:rFonts w:ascii="Times New Roman" w:hAnsi="Times New Roman"/>
          <w:sz w:val="24"/>
          <w:szCs w:val="24"/>
        </w:rPr>
      </w:pPr>
      <w:r>
        <w:rPr>
          <w:rFonts w:ascii="Times New Roman" w:eastAsia="Times New Roman" w:hAnsi="Times New Roman" w:cs="Times New Roman"/>
          <w:sz w:val="24"/>
          <w:szCs w:val="24"/>
        </w:rPr>
        <w:t xml:space="preserve">Berdasarkan penjelasan di atas menurut peneliti solusi untuk masalah </w:t>
      </w:r>
      <w:r w:rsidRPr="007256B4">
        <w:rPr>
          <w:rFonts w:ascii="Times New Roman" w:eastAsia="Times New Roman" w:hAnsi="Times New Roman" w:cs="Times New Roman"/>
          <w:i/>
          <w:sz w:val="24"/>
          <w:szCs w:val="24"/>
        </w:rPr>
        <w:t>souvenir</w:t>
      </w:r>
      <w:r>
        <w:rPr>
          <w:rFonts w:ascii="Times New Roman" w:eastAsia="Times New Roman" w:hAnsi="Times New Roman" w:cs="Times New Roman"/>
          <w:sz w:val="24"/>
          <w:szCs w:val="24"/>
        </w:rPr>
        <w:t xml:space="preserve"> di </w:t>
      </w:r>
      <w:proofErr w:type="spellStart"/>
      <w:r>
        <w:rPr>
          <w:rFonts w:ascii="Times New Roman" w:hAnsi="Times New Roman" w:cs="Times New Roman"/>
          <w:sz w:val="24"/>
          <w:szCs w:val="24"/>
          <w:lang w:val="en-US"/>
        </w:rPr>
        <w:t>Pantai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Jepang</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Bangis</w:t>
      </w:r>
      <w:proofErr w:type="spellEnd"/>
      <w:r>
        <w:rPr>
          <w:rFonts w:ascii="Times New Roman" w:hAnsi="Times New Roman" w:cs="Times New Roman"/>
          <w:sz w:val="24"/>
          <w:szCs w:val="24"/>
        </w:rPr>
        <w:t xml:space="preserve"> adalah bersedianya para pedagang untuk berinvestasi menyediakan </w:t>
      </w:r>
      <w:r w:rsidRPr="007256B4">
        <w:rPr>
          <w:rFonts w:ascii="Times New Roman" w:hAnsi="Times New Roman" w:cs="Times New Roman"/>
          <w:i/>
          <w:sz w:val="24"/>
          <w:szCs w:val="24"/>
        </w:rPr>
        <w:t>souvenir</w:t>
      </w:r>
      <w:r>
        <w:rPr>
          <w:rFonts w:ascii="Times New Roman" w:hAnsi="Times New Roman" w:cs="Times New Roman"/>
          <w:sz w:val="24"/>
          <w:szCs w:val="24"/>
        </w:rPr>
        <w:t xml:space="preserve"> khas seperti baju berlogo </w:t>
      </w:r>
      <w:proofErr w:type="spellStart"/>
      <w:r>
        <w:rPr>
          <w:rFonts w:ascii="Times New Roman" w:hAnsi="Times New Roman" w:cs="Times New Roman"/>
          <w:sz w:val="24"/>
          <w:szCs w:val="24"/>
          <w:lang w:val="en-US"/>
        </w:rPr>
        <w:t>Pantai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Jepang</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Bangis</w:t>
      </w:r>
      <w:proofErr w:type="spellEnd"/>
      <w:r>
        <w:rPr>
          <w:rFonts w:ascii="Times New Roman" w:hAnsi="Times New Roman" w:cs="Times New Roman"/>
          <w:sz w:val="24"/>
          <w:szCs w:val="24"/>
        </w:rPr>
        <w:t xml:space="preserve"> ataupun masyarakat di sekitar pantai membuat kreatifitas dengan memanfaatkan kerang-kerang laut yang bisa dijadikan kalung, gelang dan lain-lain karena hal ini dapat meningkatkan pendapatan masyarakat.</w:t>
      </w:r>
    </w:p>
    <w:p w:rsidR="00277F36" w:rsidRPr="00EA3813" w:rsidRDefault="00277F36" w:rsidP="00277F36">
      <w:pPr>
        <w:pStyle w:val="ListParagraph"/>
        <w:numPr>
          <w:ilvl w:val="0"/>
          <w:numId w:val="40"/>
        </w:numPr>
        <w:spacing w:after="0" w:line="360" w:lineRule="auto"/>
        <w:ind w:left="1134"/>
        <w:rPr>
          <w:rFonts w:ascii="Times New Roman" w:hAnsi="Times New Roman"/>
          <w:b/>
          <w:i/>
          <w:sz w:val="24"/>
          <w:szCs w:val="24"/>
          <w:lang w:val="en-US"/>
        </w:rPr>
      </w:pPr>
      <w:r>
        <w:rPr>
          <w:rFonts w:ascii="Times New Roman" w:hAnsi="Times New Roman"/>
          <w:b/>
          <w:i/>
          <w:sz w:val="24"/>
          <w:szCs w:val="24"/>
        </w:rPr>
        <w:lastRenderedPageBreak/>
        <w:t>What To Arrived</w:t>
      </w:r>
    </w:p>
    <w:p w:rsidR="00277F36" w:rsidRDefault="00277F36" w:rsidP="00277F36">
      <w:pPr>
        <w:pStyle w:val="ListParagraph"/>
        <w:spacing w:after="0" w:line="360" w:lineRule="auto"/>
        <w:ind w:left="1134" w:firstLine="567"/>
        <w:jc w:val="both"/>
        <w:rPr>
          <w:rFonts w:ascii="Times New Roman" w:hAnsi="Times New Roman"/>
          <w:b/>
          <w:i/>
          <w:sz w:val="24"/>
          <w:szCs w:val="24"/>
        </w:rPr>
      </w:pPr>
      <w:r w:rsidRPr="00EA3813">
        <w:rPr>
          <w:rFonts w:ascii="Times New Roman" w:hAnsi="Times New Roman"/>
          <w:sz w:val="24"/>
          <w:szCs w:val="24"/>
        </w:rPr>
        <w:t xml:space="preserve">Hasil reduksi data tentang transportasi yang bisa digunakan ke pantai tugu jepang air Bangis diperoleh hasil semua informan mengatakan bahwa ada tiga jalur yang bisa digunakan untuk sampai ke Pantai Tugu Jepang Air Bangis yaitu jalur darat dapat menggunkan sepeda motor, mobil dan becak. Jalur laut menggunakan perahu atau bot sedangkan untuk jalur udara dapat menggunakan helikopter karena bisa mendarat di tugu jepang tersebut. </w:t>
      </w:r>
    </w:p>
    <w:p w:rsidR="00277F36" w:rsidRDefault="00277F36" w:rsidP="00277F36">
      <w:pPr>
        <w:pStyle w:val="ListParagraph"/>
        <w:spacing w:after="0" w:line="360" w:lineRule="auto"/>
        <w:ind w:left="1134" w:firstLine="567"/>
        <w:jc w:val="both"/>
        <w:rPr>
          <w:rFonts w:ascii="Times New Roman" w:hAnsi="Times New Roman"/>
          <w:sz w:val="24"/>
          <w:szCs w:val="24"/>
        </w:rPr>
      </w:pPr>
      <w:r>
        <w:rPr>
          <w:rFonts w:ascii="Times New Roman" w:hAnsi="Times New Roman"/>
          <w:sz w:val="24"/>
          <w:szCs w:val="24"/>
        </w:rPr>
        <w:t xml:space="preserve">Jalur darat dari pusat kecamatan dapat ditempuh </w:t>
      </w:r>
      <w:r w:rsidRPr="0030425A">
        <w:rPr>
          <w:rFonts w:ascii="Times New Roman" w:hAnsi="Times New Roman"/>
          <w:sz w:val="24"/>
          <w:szCs w:val="24"/>
          <w:u w:val="single"/>
        </w:rPr>
        <w:t>+</w:t>
      </w:r>
      <w:r w:rsidRPr="0030425A">
        <w:rPr>
          <w:rFonts w:ascii="Times New Roman" w:hAnsi="Times New Roman"/>
          <w:sz w:val="24"/>
          <w:szCs w:val="24"/>
        </w:rPr>
        <w:t xml:space="preserve"> 10 menit</w:t>
      </w:r>
      <w:r>
        <w:rPr>
          <w:rFonts w:ascii="Times New Roman" w:hAnsi="Times New Roman"/>
          <w:sz w:val="24"/>
          <w:szCs w:val="24"/>
        </w:rPr>
        <w:t xml:space="preserve">, kemudian untuk jalur laut dari Pulau Panjang dapat ditempuh dalam waktu 10 menit juga. Selanjutnya jalur udara tergantung dari daerah asal wisatawan. Begitu juga dengan biaya yang di keluarkan semua tergantung dari mana daerah asal wisatawan yang berkunjung. Untuk kategori </w:t>
      </w:r>
      <w:r w:rsidRPr="00E01648">
        <w:rPr>
          <w:rFonts w:ascii="Times New Roman" w:hAnsi="Times New Roman"/>
          <w:i/>
          <w:sz w:val="24"/>
          <w:szCs w:val="24"/>
        </w:rPr>
        <w:t>what to arrived</w:t>
      </w:r>
      <w:r>
        <w:rPr>
          <w:rFonts w:ascii="Times New Roman" w:hAnsi="Times New Roman"/>
          <w:i/>
          <w:sz w:val="24"/>
          <w:szCs w:val="24"/>
        </w:rPr>
        <w:t xml:space="preserve"> </w:t>
      </w:r>
      <w:r>
        <w:rPr>
          <w:rFonts w:ascii="Times New Roman" w:hAnsi="Times New Roman"/>
          <w:sz w:val="24"/>
          <w:szCs w:val="24"/>
        </w:rPr>
        <w:t>Pantai Tugu Jepang Air Bangis sudah memilikinya.</w:t>
      </w:r>
    </w:p>
    <w:p w:rsidR="00277F36" w:rsidRPr="00EA3813" w:rsidRDefault="00277F36" w:rsidP="00277F36">
      <w:pPr>
        <w:pStyle w:val="ListParagraph"/>
        <w:spacing w:after="0" w:line="240" w:lineRule="auto"/>
        <w:ind w:left="1134" w:firstLine="567"/>
        <w:jc w:val="both"/>
        <w:rPr>
          <w:rFonts w:ascii="Times New Roman" w:hAnsi="Times New Roman"/>
          <w:b/>
          <w:i/>
          <w:sz w:val="24"/>
          <w:szCs w:val="24"/>
          <w:lang w:val="en-US"/>
        </w:rPr>
      </w:pPr>
    </w:p>
    <w:p w:rsidR="00277F36" w:rsidRPr="00EA3813" w:rsidRDefault="00277F36" w:rsidP="00277F36">
      <w:pPr>
        <w:pStyle w:val="ListParagraph"/>
        <w:numPr>
          <w:ilvl w:val="0"/>
          <w:numId w:val="40"/>
        </w:numPr>
        <w:spacing w:after="0" w:line="360" w:lineRule="auto"/>
        <w:ind w:left="1134"/>
        <w:rPr>
          <w:rFonts w:ascii="Times New Roman" w:hAnsi="Times New Roman"/>
          <w:b/>
          <w:i/>
          <w:sz w:val="24"/>
          <w:szCs w:val="24"/>
          <w:lang w:val="en-US"/>
        </w:rPr>
      </w:pPr>
      <w:r>
        <w:rPr>
          <w:rFonts w:ascii="Times New Roman" w:hAnsi="Times New Roman"/>
          <w:b/>
          <w:i/>
          <w:sz w:val="24"/>
          <w:szCs w:val="24"/>
        </w:rPr>
        <w:t>What To Stay</w:t>
      </w:r>
    </w:p>
    <w:p w:rsidR="00277F36" w:rsidRDefault="00277F36" w:rsidP="00277F36">
      <w:pPr>
        <w:pStyle w:val="ListParagraph"/>
        <w:spacing w:after="0" w:line="360" w:lineRule="auto"/>
        <w:ind w:left="1134" w:firstLine="567"/>
        <w:jc w:val="both"/>
        <w:rPr>
          <w:rFonts w:ascii="Times New Roman" w:hAnsi="Times New Roman"/>
          <w:b/>
          <w:i/>
          <w:sz w:val="24"/>
          <w:szCs w:val="24"/>
        </w:rPr>
      </w:pPr>
      <w:r w:rsidRPr="00EA3813">
        <w:rPr>
          <w:rFonts w:ascii="Times New Roman" w:hAnsi="Times New Roman"/>
          <w:sz w:val="24"/>
          <w:szCs w:val="24"/>
        </w:rPr>
        <w:t>Hasil reduksi data tentang fasilitas penginapan di Pantai Tugu Jepang Air Bangis diperoleh hasil semua informan mengatakan bahwa fasilitas penginapan sudah tersedia di Pantai Tugu Jepang Air Bangis yaitu hotel dan wisma. Hotel tersebut sebelumnya adalah Mess PEMDA tapi sekarang dijadikan hotel dengan fasilitas yang hampir sama dengan hotel bintang tiga.</w:t>
      </w:r>
    </w:p>
    <w:p w:rsidR="00277F36" w:rsidRPr="00EA3813" w:rsidRDefault="00277F36" w:rsidP="00277F36">
      <w:pPr>
        <w:pStyle w:val="ListParagraph"/>
        <w:spacing w:after="0" w:line="360" w:lineRule="auto"/>
        <w:ind w:left="1134" w:firstLine="567"/>
        <w:jc w:val="both"/>
        <w:rPr>
          <w:rFonts w:ascii="Times New Roman" w:hAnsi="Times New Roman"/>
          <w:b/>
          <w:i/>
          <w:sz w:val="24"/>
          <w:szCs w:val="24"/>
          <w:lang w:val="en-US"/>
        </w:rPr>
      </w:pPr>
      <w:r>
        <w:rPr>
          <w:rFonts w:ascii="Times New Roman" w:hAnsi="Times New Roman"/>
          <w:sz w:val="24"/>
          <w:szCs w:val="24"/>
        </w:rPr>
        <w:t xml:space="preserve">Hotel tersebut menyediakan fasilitas berupa satu set kamar tidur dilengkapi dengan 1 </w:t>
      </w:r>
      <w:r w:rsidRPr="009516B3">
        <w:rPr>
          <w:rFonts w:ascii="Times New Roman" w:hAnsi="Times New Roman"/>
          <w:i/>
          <w:sz w:val="24"/>
          <w:szCs w:val="24"/>
        </w:rPr>
        <w:t>king bed</w:t>
      </w:r>
      <w:r>
        <w:rPr>
          <w:rFonts w:ascii="Times New Roman" w:hAnsi="Times New Roman"/>
          <w:sz w:val="24"/>
          <w:szCs w:val="24"/>
        </w:rPr>
        <w:t xml:space="preserve">, televisi LED, meja rias, lemari dan toilet dengan luas kamar mandi menyamai </w:t>
      </w:r>
      <w:r w:rsidRPr="004538FD">
        <w:rPr>
          <w:rFonts w:ascii="Times New Roman" w:hAnsi="Times New Roman"/>
          <w:i/>
          <w:sz w:val="24"/>
          <w:szCs w:val="24"/>
        </w:rPr>
        <w:t>suite room</w:t>
      </w:r>
      <w:r>
        <w:rPr>
          <w:rFonts w:ascii="Times New Roman" w:hAnsi="Times New Roman"/>
          <w:sz w:val="24"/>
          <w:szCs w:val="24"/>
        </w:rPr>
        <w:t xml:space="preserve"> di hotel berbintang. Harga kamar yang ditawarkan cukup murah yaitu Rp.300.000. Sedangkan wisma fasilitas kamarnya hanya satu tempat tidur dan kamar mandi saja, harga kamarnya Rp.150.000. Sampai saat ini sudah banyak wisatawan yang menginap baik itu di hotel ataupun di wisma tersebut. Selain karena harganya yang murah hotel dan wisma ini juga sangat bersih dan nyaman. Untuk </w:t>
      </w:r>
      <w:r w:rsidRPr="00E01648">
        <w:rPr>
          <w:rFonts w:ascii="Times New Roman" w:hAnsi="Times New Roman"/>
          <w:i/>
          <w:sz w:val="24"/>
          <w:szCs w:val="24"/>
        </w:rPr>
        <w:t>kategori what to stay</w:t>
      </w:r>
      <w:r>
        <w:rPr>
          <w:rFonts w:ascii="Times New Roman" w:hAnsi="Times New Roman"/>
          <w:i/>
          <w:sz w:val="24"/>
          <w:szCs w:val="24"/>
        </w:rPr>
        <w:t xml:space="preserve"> </w:t>
      </w:r>
      <w:r>
        <w:rPr>
          <w:rFonts w:ascii="Times New Roman" w:hAnsi="Times New Roman"/>
          <w:sz w:val="24"/>
          <w:szCs w:val="24"/>
        </w:rPr>
        <w:t>Pantai Tugu Jepang Air Bangis sudah memilikinya.</w:t>
      </w:r>
    </w:p>
    <w:p w:rsidR="00277F36" w:rsidRDefault="00277F36" w:rsidP="00277F36">
      <w:pPr>
        <w:pStyle w:val="ListParagraph"/>
        <w:numPr>
          <w:ilvl w:val="0"/>
          <w:numId w:val="33"/>
        </w:numPr>
        <w:spacing w:after="0" w:line="360" w:lineRule="auto"/>
        <w:ind w:left="426" w:hanging="426"/>
        <w:jc w:val="both"/>
        <w:rPr>
          <w:rFonts w:ascii="Times New Roman" w:hAnsi="Times New Roman"/>
          <w:b/>
          <w:sz w:val="24"/>
          <w:szCs w:val="24"/>
        </w:rPr>
      </w:pPr>
      <w:r>
        <w:rPr>
          <w:rFonts w:ascii="Times New Roman" w:hAnsi="Times New Roman"/>
          <w:b/>
          <w:sz w:val="24"/>
          <w:szCs w:val="24"/>
        </w:rPr>
        <w:lastRenderedPageBreak/>
        <w:t>Simpulan dan Saran</w:t>
      </w:r>
    </w:p>
    <w:p w:rsidR="00277F36" w:rsidRDefault="00277F36" w:rsidP="00277F36">
      <w:pPr>
        <w:pStyle w:val="ListParagraph"/>
        <w:numPr>
          <w:ilvl w:val="0"/>
          <w:numId w:val="41"/>
        </w:numPr>
        <w:spacing w:after="0" w:line="360" w:lineRule="auto"/>
        <w:ind w:left="851"/>
        <w:jc w:val="both"/>
        <w:rPr>
          <w:rFonts w:ascii="Times New Roman" w:hAnsi="Times New Roman"/>
          <w:b/>
          <w:sz w:val="24"/>
          <w:szCs w:val="24"/>
        </w:rPr>
      </w:pPr>
      <w:r>
        <w:rPr>
          <w:rFonts w:ascii="Times New Roman" w:hAnsi="Times New Roman"/>
          <w:b/>
          <w:sz w:val="24"/>
          <w:szCs w:val="24"/>
        </w:rPr>
        <w:t>Simpulan</w:t>
      </w:r>
    </w:p>
    <w:p w:rsidR="00277F36" w:rsidRDefault="00277F36" w:rsidP="00277F36">
      <w:pPr>
        <w:pStyle w:val="ListParagraph"/>
        <w:spacing w:after="0" w:line="360" w:lineRule="auto"/>
        <w:ind w:left="851" w:firstLine="567"/>
        <w:jc w:val="both"/>
        <w:rPr>
          <w:rFonts w:ascii="Times New Roman" w:hAnsi="Times New Roman"/>
          <w:sz w:val="24"/>
          <w:szCs w:val="24"/>
        </w:rPr>
      </w:pPr>
      <w:r w:rsidRPr="0081304D">
        <w:rPr>
          <w:rFonts w:ascii="Times New Roman" w:hAnsi="Times New Roman"/>
          <w:sz w:val="24"/>
          <w:szCs w:val="24"/>
        </w:rPr>
        <w:t xml:space="preserve">Penyebab Pantai Tugu Jepang Air Bangis tidak masuk dalam 10 destinasi utama objek wisata Sumatra Barat yang dilihat berdasarkan 5 syarat utama destinasi pariwisata yang meliputi </w:t>
      </w:r>
      <w:r w:rsidRPr="0081304D">
        <w:rPr>
          <w:rFonts w:ascii="Times New Roman" w:hAnsi="Times New Roman"/>
          <w:i/>
          <w:sz w:val="24"/>
          <w:szCs w:val="24"/>
        </w:rPr>
        <w:t xml:space="preserve">what to see, what to do, what to buy, what to arrived, </w:t>
      </w:r>
      <w:r w:rsidRPr="0081304D">
        <w:rPr>
          <w:rFonts w:ascii="Times New Roman" w:hAnsi="Times New Roman"/>
          <w:sz w:val="24"/>
          <w:szCs w:val="24"/>
        </w:rPr>
        <w:t xml:space="preserve">dan </w:t>
      </w:r>
      <w:r w:rsidRPr="0081304D">
        <w:rPr>
          <w:rFonts w:ascii="Times New Roman" w:hAnsi="Times New Roman"/>
          <w:i/>
          <w:sz w:val="24"/>
          <w:szCs w:val="24"/>
        </w:rPr>
        <w:t xml:space="preserve">what to stay  </w:t>
      </w:r>
      <w:r w:rsidRPr="0081304D">
        <w:rPr>
          <w:rFonts w:ascii="Times New Roman" w:hAnsi="Times New Roman"/>
          <w:sz w:val="24"/>
          <w:szCs w:val="24"/>
        </w:rPr>
        <w:t>karena Pantai Tugu Jepang Air Bangis tidak memenuhi kelima syarat tersebut secara maksimal. Kelima syarat tersebut memang sudah ada tapi kurang memadai.</w:t>
      </w:r>
    </w:p>
    <w:p w:rsidR="00277F36" w:rsidRDefault="00277F36" w:rsidP="00277F36">
      <w:pPr>
        <w:pStyle w:val="ListParagraph"/>
        <w:spacing w:after="0" w:line="240" w:lineRule="auto"/>
        <w:ind w:left="851" w:firstLine="567"/>
        <w:jc w:val="both"/>
        <w:rPr>
          <w:rFonts w:ascii="Times New Roman" w:hAnsi="Times New Roman"/>
          <w:b/>
          <w:sz w:val="24"/>
          <w:szCs w:val="24"/>
        </w:rPr>
      </w:pPr>
    </w:p>
    <w:p w:rsidR="00277F36" w:rsidRDefault="00277F36" w:rsidP="00277F36">
      <w:pPr>
        <w:pStyle w:val="ListParagraph"/>
        <w:numPr>
          <w:ilvl w:val="0"/>
          <w:numId w:val="41"/>
        </w:numPr>
        <w:spacing w:after="0" w:line="360" w:lineRule="auto"/>
        <w:ind w:left="851"/>
        <w:jc w:val="both"/>
        <w:rPr>
          <w:rFonts w:ascii="Times New Roman" w:hAnsi="Times New Roman"/>
          <w:b/>
          <w:sz w:val="24"/>
          <w:szCs w:val="24"/>
        </w:rPr>
      </w:pPr>
      <w:r>
        <w:rPr>
          <w:rFonts w:ascii="Times New Roman" w:hAnsi="Times New Roman"/>
          <w:b/>
          <w:sz w:val="24"/>
          <w:szCs w:val="24"/>
        </w:rPr>
        <w:t>Saran</w:t>
      </w:r>
    </w:p>
    <w:p w:rsidR="00277F36" w:rsidRDefault="00277F36" w:rsidP="00277F36">
      <w:pPr>
        <w:pStyle w:val="ListParagraph"/>
        <w:spacing w:after="0" w:line="360" w:lineRule="auto"/>
        <w:ind w:left="851" w:firstLine="567"/>
        <w:jc w:val="both"/>
        <w:rPr>
          <w:rFonts w:ascii="Times New Roman" w:hAnsi="Times New Roman"/>
          <w:b/>
          <w:sz w:val="24"/>
          <w:szCs w:val="24"/>
        </w:rPr>
      </w:pPr>
      <w:r w:rsidRPr="0081304D">
        <w:rPr>
          <w:rFonts w:ascii="Times New Roman" w:hAnsi="Times New Roman"/>
          <w:sz w:val="24"/>
          <w:szCs w:val="24"/>
        </w:rPr>
        <w:t xml:space="preserve">Pemerintah daerah Pasaman Barat diharapkan lebih memperhatikan potensi wisata yang ada di daerahnya terutama Pantai Tugu Jepang Air Bangis, karena objek wisata ini sangat potensial untuk dikembangkan. Pengelola diharapkan untuk selalu menjaga kebersihan serta keindahan pantai dan membuat acara-acara pementasan atau atraksi wisata secara berkala seperti tarian, nyanyian, musik dan kesenian khas daerah lainnya. Masyarakat diharapkan untuk menyediakan </w:t>
      </w:r>
      <w:r w:rsidRPr="0081304D">
        <w:rPr>
          <w:rFonts w:ascii="Times New Roman" w:hAnsi="Times New Roman"/>
          <w:i/>
          <w:sz w:val="24"/>
          <w:szCs w:val="24"/>
        </w:rPr>
        <w:t xml:space="preserve">souvenir </w:t>
      </w:r>
      <w:r w:rsidRPr="0081304D">
        <w:rPr>
          <w:rFonts w:ascii="Times New Roman" w:hAnsi="Times New Roman"/>
          <w:sz w:val="24"/>
          <w:szCs w:val="24"/>
        </w:rPr>
        <w:t xml:space="preserve">khas yang bisa dijadikan oleh-oleh bagi pengunjung. Karena dengan tersedianya </w:t>
      </w:r>
      <w:r w:rsidRPr="0081304D">
        <w:rPr>
          <w:rFonts w:ascii="Times New Roman" w:hAnsi="Times New Roman"/>
          <w:i/>
          <w:sz w:val="24"/>
          <w:szCs w:val="24"/>
        </w:rPr>
        <w:t xml:space="preserve">souvenir </w:t>
      </w:r>
      <w:r w:rsidRPr="0081304D">
        <w:rPr>
          <w:rFonts w:ascii="Times New Roman" w:hAnsi="Times New Roman"/>
          <w:sz w:val="24"/>
          <w:szCs w:val="24"/>
        </w:rPr>
        <w:t>ini dapat menambah penghasilan masyarakat  dan membuka lapangan kerja bagi masyarakat yang masih pengangguran.</w:t>
      </w:r>
    </w:p>
    <w:p w:rsidR="00277F36" w:rsidRDefault="00277F36" w:rsidP="00277F36">
      <w:pPr>
        <w:pStyle w:val="ListParagraph"/>
        <w:spacing w:after="0" w:line="360" w:lineRule="auto"/>
        <w:ind w:left="851" w:firstLine="567"/>
        <w:jc w:val="both"/>
        <w:rPr>
          <w:rFonts w:ascii="Times New Roman" w:hAnsi="Times New Roman"/>
          <w:b/>
          <w:sz w:val="24"/>
          <w:szCs w:val="24"/>
        </w:rPr>
      </w:pPr>
    </w:p>
    <w:p w:rsidR="00277F36" w:rsidRPr="0081304D" w:rsidRDefault="00277F36" w:rsidP="00277F36">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 xml:space="preserve">Catatan: </w:t>
      </w:r>
      <w:r>
        <w:rPr>
          <w:rFonts w:ascii="Times New Roman" w:hAnsi="Times New Roman"/>
          <w:sz w:val="24"/>
          <w:szCs w:val="24"/>
        </w:rPr>
        <w:t>artikel ini disusun berdasarkan skripsi penulis dengan Pembimbing I  Dra. Silfeni, M.Pd dan Pembimbing II Dra. Ira Meirina Chair, M.Pd</w:t>
      </w:r>
    </w:p>
    <w:p w:rsidR="00277F36" w:rsidRDefault="00277F36" w:rsidP="00277F36">
      <w:pPr>
        <w:pStyle w:val="ListParagraph"/>
        <w:spacing w:after="0" w:line="360" w:lineRule="auto"/>
        <w:ind w:left="851" w:firstLine="567"/>
        <w:jc w:val="both"/>
        <w:rPr>
          <w:rFonts w:ascii="Times New Roman" w:hAnsi="Times New Roman"/>
          <w:sz w:val="24"/>
          <w:szCs w:val="24"/>
        </w:rPr>
      </w:pPr>
    </w:p>
    <w:p w:rsidR="00277F36" w:rsidRDefault="00277F36" w:rsidP="00277F36">
      <w:pPr>
        <w:pStyle w:val="ListParagraph"/>
        <w:spacing w:after="0" w:line="360" w:lineRule="auto"/>
        <w:ind w:left="851" w:firstLine="567"/>
        <w:jc w:val="both"/>
        <w:rPr>
          <w:rFonts w:ascii="Times New Roman" w:hAnsi="Times New Roman"/>
          <w:sz w:val="24"/>
          <w:szCs w:val="24"/>
        </w:rPr>
      </w:pPr>
    </w:p>
    <w:p w:rsidR="00277F36" w:rsidRDefault="00277F36" w:rsidP="00277F36">
      <w:pPr>
        <w:pStyle w:val="ListParagraph"/>
        <w:spacing w:after="0" w:line="360" w:lineRule="auto"/>
        <w:ind w:left="851" w:firstLine="567"/>
        <w:jc w:val="both"/>
        <w:rPr>
          <w:rFonts w:ascii="Times New Roman" w:hAnsi="Times New Roman"/>
          <w:sz w:val="24"/>
          <w:szCs w:val="24"/>
        </w:rPr>
      </w:pPr>
    </w:p>
    <w:p w:rsidR="00277F36" w:rsidRDefault="00277F36" w:rsidP="00277F36">
      <w:pPr>
        <w:pStyle w:val="ListParagraph"/>
        <w:spacing w:after="0" w:line="360" w:lineRule="auto"/>
        <w:ind w:left="851" w:firstLine="567"/>
        <w:jc w:val="both"/>
        <w:rPr>
          <w:rFonts w:ascii="Times New Roman" w:hAnsi="Times New Roman"/>
          <w:sz w:val="24"/>
          <w:szCs w:val="24"/>
        </w:rPr>
      </w:pPr>
    </w:p>
    <w:p w:rsidR="00277F36" w:rsidRDefault="00277F36" w:rsidP="00277F36">
      <w:pPr>
        <w:pStyle w:val="ListParagraph"/>
        <w:spacing w:after="0" w:line="360" w:lineRule="auto"/>
        <w:ind w:left="851" w:firstLine="567"/>
        <w:jc w:val="both"/>
        <w:rPr>
          <w:rFonts w:ascii="Times New Roman" w:hAnsi="Times New Roman"/>
          <w:sz w:val="24"/>
          <w:szCs w:val="24"/>
        </w:rPr>
      </w:pPr>
    </w:p>
    <w:p w:rsidR="00277F36" w:rsidRDefault="00277F36" w:rsidP="00277F36">
      <w:pPr>
        <w:pStyle w:val="ListParagraph"/>
        <w:spacing w:after="0" w:line="360" w:lineRule="auto"/>
        <w:ind w:left="851" w:firstLine="567"/>
        <w:jc w:val="both"/>
        <w:rPr>
          <w:rFonts w:ascii="Times New Roman" w:hAnsi="Times New Roman"/>
          <w:sz w:val="24"/>
          <w:szCs w:val="24"/>
        </w:rPr>
      </w:pPr>
    </w:p>
    <w:p w:rsidR="00277F36" w:rsidRDefault="00277F36" w:rsidP="00277F36">
      <w:pPr>
        <w:pStyle w:val="ListParagraph"/>
        <w:spacing w:after="0" w:line="360" w:lineRule="auto"/>
        <w:ind w:left="851" w:firstLine="567"/>
        <w:jc w:val="both"/>
        <w:rPr>
          <w:rFonts w:ascii="Times New Roman" w:hAnsi="Times New Roman"/>
          <w:sz w:val="24"/>
          <w:szCs w:val="24"/>
        </w:rPr>
      </w:pPr>
    </w:p>
    <w:p w:rsidR="00277F36" w:rsidRDefault="00277F36" w:rsidP="00277F36">
      <w:pPr>
        <w:pStyle w:val="ListParagraph"/>
        <w:spacing w:after="0" w:line="360" w:lineRule="auto"/>
        <w:ind w:left="851" w:firstLine="567"/>
        <w:jc w:val="both"/>
        <w:rPr>
          <w:rFonts w:ascii="Times New Roman" w:hAnsi="Times New Roman"/>
          <w:sz w:val="24"/>
          <w:szCs w:val="24"/>
        </w:rPr>
      </w:pPr>
    </w:p>
    <w:p w:rsidR="00277F36" w:rsidRDefault="00277F36" w:rsidP="00277F36">
      <w:pPr>
        <w:pStyle w:val="ListParagraph"/>
        <w:spacing w:after="0" w:line="360" w:lineRule="auto"/>
        <w:ind w:left="851" w:firstLine="567"/>
        <w:jc w:val="both"/>
        <w:rPr>
          <w:rFonts w:ascii="Times New Roman" w:hAnsi="Times New Roman"/>
          <w:sz w:val="24"/>
          <w:szCs w:val="24"/>
        </w:rPr>
      </w:pPr>
    </w:p>
    <w:p w:rsidR="00277F36" w:rsidRDefault="00277F36" w:rsidP="00277F36">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lastRenderedPageBreak/>
        <w:t>DAFTAR PUSTAKA</w:t>
      </w:r>
    </w:p>
    <w:p w:rsidR="00277F36" w:rsidRDefault="00277F36" w:rsidP="00277F36">
      <w:pPr>
        <w:spacing w:after="0" w:line="240" w:lineRule="auto"/>
        <w:ind w:left="720" w:hanging="720"/>
        <w:jc w:val="both"/>
        <w:rPr>
          <w:rFonts w:ascii="Times New Roman" w:hAnsi="Times New Roman"/>
          <w:sz w:val="24"/>
          <w:szCs w:val="24"/>
          <w:lang w:val="en-US"/>
        </w:rPr>
      </w:pPr>
      <w:r>
        <w:rPr>
          <w:rFonts w:ascii="Times New Roman" w:hAnsi="Times New Roman"/>
          <w:sz w:val="24"/>
          <w:szCs w:val="24"/>
        </w:rPr>
        <w:t>Fandeli</w:t>
      </w:r>
      <w:r>
        <w:rPr>
          <w:rFonts w:ascii="Times New Roman" w:hAnsi="Times New Roman"/>
          <w:sz w:val="24"/>
          <w:szCs w:val="24"/>
          <w:lang w:val="en-US"/>
        </w:rPr>
        <w:t xml:space="preserve">, </w:t>
      </w:r>
      <w:proofErr w:type="spellStart"/>
      <w:r>
        <w:rPr>
          <w:rFonts w:ascii="Times New Roman" w:hAnsi="Times New Roman"/>
          <w:sz w:val="24"/>
          <w:szCs w:val="24"/>
          <w:lang w:val="en-US"/>
        </w:rPr>
        <w:t>Chafid</w:t>
      </w:r>
      <w:proofErr w:type="spellEnd"/>
      <w:r>
        <w:rPr>
          <w:rFonts w:ascii="Times New Roman" w:hAnsi="Times New Roman"/>
          <w:sz w:val="24"/>
          <w:szCs w:val="24"/>
          <w:lang w:val="en-US"/>
        </w:rPr>
        <w:t xml:space="preserve">. 1995. </w:t>
      </w:r>
      <w:proofErr w:type="spellStart"/>
      <w:r w:rsidRPr="00C75C78">
        <w:rPr>
          <w:rFonts w:ascii="Times New Roman" w:hAnsi="Times New Roman"/>
          <w:i/>
          <w:sz w:val="24"/>
          <w:szCs w:val="24"/>
          <w:lang w:val="en-US"/>
        </w:rPr>
        <w:t>Dasar-dasar</w:t>
      </w:r>
      <w:proofErr w:type="spellEnd"/>
      <w:r w:rsidRPr="00C75C78">
        <w:rPr>
          <w:rFonts w:ascii="Times New Roman" w:hAnsi="Times New Roman"/>
          <w:i/>
          <w:sz w:val="24"/>
          <w:szCs w:val="24"/>
          <w:lang w:val="en-US"/>
        </w:rPr>
        <w:t xml:space="preserve"> </w:t>
      </w:r>
      <w:proofErr w:type="spellStart"/>
      <w:r w:rsidRPr="00C75C78">
        <w:rPr>
          <w:rFonts w:ascii="Times New Roman" w:hAnsi="Times New Roman"/>
          <w:i/>
          <w:sz w:val="24"/>
          <w:szCs w:val="24"/>
          <w:lang w:val="en-US"/>
        </w:rPr>
        <w:t>Manajemen</w:t>
      </w:r>
      <w:proofErr w:type="spellEnd"/>
      <w:r w:rsidRPr="00C75C78">
        <w:rPr>
          <w:rFonts w:ascii="Times New Roman" w:hAnsi="Times New Roman"/>
          <w:i/>
          <w:sz w:val="24"/>
          <w:szCs w:val="24"/>
          <w:lang w:val="en-US"/>
        </w:rPr>
        <w:t xml:space="preserve"> </w:t>
      </w:r>
      <w:proofErr w:type="spellStart"/>
      <w:r w:rsidRPr="00C75C78">
        <w:rPr>
          <w:rFonts w:ascii="Times New Roman" w:hAnsi="Times New Roman"/>
          <w:i/>
          <w:sz w:val="24"/>
          <w:szCs w:val="24"/>
          <w:lang w:val="en-US"/>
        </w:rPr>
        <w:t>Kepariwisataan</w:t>
      </w:r>
      <w:proofErr w:type="spellEnd"/>
      <w:r w:rsidRPr="00C75C78">
        <w:rPr>
          <w:rFonts w:ascii="Times New Roman" w:hAnsi="Times New Roman"/>
          <w:i/>
          <w:sz w:val="24"/>
          <w:szCs w:val="24"/>
          <w:lang w:val="en-US"/>
        </w:rPr>
        <w:t xml:space="preserve"> </w:t>
      </w:r>
      <w:proofErr w:type="spellStart"/>
      <w:r w:rsidRPr="00C75C78">
        <w:rPr>
          <w:rFonts w:ascii="Times New Roman" w:hAnsi="Times New Roman"/>
          <w:i/>
          <w:sz w:val="24"/>
          <w:szCs w:val="24"/>
          <w:lang w:val="en-US"/>
        </w:rPr>
        <w:t>Alam</w:t>
      </w:r>
      <w:proofErr w:type="spellEnd"/>
      <w:r>
        <w:rPr>
          <w:rFonts w:ascii="Times New Roman" w:hAnsi="Times New Roman"/>
          <w:sz w:val="24"/>
          <w:szCs w:val="24"/>
          <w:lang w:val="en-US"/>
        </w:rPr>
        <w:t>. Yogyakarta: Liberty.</w:t>
      </w:r>
    </w:p>
    <w:p w:rsidR="00277F36" w:rsidRDefault="00277F36" w:rsidP="00277F36">
      <w:pPr>
        <w:pStyle w:val="ListParagraph"/>
        <w:spacing w:after="0" w:line="240" w:lineRule="auto"/>
        <w:ind w:left="851" w:firstLine="567"/>
        <w:jc w:val="both"/>
        <w:rPr>
          <w:rFonts w:ascii="Times New Roman" w:hAnsi="Times New Roman"/>
          <w:b/>
          <w:sz w:val="24"/>
          <w:szCs w:val="24"/>
        </w:rPr>
      </w:pPr>
    </w:p>
    <w:p w:rsidR="00277F36" w:rsidRDefault="00277F36" w:rsidP="00277F36">
      <w:pPr>
        <w:spacing w:after="0" w:line="240" w:lineRule="auto"/>
        <w:ind w:left="720" w:hanging="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lang w:val="en-US"/>
        </w:rPr>
        <w:t>Hadinoto</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Kusudianto</w:t>
      </w:r>
      <w:proofErr w:type="spellEnd"/>
      <w:r>
        <w:rPr>
          <w:rFonts w:ascii="Times New Roman" w:hAnsi="Times New Roman"/>
          <w:color w:val="000000" w:themeColor="text1"/>
          <w:sz w:val="24"/>
          <w:szCs w:val="24"/>
          <w:lang w:val="en-US"/>
        </w:rPr>
        <w:t xml:space="preserve">. 1996. </w:t>
      </w:r>
      <w:proofErr w:type="spellStart"/>
      <w:r w:rsidRPr="00DE2409">
        <w:rPr>
          <w:rFonts w:ascii="Times New Roman" w:hAnsi="Times New Roman"/>
          <w:i/>
          <w:color w:val="000000" w:themeColor="text1"/>
          <w:sz w:val="24"/>
          <w:szCs w:val="24"/>
          <w:lang w:val="en-US"/>
        </w:rPr>
        <w:t>Perencanaan</w:t>
      </w:r>
      <w:proofErr w:type="spellEnd"/>
      <w:r w:rsidRPr="00DE2409">
        <w:rPr>
          <w:rFonts w:ascii="Times New Roman" w:hAnsi="Times New Roman"/>
          <w:i/>
          <w:color w:val="000000" w:themeColor="text1"/>
          <w:sz w:val="24"/>
          <w:szCs w:val="24"/>
          <w:lang w:val="en-US"/>
        </w:rPr>
        <w:t xml:space="preserve"> </w:t>
      </w:r>
      <w:proofErr w:type="spellStart"/>
      <w:r w:rsidRPr="00DE2409">
        <w:rPr>
          <w:rFonts w:ascii="Times New Roman" w:hAnsi="Times New Roman"/>
          <w:i/>
          <w:color w:val="000000" w:themeColor="text1"/>
          <w:sz w:val="24"/>
          <w:szCs w:val="24"/>
          <w:lang w:val="en-US"/>
        </w:rPr>
        <w:t>Pengembangan</w:t>
      </w:r>
      <w:proofErr w:type="spellEnd"/>
      <w:r w:rsidRPr="00DE2409">
        <w:rPr>
          <w:rFonts w:ascii="Times New Roman" w:hAnsi="Times New Roman"/>
          <w:i/>
          <w:color w:val="000000" w:themeColor="text1"/>
          <w:sz w:val="24"/>
          <w:szCs w:val="24"/>
          <w:lang w:val="en-US"/>
        </w:rPr>
        <w:t xml:space="preserve"> </w:t>
      </w:r>
      <w:proofErr w:type="spellStart"/>
      <w:r w:rsidRPr="00DE2409">
        <w:rPr>
          <w:rFonts w:ascii="Times New Roman" w:hAnsi="Times New Roman"/>
          <w:i/>
          <w:color w:val="000000" w:themeColor="text1"/>
          <w:sz w:val="24"/>
          <w:szCs w:val="24"/>
          <w:lang w:val="en-US"/>
        </w:rPr>
        <w:t>Destinasi</w:t>
      </w:r>
      <w:proofErr w:type="spellEnd"/>
      <w:r w:rsidRPr="00DE2409">
        <w:rPr>
          <w:rFonts w:ascii="Times New Roman" w:hAnsi="Times New Roman"/>
          <w:i/>
          <w:color w:val="000000" w:themeColor="text1"/>
          <w:sz w:val="24"/>
          <w:szCs w:val="24"/>
          <w:lang w:val="en-US"/>
        </w:rPr>
        <w:t xml:space="preserve"> </w:t>
      </w:r>
      <w:proofErr w:type="spellStart"/>
      <w:r w:rsidRPr="00DE2409">
        <w:rPr>
          <w:rFonts w:ascii="Times New Roman" w:hAnsi="Times New Roman"/>
          <w:i/>
          <w:color w:val="000000" w:themeColor="text1"/>
          <w:sz w:val="24"/>
          <w:szCs w:val="24"/>
          <w:lang w:val="en-US"/>
        </w:rPr>
        <w:t>Pariwisata</w:t>
      </w:r>
      <w:proofErr w:type="spellEnd"/>
      <w:r>
        <w:rPr>
          <w:rFonts w:ascii="Times New Roman" w:hAnsi="Times New Roman"/>
          <w:color w:val="000000" w:themeColor="text1"/>
          <w:sz w:val="24"/>
          <w:szCs w:val="24"/>
          <w:lang w:val="en-US"/>
        </w:rPr>
        <w:t>. Jakarta: UI Press.</w:t>
      </w:r>
    </w:p>
    <w:p w:rsidR="00277F36" w:rsidRPr="0081304D" w:rsidRDefault="00277F36" w:rsidP="00277F36">
      <w:pPr>
        <w:spacing w:after="0" w:line="240" w:lineRule="auto"/>
        <w:ind w:left="720" w:hanging="720"/>
        <w:jc w:val="both"/>
        <w:rPr>
          <w:rFonts w:ascii="Times New Roman" w:hAnsi="Times New Roman"/>
          <w:color w:val="000000" w:themeColor="text1"/>
          <w:sz w:val="24"/>
          <w:szCs w:val="24"/>
        </w:rPr>
      </w:pPr>
    </w:p>
    <w:p w:rsidR="00277F36" w:rsidRDefault="00277F36" w:rsidP="00277F36">
      <w:pPr>
        <w:spacing w:after="0" w:line="240" w:lineRule="auto"/>
        <w:jc w:val="both"/>
      </w:pPr>
      <w:proofErr w:type="spellStart"/>
      <w:r>
        <w:rPr>
          <w:rFonts w:ascii="Times New Roman" w:hAnsi="Times New Roman"/>
          <w:color w:val="000000" w:themeColor="text1"/>
          <w:sz w:val="24"/>
          <w:szCs w:val="24"/>
          <w:lang w:val="en-US"/>
        </w:rPr>
        <w:t>Maryani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Enok</w:t>
      </w:r>
      <w:proofErr w:type="spellEnd"/>
      <w:r>
        <w:rPr>
          <w:rFonts w:ascii="Times New Roman" w:hAnsi="Times New Roman"/>
          <w:color w:val="000000" w:themeColor="text1"/>
          <w:sz w:val="24"/>
          <w:szCs w:val="24"/>
          <w:lang w:val="en-US"/>
        </w:rPr>
        <w:t xml:space="preserve">. 1991. </w:t>
      </w:r>
      <w:proofErr w:type="spellStart"/>
      <w:r w:rsidRPr="00903892">
        <w:rPr>
          <w:rFonts w:ascii="Times New Roman" w:hAnsi="Times New Roman"/>
          <w:i/>
          <w:color w:val="000000" w:themeColor="text1"/>
          <w:sz w:val="24"/>
          <w:szCs w:val="24"/>
          <w:lang w:val="en-US"/>
        </w:rPr>
        <w:t>Pengantar</w:t>
      </w:r>
      <w:proofErr w:type="spellEnd"/>
      <w:r w:rsidRPr="00903892">
        <w:rPr>
          <w:rFonts w:ascii="Times New Roman" w:hAnsi="Times New Roman"/>
          <w:i/>
          <w:color w:val="000000" w:themeColor="text1"/>
          <w:sz w:val="24"/>
          <w:szCs w:val="24"/>
          <w:lang w:val="en-US"/>
        </w:rPr>
        <w:t xml:space="preserve"> </w:t>
      </w:r>
      <w:proofErr w:type="spellStart"/>
      <w:r w:rsidRPr="00903892">
        <w:rPr>
          <w:rFonts w:ascii="Times New Roman" w:hAnsi="Times New Roman"/>
          <w:i/>
          <w:color w:val="000000" w:themeColor="text1"/>
          <w:sz w:val="24"/>
          <w:szCs w:val="24"/>
          <w:lang w:val="en-US"/>
        </w:rPr>
        <w:t>Geografi</w:t>
      </w:r>
      <w:proofErr w:type="spellEnd"/>
      <w:r w:rsidRPr="00903892">
        <w:rPr>
          <w:rFonts w:ascii="Times New Roman" w:hAnsi="Times New Roman"/>
          <w:i/>
          <w:color w:val="000000" w:themeColor="text1"/>
          <w:sz w:val="24"/>
          <w:szCs w:val="24"/>
          <w:lang w:val="en-US"/>
        </w:rPr>
        <w:t xml:space="preserve"> </w:t>
      </w:r>
      <w:proofErr w:type="spellStart"/>
      <w:r w:rsidRPr="00903892">
        <w:rPr>
          <w:rFonts w:ascii="Times New Roman" w:hAnsi="Times New Roman"/>
          <w:i/>
          <w:color w:val="000000" w:themeColor="text1"/>
          <w:sz w:val="24"/>
          <w:szCs w:val="24"/>
          <w:lang w:val="en-US"/>
        </w:rPr>
        <w:t>Pariwisata</w:t>
      </w:r>
      <w:proofErr w:type="spellEnd"/>
      <w:r>
        <w:rPr>
          <w:rFonts w:ascii="Times New Roman" w:hAnsi="Times New Roman"/>
          <w:color w:val="000000" w:themeColor="text1"/>
          <w:sz w:val="24"/>
          <w:szCs w:val="24"/>
          <w:lang w:val="en-US"/>
        </w:rPr>
        <w:t xml:space="preserve">. </w:t>
      </w:r>
      <w:proofErr w:type="gramStart"/>
      <w:r>
        <w:rPr>
          <w:rFonts w:ascii="Times New Roman" w:hAnsi="Times New Roman"/>
          <w:color w:val="000000" w:themeColor="text1"/>
          <w:sz w:val="24"/>
          <w:szCs w:val="24"/>
          <w:lang w:val="en-US"/>
        </w:rPr>
        <w:t>Bandung :</w:t>
      </w:r>
      <w:proofErr w:type="gramEnd"/>
      <w:r>
        <w:rPr>
          <w:rFonts w:ascii="Times New Roman" w:hAnsi="Times New Roman"/>
          <w:color w:val="000000" w:themeColor="text1"/>
          <w:sz w:val="24"/>
          <w:szCs w:val="24"/>
          <w:lang w:val="en-US"/>
        </w:rPr>
        <w:t xml:space="preserve"> IKIP Bandung.</w:t>
      </w:r>
    </w:p>
    <w:p w:rsidR="00277F36" w:rsidRDefault="00277F36" w:rsidP="00277F36">
      <w:pPr>
        <w:tabs>
          <w:tab w:val="left" w:pos="3000"/>
        </w:tabs>
        <w:spacing w:after="0" w:line="240" w:lineRule="auto"/>
        <w:ind w:left="720" w:hanging="720"/>
        <w:contextualSpacing/>
        <w:jc w:val="both"/>
        <w:rPr>
          <w:rFonts w:ascii="Times New Roman" w:hAnsi="Times New Roman"/>
          <w:sz w:val="24"/>
          <w:szCs w:val="24"/>
          <w:lang w:val="en-US"/>
        </w:rPr>
      </w:pPr>
    </w:p>
    <w:p w:rsidR="00277F36" w:rsidRDefault="00277F36" w:rsidP="00277F36">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Soekadijo, R.G. 1997. </w:t>
      </w:r>
      <w:r w:rsidRPr="00F267C6">
        <w:rPr>
          <w:rFonts w:ascii="Times New Roman" w:hAnsi="Times New Roman"/>
          <w:i/>
          <w:sz w:val="24"/>
          <w:szCs w:val="24"/>
        </w:rPr>
        <w:t>Anatomi Pariwisata.</w:t>
      </w:r>
      <w:r>
        <w:rPr>
          <w:rFonts w:ascii="Times New Roman" w:hAnsi="Times New Roman"/>
          <w:sz w:val="24"/>
          <w:szCs w:val="24"/>
        </w:rPr>
        <w:t xml:space="preserve"> Jakarta: PT Gramedia Pustaka.</w:t>
      </w:r>
    </w:p>
    <w:p w:rsidR="00277F36" w:rsidRDefault="00277F36" w:rsidP="00277F36">
      <w:pPr>
        <w:spacing w:after="0" w:line="240" w:lineRule="auto"/>
        <w:ind w:left="720" w:hanging="720"/>
        <w:jc w:val="both"/>
        <w:rPr>
          <w:rFonts w:ascii="Times New Roman" w:hAnsi="Times New Roman"/>
          <w:sz w:val="24"/>
          <w:szCs w:val="24"/>
        </w:rPr>
      </w:pPr>
    </w:p>
    <w:p w:rsidR="00277F36" w:rsidRPr="0081304D" w:rsidRDefault="00277F36" w:rsidP="00277F36">
      <w:pPr>
        <w:spacing w:after="0" w:line="240" w:lineRule="auto"/>
        <w:ind w:left="720" w:hanging="720"/>
        <w:jc w:val="both"/>
        <w:rPr>
          <w:rFonts w:ascii="Times New Roman" w:hAnsi="Times New Roman"/>
          <w:sz w:val="24"/>
          <w:szCs w:val="24"/>
        </w:rPr>
      </w:pPr>
      <w:r w:rsidRPr="00565A06">
        <w:rPr>
          <w:rFonts w:ascii="Times New Roman" w:hAnsi="Times New Roman"/>
          <w:color w:val="000000" w:themeColor="text1"/>
          <w:sz w:val="24"/>
          <w:szCs w:val="24"/>
        </w:rPr>
        <w:t>Sugiyono</w:t>
      </w:r>
      <w:r>
        <w:rPr>
          <w:rFonts w:ascii="Times New Roman" w:hAnsi="Times New Roman"/>
          <w:sz w:val="24"/>
          <w:szCs w:val="24"/>
        </w:rPr>
        <w:t>.</w:t>
      </w:r>
      <w:r w:rsidRPr="00565A06">
        <w:rPr>
          <w:rFonts w:ascii="Times New Roman" w:hAnsi="Times New Roman"/>
          <w:sz w:val="24"/>
          <w:szCs w:val="24"/>
        </w:rPr>
        <w:t xml:space="preserve">2009. </w:t>
      </w:r>
      <w:r w:rsidRPr="00565A06">
        <w:rPr>
          <w:rFonts w:ascii="Times New Roman" w:hAnsi="Times New Roman"/>
          <w:i/>
          <w:sz w:val="24"/>
          <w:szCs w:val="24"/>
        </w:rPr>
        <w:t>Metode Penelitian Kuantitatif, Kualitatif dan R&amp;D</w:t>
      </w:r>
      <w:r w:rsidRPr="00565A06">
        <w:rPr>
          <w:rFonts w:ascii="Times New Roman" w:hAnsi="Times New Roman"/>
          <w:sz w:val="24"/>
          <w:szCs w:val="24"/>
        </w:rPr>
        <w:t>. Bandung: Alfabeta</w:t>
      </w:r>
    </w:p>
    <w:p w:rsidR="008B73E9" w:rsidRPr="00277F36" w:rsidRDefault="008B73E9" w:rsidP="00277F36">
      <w:pPr>
        <w:rPr>
          <w:szCs w:val="24"/>
        </w:rPr>
      </w:pPr>
    </w:p>
    <w:sectPr w:rsidR="008B73E9" w:rsidRPr="00277F36" w:rsidSect="00277F36">
      <w:footerReference w:type="even" r:id="rId8"/>
      <w:footerReference w:type="default" r:id="rId9"/>
      <w:pgSz w:w="11906" w:h="16838"/>
      <w:pgMar w:top="1699" w:right="1699" w:bottom="1699" w:left="2275"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933" w:rsidRDefault="009E0933" w:rsidP="008B73E9">
      <w:pPr>
        <w:spacing w:after="0" w:line="240" w:lineRule="auto"/>
      </w:pPr>
      <w:r>
        <w:separator/>
      </w:r>
    </w:p>
  </w:endnote>
  <w:endnote w:type="continuationSeparator" w:id="0">
    <w:p w:rsidR="009E0933" w:rsidRDefault="009E0933" w:rsidP="008B7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BD" w:rsidRDefault="004769EA" w:rsidP="0019233C">
    <w:pPr>
      <w:pStyle w:val="Footer"/>
      <w:framePr w:wrap="around" w:vAnchor="text" w:hAnchor="margin" w:xAlign="center" w:y="1"/>
      <w:rPr>
        <w:rStyle w:val="PageNumber"/>
      </w:rPr>
    </w:pPr>
    <w:r>
      <w:rPr>
        <w:rStyle w:val="PageNumber"/>
      </w:rPr>
      <w:fldChar w:fldCharType="begin"/>
    </w:r>
    <w:r w:rsidR="007925BD">
      <w:rPr>
        <w:rStyle w:val="PageNumber"/>
      </w:rPr>
      <w:instrText xml:space="preserve">PAGE  </w:instrText>
    </w:r>
    <w:r>
      <w:rPr>
        <w:rStyle w:val="PageNumber"/>
      </w:rPr>
      <w:fldChar w:fldCharType="end"/>
    </w:r>
  </w:p>
  <w:p w:rsidR="007925BD" w:rsidRDefault="007925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3326436"/>
      <w:docPartObj>
        <w:docPartGallery w:val="Page Numbers (Bottom of Page)"/>
        <w:docPartUnique/>
      </w:docPartObj>
    </w:sdtPr>
    <w:sdtContent>
      <w:p w:rsidR="00277F36" w:rsidRPr="00277F36" w:rsidRDefault="00277F36">
        <w:pPr>
          <w:pStyle w:val="Footer"/>
          <w:jc w:val="center"/>
          <w:rPr>
            <w:rFonts w:ascii="Times New Roman" w:hAnsi="Times New Roman" w:cs="Times New Roman"/>
            <w:sz w:val="24"/>
            <w:szCs w:val="24"/>
          </w:rPr>
        </w:pPr>
        <w:r w:rsidRPr="00277F36">
          <w:rPr>
            <w:rFonts w:ascii="Times New Roman" w:hAnsi="Times New Roman" w:cs="Times New Roman"/>
            <w:sz w:val="24"/>
            <w:szCs w:val="24"/>
          </w:rPr>
          <w:fldChar w:fldCharType="begin"/>
        </w:r>
        <w:r w:rsidRPr="00277F36">
          <w:rPr>
            <w:rFonts w:ascii="Times New Roman" w:hAnsi="Times New Roman" w:cs="Times New Roman"/>
            <w:sz w:val="24"/>
            <w:szCs w:val="24"/>
          </w:rPr>
          <w:instrText xml:space="preserve"> PAGE   \* MERGEFORMAT </w:instrText>
        </w:r>
        <w:r w:rsidRPr="00277F36">
          <w:rPr>
            <w:rFonts w:ascii="Times New Roman" w:hAnsi="Times New Roman" w:cs="Times New Roman"/>
            <w:sz w:val="24"/>
            <w:szCs w:val="24"/>
          </w:rPr>
          <w:fldChar w:fldCharType="separate"/>
        </w:r>
        <w:r w:rsidR="00F13232">
          <w:rPr>
            <w:rFonts w:ascii="Times New Roman" w:hAnsi="Times New Roman" w:cs="Times New Roman"/>
            <w:noProof/>
            <w:sz w:val="24"/>
            <w:szCs w:val="24"/>
          </w:rPr>
          <w:t>13</w:t>
        </w:r>
        <w:r w:rsidRPr="00277F36">
          <w:rPr>
            <w:rFonts w:ascii="Times New Roman" w:hAnsi="Times New Roman" w:cs="Times New Roman"/>
            <w:sz w:val="24"/>
            <w:szCs w:val="24"/>
          </w:rPr>
          <w:fldChar w:fldCharType="end"/>
        </w:r>
      </w:p>
    </w:sdtContent>
  </w:sdt>
  <w:p w:rsidR="00277F36" w:rsidRPr="00277F36" w:rsidRDefault="00277F36">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933" w:rsidRDefault="009E0933" w:rsidP="008B73E9">
      <w:pPr>
        <w:spacing w:after="0" w:line="240" w:lineRule="auto"/>
      </w:pPr>
      <w:r>
        <w:separator/>
      </w:r>
    </w:p>
  </w:footnote>
  <w:footnote w:type="continuationSeparator" w:id="0">
    <w:p w:rsidR="009E0933" w:rsidRDefault="009E0933" w:rsidP="008B73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280"/>
    <w:multiLevelType w:val="hybridMultilevel"/>
    <w:tmpl w:val="F2146ED0"/>
    <w:lvl w:ilvl="0" w:tplc="0421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012F5D"/>
    <w:multiLevelType w:val="hybridMultilevel"/>
    <w:tmpl w:val="59AEBE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2E5A07"/>
    <w:multiLevelType w:val="hybridMultilevel"/>
    <w:tmpl w:val="758ACD02"/>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6B2033"/>
    <w:multiLevelType w:val="hybridMultilevel"/>
    <w:tmpl w:val="083E79AC"/>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C797EA6"/>
    <w:multiLevelType w:val="hybridMultilevel"/>
    <w:tmpl w:val="7B4A6386"/>
    <w:lvl w:ilvl="0" w:tplc="0421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12A7BE0"/>
    <w:multiLevelType w:val="hybridMultilevel"/>
    <w:tmpl w:val="0254A3CC"/>
    <w:lvl w:ilvl="0" w:tplc="0C8479D4">
      <w:start w:val="4"/>
      <w:numFmt w:val="decimal"/>
      <w:lvlText w:val="%1."/>
      <w:lvlJc w:val="left"/>
      <w:pPr>
        <w:ind w:left="114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834A73"/>
    <w:multiLevelType w:val="hybridMultilevel"/>
    <w:tmpl w:val="D40E9810"/>
    <w:lvl w:ilvl="0" w:tplc="04210019">
      <w:start w:val="1"/>
      <w:numFmt w:val="lowerLetter"/>
      <w:lvlText w:val="%1."/>
      <w:lvlJc w:val="left"/>
      <w:pPr>
        <w:ind w:left="1212"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25B830A2"/>
    <w:multiLevelType w:val="hybridMultilevel"/>
    <w:tmpl w:val="D638D3E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265E2B51"/>
    <w:multiLevelType w:val="hybridMultilevel"/>
    <w:tmpl w:val="16727C6A"/>
    <w:lvl w:ilvl="0" w:tplc="7786B3E0">
      <w:start w:val="2"/>
      <w:numFmt w:val="decimal"/>
      <w:lvlText w:val="%1)"/>
      <w:lvlJc w:val="left"/>
      <w:pPr>
        <w:ind w:left="29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7D50FD"/>
    <w:multiLevelType w:val="hybridMultilevel"/>
    <w:tmpl w:val="2DA0C40C"/>
    <w:lvl w:ilvl="0" w:tplc="04090019">
      <w:start w:val="1"/>
      <w:numFmt w:val="lowerLetter"/>
      <w:lvlText w:val="%1."/>
      <w:lvlJc w:val="left"/>
      <w:pPr>
        <w:ind w:left="1146" w:hanging="360"/>
      </w:pPr>
      <w:rPr>
        <w:rFonts w:hint="default"/>
        <w:i w:val="0"/>
      </w:rPr>
    </w:lvl>
    <w:lvl w:ilvl="1" w:tplc="AF9C80C8">
      <w:start w:val="1"/>
      <w:numFmt w:val="decimal"/>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271F7E87"/>
    <w:multiLevelType w:val="hybridMultilevel"/>
    <w:tmpl w:val="8F5C46CE"/>
    <w:lvl w:ilvl="0" w:tplc="C56C791C">
      <w:start w:val="1"/>
      <w:numFmt w:val="lowerLetter"/>
      <w:lvlText w:val="%1."/>
      <w:lvlJc w:val="left"/>
      <w:pPr>
        <w:ind w:left="1211" w:hanging="360"/>
      </w:pPr>
      <w:rPr>
        <w:rFonts w:hint="default"/>
        <w:b w:val="0"/>
        <w:bCs/>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11">
    <w:nsid w:val="290A1CC2"/>
    <w:multiLevelType w:val="hybridMultilevel"/>
    <w:tmpl w:val="F04AF2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AEC6162"/>
    <w:multiLevelType w:val="hybridMultilevel"/>
    <w:tmpl w:val="716806A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2C167C2F"/>
    <w:multiLevelType w:val="hybridMultilevel"/>
    <w:tmpl w:val="0D12F22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F2903C7"/>
    <w:multiLevelType w:val="hybridMultilevel"/>
    <w:tmpl w:val="233E6F16"/>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5">
    <w:nsid w:val="314E33C6"/>
    <w:multiLevelType w:val="hybridMultilevel"/>
    <w:tmpl w:val="FCD40BBC"/>
    <w:lvl w:ilvl="0" w:tplc="1D2099B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5786EB7"/>
    <w:multiLevelType w:val="hybridMultilevel"/>
    <w:tmpl w:val="0876DDF6"/>
    <w:lvl w:ilvl="0" w:tplc="04090011">
      <w:start w:val="1"/>
      <w:numFmt w:val="decimal"/>
      <w:lvlText w:val="%1)"/>
      <w:lvlJc w:val="left"/>
      <w:pPr>
        <w:ind w:left="2946" w:hanging="360"/>
      </w:pPr>
    </w:lvl>
    <w:lvl w:ilvl="1" w:tplc="04210019" w:tentative="1">
      <w:start w:val="1"/>
      <w:numFmt w:val="lowerLetter"/>
      <w:lvlText w:val="%2."/>
      <w:lvlJc w:val="left"/>
      <w:pPr>
        <w:ind w:left="3666" w:hanging="360"/>
      </w:pPr>
    </w:lvl>
    <w:lvl w:ilvl="2" w:tplc="0421001B" w:tentative="1">
      <w:start w:val="1"/>
      <w:numFmt w:val="lowerRoman"/>
      <w:lvlText w:val="%3."/>
      <w:lvlJc w:val="right"/>
      <w:pPr>
        <w:ind w:left="4386" w:hanging="180"/>
      </w:pPr>
    </w:lvl>
    <w:lvl w:ilvl="3" w:tplc="0421000F" w:tentative="1">
      <w:start w:val="1"/>
      <w:numFmt w:val="decimal"/>
      <w:lvlText w:val="%4."/>
      <w:lvlJc w:val="left"/>
      <w:pPr>
        <w:ind w:left="5106" w:hanging="360"/>
      </w:pPr>
    </w:lvl>
    <w:lvl w:ilvl="4" w:tplc="04210019" w:tentative="1">
      <w:start w:val="1"/>
      <w:numFmt w:val="lowerLetter"/>
      <w:lvlText w:val="%5."/>
      <w:lvlJc w:val="left"/>
      <w:pPr>
        <w:ind w:left="5826" w:hanging="360"/>
      </w:pPr>
    </w:lvl>
    <w:lvl w:ilvl="5" w:tplc="0421001B" w:tentative="1">
      <w:start w:val="1"/>
      <w:numFmt w:val="lowerRoman"/>
      <w:lvlText w:val="%6."/>
      <w:lvlJc w:val="right"/>
      <w:pPr>
        <w:ind w:left="6546" w:hanging="180"/>
      </w:pPr>
    </w:lvl>
    <w:lvl w:ilvl="6" w:tplc="0421000F" w:tentative="1">
      <w:start w:val="1"/>
      <w:numFmt w:val="decimal"/>
      <w:lvlText w:val="%7."/>
      <w:lvlJc w:val="left"/>
      <w:pPr>
        <w:ind w:left="7266" w:hanging="360"/>
      </w:pPr>
    </w:lvl>
    <w:lvl w:ilvl="7" w:tplc="04210019" w:tentative="1">
      <w:start w:val="1"/>
      <w:numFmt w:val="lowerLetter"/>
      <w:lvlText w:val="%8."/>
      <w:lvlJc w:val="left"/>
      <w:pPr>
        <w:ind w:left="7986" w:hanging="360"/>
      </w:pPr>
    </w:lvl>
    <w:lvl w:ilvl="8" w:tplc="0421001B" w:tentative="1">
      <w:start w:val="1"/>
      <w:numFmt w:val="lowerRoman"/>
      <w:lvlText w:val="%9."/>
      <w:lvlJc w:val="right"/>
      <w:pPr>
        <w:ind w:left="8706" w:hanging="180"/>
      </w:pPr>
    </w:lvl>
  </w:abstractNum>
  <w:abstractNum w:abstractNumId="17">
    <w:nsid w:val="35DA19B9"/>
    <w:multiLevelType w:val="hybridMultilevel"/>
    <w:tmpl w:val="98382C5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74B0972"/>
    <w:multiLevelType w:val="hybridMultilevel"/>
    <w:tmpl w:val="286AF216"/>
    <w:lvl w:ilvl="0" w:tplc="A7DADBC8">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9">
    <w:nsid w:val="38E43AEA"/>
    <w:multiLevelType w:val="hybridMultilevel"/>
    <w:tmpl w:val="417A4C68"/>
    <w:lvl w:ilvl="0" w:tplc="4BE2707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429C2E54"/>
    <w:multiLevelType w:val="hybridMultilevel"/>
    <w:tmpl w:val="29FAC99C"/>
    <w:lvl w:ilvl="0" w:tplc="77823BC2">
      <w:start w:val="1"/>
      <w:numFmt w:val="decimal"/>
      <w:lvlText w:val="%1."/>
      <w:lvlJc w:val="left"/>
      <w:pPr>
        <w:ind w:left="1146" w:hanging="360"/>
      </w:pPr>
      <w:rPr>
        <w:rFonts w:hint="default"/>
        <w:i w:val="0"/>
      </w:rPr>
    </w:lvl>
    <w:lvl w:ilvl="1" w:tplc="AF9C80C8">
      <w:start w:val="1"/>
      <w:numFmt w:val="decimal"/>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4A555287"/>
    <w:multiLevelType w:val="hybridMultilevel"/>
    <w:tmpl w:val="C4C415F6"/>
    <w:lvl w:ilvl="0" w:tplc="6B08B26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4E085BC2"/>
    <w:multiLevelType w:val="hybridMultilevel"/>
    <w:tmpl w:val="4B1E224A"/>
    <w:lvl w:ilvl="0" w:tplc="E7CC26DE">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179533F"/>
    <w:multiLevelType w:val="hybridMultilevel"/>
    <w:tmpl w:val="02526F84"/>
    <w:lvl w:ilvl="0" w:tplc="6234FC1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518A715C"/>
    <w:multiLevelType w:val="hybridMultilevel"/>
    <w:tmpl w:val="BB82F1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2BC2B86"/>
    <w:multiLevelType w:val="hybridMultilevel"/>
    <w:tmpl w:val="4D88B13E"/>
    <w:lvl w:ilvl="0" w:tplc="4260DB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34B25CF"/>
    <w:multiLevelType w:val="hybridMultilevel"/>
    <w:tmpl w:val="0E02C652"/>
    <w:lvl w:ilvl="0" w:tplc="04090019">
      <w:start w:val="1"/>
      <w:numFmt w:val="lowerLetter"/>
      <w:lvlText w:val="%1."/>
      <w:lvlJc w:val="left"/>
      <w:pPr>
        <w:ind w:left="1211" w:hanging="360"/>
      </w:pPr>
      <w:rPr>
        <w:rFonts w:hint="default"/>
        <w:b/>
        <w:bCs/>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27">
    <w:nsid w:val="55F56578"/>
    <w:multiLevelType w:val="hybridMultilevel"/>
    <w:tmpl w:val="D40E9810"/>
    <w:lvl w:ilvl="0" w:tplc="04210019">
      <w:start w:val="1"/>
      <w:numFmt w:val="lowerLetter"/>
      <w:lvlText w:val="%1."/>
      <w:lvlJc w:val="left"/>
      <w:pPr>
        <w:ind w:left="1212"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573556CA"/>
    <w:multiLevelType w:val="hybridMultilevel"/>
    <w:tmpl w:val="A1BC1150"/>
    <w:lvl w:ilvl="0" w:tplc="04210015">
      <w:start w:val="1"/>
      <w:numFmt w:val="upp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5839596E"/>
    <w:multiLevelType w:val="hybridMultilevel"/>
    <w:tmpl w:val="438A5922"/>
    <w:lvl w:ilvl="0" w:tplc="04210019">
      <w:start w:val="1"/>
      <w:numFmt w:val="lowerLetter"/>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30">
    <w:nsid w:val="5C18489E"/>
    <w:multiLevelType w:val="hybridMultilevel"/>
    <w:tmpl w:val="F6CC8324"/>
    <w:lvl w:ilvl="0" w:tplc="E07446FE">
      <w:start w:val="1"/>
      <w:numFmt w:val="lowerLetter"/>
      <w:lvlText w:val="%1."/>
      <w:lvlJc w:val="left"/>
      <w:pPr>
        <w:ind w:left="1080" w:hanging="360"/>
      </w:pPr>
      <w:rPr>
        <w:rFonts w:eastAsia="Calibr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C9C1ACC"/>
    <w:multiLevelType w:val="hybridMultilevel"/>
    <w:tmpl w:val="539CDA2A"/>
    <w:lvl w:ilvl="0" w:tplc="D9E6D396">
      <w:start w:val="3"/>
      <w:numFmt w:val="decimal"/>
      <w:lvlText w:val="%1."/>
      <w:lvlJc w:val="left"/>
      <w:pPr>
        <w:ind w:left="1146"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17C1463"/>
    <w:multiLevelType w:val="hybridMultilevel"/>
    <w:tmpl w:val="B8FE59E0"/>
    <w:lvl w:ilvl="0" w:tplc="5D54DAD6">
      <w:start w:val="3"/>
      <w:numFmt w:val="lowerLetter"/>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E34B22"/>
    <w:multiLevelType w:val="hybridMultilevel"/>
    <w:tmpl w:val="7F624AF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4">
    <w:nsid w:val="68683743"/>
    <w:multiLevelType w:val="hybridMultilevel"/>
    <w:tmpl w:val="2A90501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70B06012"/>
    <w:multiLevelType w:val="hybridMultilevel"/>
    <w:tmpl w:val="D2ACCCCA"/>
    <w:lvl w:ilvl="0" w:tplc="74BA7E6E">
      <w:start w:val="2"/>
      <w:numFmt w:val="lowerLetter"/>
      <w:lvlText w:val="%1."/>
      <w:lvlJc w:val="left"/>
      <w:pPr>
        <w:ind w:left="121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245F09"/>
    <w:multiLevelType w:val="hybridMultilevel"/>
    <w:tmpl w:val="A658F9F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DB84E2C"/>
    <w:multiLevelType w:val="hybridMultilevel"/>
    <w:tmpl w:val="A942B538"/>
    <w:lvl w:ilvl="0" w:tplc="77823BC2">
      <w:start w:val="1"/>
      <w:numFmt w:val="decimal"/>
      <w:lvlText w:val="%1."/>
      <w:lvlJc w:val="left"/>
      <w:pPr>
        <w:ind w:left="1146" w:hanging="360"/>
      </w:pPr>
      <w:rPr>
        <w:rFonts w:hint="default"/>
        <w:i w:val="0"/>
      </w:rPr>
    </w:lvl>
    <w:lvl w:ilvl="1" w:tplc="AF9C80C8">
      <w:start w:val="1"/>
      <w:numFmt w:val="decimal"/>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nsid w:val="7DF500A4"/>
    <w:multiLevelType w:val="hybridMultilevel"/>
    <w:tmpl w:val="71A438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F5111A4"/>
    <w:multiLevelType w:val="hybridMultilevel"/>
    <w:tmpl w:val="CA1883D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FBA5B65"/>
    <w:multiLevelType w:val="hybridMultilevel"/>
    <w:tmpl w:val="6AAE22C8"/>
    <w:lvl w:ilvl="0" w:tplc="DCC8A8FE">
      <w:start w:val="1"/>
      <w:numFmt w:val="decimal"/>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38"/>
  </w:num>
  <w:num w:numId="2">
    <w:abstractNumId w:val="34"/>
  </w:num>
  <w:num w:numId="3">
    <w:abstractNumId w:val="39"/>
  </w:num>
  <w:num w:numId="4">
    <w:abstractNumId w:val="22"/>
  </w:num>
  <w:num w:numId="5">
    <w:abstractNumId w:val="17"/>
  </w:num>
  <w:num w:numId="6">
    <w:abstractNumId w:val="6"/>
  </w:num>
  <w:num w:numId="7">
    <w:abstractNumId w:val="4"/>
  </w:num>
  <w:num w:numId="8">
    <w:abstractNumId w:val="13"/>
  </w:num>
  <w:num w:numId="9">
    <w:abstractNumId w:val="24"/>
  </w:num>
  <w:num w:numId="10">
    <w:abstractNumId w:val="2"/>
  </w:num>
  <w:num w:numId="11">
    <w:abstractNumId w:val="12"/>
  </w:num>
  <w:num w:numId="12">
    <w:abstractNumId w:val="27"/>
  </w:num>
  <w:num w:numId="13">
    <w:abstractNumId w:val="33"/>
  </w:num>
  <w:num w:numId="14">
    <w:abstractNumId w:val="10"/>
  </w:num>
  <w:num w:numId="15">
    <w:abstractNumId w:val="26"/>
  </w:num>
  <w:num w:numId="16">
    <w:abstractNumId w:val="35"/>
  </w:num>
  <w:num w:numId="17">
    <w:abstractNumId w:val="32"/>
  </w:num>
  <w:num w:numId="18">
    <w:abstractNumId w:val="1"/>
  </w:num>
  <w:num w:numId="19">
    <w:abstractNumId w:val="11"/>
  </w:num>
  <w:num w:numId="20">
    <w:abstractNumId w:val="25"/>
  </w:num>
  <w:num w:numId="21">
    <w:abstractNumId w:val="3"/>
  </w:num>
  <w:num w:numId="22">
    <w:abstractNumId w:val="40"/>
  </w:num>
  <w:num w:numId="23">
    <w:abstractNumId w:val="18"/>
  </w:num>
  <w:num w:numId="24">
    <w:abstractNumId w:val="15"/>
  </w:num>
  <w:num w:numId="25">
    <w:abstractNumId w:val="30"/>
  </w:num>
  <w:num w:numId="26">
    <w:abstractNumId w:val="19"/>
  </w:num>
  <w:num w:numId="27">
    <w:abstractNumId w:val="21"/>
  </w:num>
  <w:num w:numId="28">
    <w:abstractNumId w:val="36"/>
  </w:num>
  <w:num w:numId="29">
    <w:abstractNumId w:val="14"/>
  </w:num>
  <w:num w:numId="30">
    <w:abstractNumId w:val="0"/>
  </w:num>
  <w:num w:numId="31">
    <w:abstractNumId w:val="7"/>
  </w:num>
  <w:num w:numId="32">
    <w:abstractNumId w:val="29"/>
  </w:num>
  <w:num w:numId="33">
    <w:abstractNumId w:val="28"/>
  </w:num>
  <w:num w:numId="34">
    <w:abstractNumId w:val="23"/>
  </w:num>
  <w:num w:numId="35">
    <w:abstractNumId w:val="9"/>
  </w:num>
  <w:num w:numId="36">
    <w:abstractNumId w:val="16"/>
  </w:num>
  <w:num w:numId="37">
    <w:abstractNumId w:val="8"/>
  </w:num>
  <w:num w:numId="38">
    <w:abstractNumId w:val="20"/>
  </w:num>
  <w:num w:numId="39">
    <w:abstractNumId w:val="31"/>
  </w:num>
  <w:num w:numId="40">
    <w:abstractNumId w:val="5"/>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CC609D"/>
    <w:rsid w:val="00026E14"/>
    <w:rsid w:val="0002748A"/>
    <w:rsid w:val="00027F61"/>
    <w:rsid w:val="00031296"/>
    <w:rsid w:val="00033554"/>
    <w:rsid w:val="000526B8"/>
    <w:rsid w:val="00060AF5"/>
    <w:rsid w:val="00074025"/>
    <w:rsid w:val="0007665B"/>
    <w:rsid w:val="00077565"/>
    <w:rsid w:val="000A1A83"/>
    <w:rsid w:val="000D6F06"/>
    <w:rsid w:val="000F7D24"/>
    <w:rsid w:val="00104B75"/>
    <w:rsid w:val="00181FC9"/>
    <w:rsid w:val="00186A5C"/>
    <w:rsid w:val="0019233C"/>
    <w:rsid w:val="00196E7D"/>
    <w:rsid w:val="00197E2A"/>
    <w:rsid w:val="001C41D5"/>
    <w:rsid w:val="001C581B"/>
    <w:rsid w:val="0021209E"/>
    <w:rsid w:val="002151FC"/>
    <w:rsid w:val="00237CA2"/>
    <w:rsid w:val="00252C19"/>
    <w:rsid w:val="00276C8D"/>
    <w:rsid w:val="00277F36"/>
    <w:rsid w:val="002A6D08"/>
    <w:rsid w:val="002C5D14"/>
    <w:rsid w:val="002D518E"/>
    <w:rsid w:val="002E3C15"/>
    <w:rsid w:val="002E424C"/>
    <w:rsid w:val="003377D7"/>
    <w:rsid w:val="003441D3"/>
    <w:rsid w:val="00352D61"/>
    <w:rsid w:val="00372D50"/>
    <w:rsid w:val="00375D9B"/>
    <w:rsid w:val="003B300D"/>
    <w:rsid w:val="003B4E6B"/>
    <w:rsid w:val="003B4EA1"/>
    <w:rsid w:val="003F1C9F"/>
    <w:rsid w:val="00430452"/>
    <w:rsid w:val="00433A2A"/>
    <w:rsid w:val="00456206"/>
    <w:rsid w:val="004638C8"/>
    <w:rsid w:val="00466BD4"/>
    <w:rsid w:val="004716BB"/>
    <w:rsid w:val="004769EA"/>
    <w:rsid w:val="0048152D"/>
    <w:rsid w:val="00483DCC"/>
    <w:rsid w:val="004C578B"/>
    <w:rsid w:val="004D5BE9"/>
    <w:rsid w:val="004F4754"/>
    <w:rsid w:val="004F6BC7"/>
    <w:rsid w:val="00510D8B"/>
    <w:rsid w:val="00534AD7"/>
    <w:rsid w:val="00550D71"/>
    <w:rsid w:val="0055348E"/>
    <w:rsid w:val="0056567D"/>
    <w:rsid w:val="00570A6E"/>
    <w:rsid w:val="00570E9E"/>
    <w:rsid w:val="0058088D"/>
    <w:rsid w:val="005A12E9"/>
    <w:rsid w:val="005B6774"/>
    <w:rsid w:val="005C1D43"/>
    <w:rsid w:val="005C246B"/>
    <w:rsid w:val="005D2693"/>
    <w:rsid w:val="005F34DC"/>
    <w:rsid w:val="005F5537"/>
    <w:rsid w:val="005F6816"/>
    <w:rsid w:val="00602C5A"/>
    <w:rsid w:val="00617EF0"/>
    <w:rsid w:val="006267A6"/>
    <w:rsid w:val="00645300"/>
    <w:rsid w:val="00651292"/>
    <w:rsid w:val="00674AA8"/>
    <w:rsid w:val="00684BBD"/>
    <w:rsid w:val="00696571"/>
    <w:rsid w:val="006B3E6E"/>
    <w:rsid w:val="006E6559"/>
    <w:rsid w:val="006E7381"/>
    <w:rsid w:val="00736461"/>
    <w:rsid w:val="00764EBF"/>
    <w:rsid w:val="00765C35"/>
    <w:rsid w:val="00767647"/>
    <w:rsid w:val="0078101A"/>
    <w:rsid w:val="007925BD"/>
    <w:rsid w:val="007A0132"/>
    <w:rsid w:val="007C295D"/>
    <w:rsid w:val="007F2592"/>
    <w:rsid w:val="00805F66"/>
    <w:rsid w:val="008358D8"/>
    <w:rsid w:val="008B73E9"/>
    <w:rsid w:val="008C6F29"/>
    <w:rsid w:val="008E00B8"/>
    <w:rsid w:val="00900294"/>
    <w:rsid w:val="00911180"/>
    <w:rsid w:val="009111B7"/>
    <w:rsid w:val="009602A4"/>
    <w:rsid w:val="00980525"/>
    <w:rsid w:val="00993038"/>
    <w:rsid w:val="009B1DE1"/>
    <w:rsid w:val="009D69C5"/>
    <w:rsid w:val="009E0933"/>
    <w:rsid w:val="009F5214"/>
    <w:rsid w:val="00A031CB"/>
    <w:rsid w:val="00A03FC1"/>
    <w:rsid w:val="00A123AC"/>
    <w:rsid w:val="00A345A5"/>
    <w:rsid w:val="00A949CE"/>
    <w:rsid w:val="00AB2FE3"/>
    <w:rsid w:val="00AE4696"/>
    <w:rsid w:val="00B26C7B"/>
    <w:rsid w:val="00B30554"/>
    <w:rsid w:val="00B9193A"/>
    <w:rsid w:val="00B9603E"/>
    <w:rsid w:val="00BF570F"/>
    <w:rsid w:val="00C04DCB"/>
    <w:rsid w:val="00C06770"/>
    <w:rsid w:val="00C3681C"/>
    <w:rsid w:val="00C902D2"/>
    <w:rsid w:val="00C93729"/>
    <w:rsid w:val="00CB2366"/>
    <w:rsid w:val="00CB37F9"/>
    <w:rsid w:val="00CC1622"/>
    <w:rsid w:val="00CC41E4"/>
    <w:rsid w:val="00CC609D"/>
    <w:rsid w:val="00CD1470"/>
    <w:rsid w:val="00D35981"/>
    <w:rsid w:val="00D35F5C"/>
    <w:rsid w:val="00D67312"/>
    <w:rsid w:val="00D9791F"/>
    <w:rsid w:val="00DE379F"/>
    <w:rsid w:val="00E10090"/>
    <w:rsid w:val="00E12D0C"/>
    <w:rsid w:val="00E47672"/>
    <w:rsid w:val="00E51C4D"/>
    <w:rsid w:val="00E60D71"/>
    <w:rsid w:val="00E65481"/>
    <w:rsid w:val="00E66B44"/>
    <w:rsid w:val="00E7184D"/>
    <w:rsid w:val="00E7564C"/>
    <w:rsid w:val="00E970B3"/>
    <w:rsid w:val="00EB4838"/>
    <w:rsid w:val="00EE4A06"/>
    <w:rsid w:val="00F026B3"/>
    <w:rsid w:val="00F12187"/>
    <w:rsid w:val="00F13232"/>
    <w:rsid w:val="00F72053"/>
    <w:rsid w:val="00F76377"/>
    <w:rsid w:val="00F83FDF"/>
    <w:rsid w:val="00F85267"/>
    <w:rsid w:val="00FA4FB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09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73E9"/>
    <w:pPr>
      <w:ind w:left="720"/>
      <w:contextualSpacing/>
    </w:pPr>
    <w:rPr>
      <w:rFonts w:asciiTheme="minorHAnsi" w:eastAsiaTheme="minorHAnsi" w:hAnsiTheme="minorHAnsi" w:cstheme="minorBidi"/>
    </w:rPr>
  </w:style>
  <w:style w:type="table" w:styleId="TableGrid">
    <w:name w:val="Table Grid"/>
    <w:basedOn w:val="TableNormal"/>
    <w:uiPriority w:val="59"/>
    <w:rsid w:val="008B73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8B73E9"/>
  </w:style>
  <w:style w:type="character" w:styleId="Hyperlink">
    <w:name w:val="Hyperlink"/>
    <w:basedOn w:val="DefaultParagraphFont"/>
    <w:uiPriority w:val="99"/>
    <w:unhideWhenUsed/>
    <w:rsid w:val="008B73E9"/>
    <w:rPr>
      <w:color w:val="0000FF" w:themeColor="hyperlink"/>
      <w:u w:val="single"/>
    </w:rPr>
  </w:style>
  <w:style w:type="paragraph" w:styleId="NormalWeb">
    <w:name w:val="Normal (Web)"/>
    <w:basedOn w:val="Normal"/>
    <w:uiPriority w:val="99"/>
    <w:unhideWhenUsed/>
    <w:rsid w:val="008B73E9"/>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8B73E9"/>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B73E9"/>
  </w:style>
  <w:style w:type="paragraph" w:styleId="Footer">
    <w:name w:val="footer"/>
    <w:basedOn w:val="Normal"/>
    <w:link w:val="FooterChar"/>
    <w:uiPriority w:val="99"/>
    <w:unhideWhenUsed/>
    <w:rsid w:val="008B73E9"/>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B73E9"/>
  </w:style>
  <w:style w:type="character" w:customStyle="1" w:styleId="longtext">
    <w:name w:val="long_text"/>
    <w:basedOn w:val="DefaultParagraphFont"/>
    <w:rsid w:val="008B73E9"/>
  </w:style>
  <w:style w:type="character" w:customStyle="1" w:styleId="hps">
    <w:name w:val="hps"/>
    <w:basedOn w:val="DefaultParagraphFont"/>
    <w:rsid w:val="008B73E9"/>
  </w:style>
  <w:style w:type="character" w:styleId="FootnoteReference">
    <w:name w:val="footnote reference"/>
    <w:basedOn w:val="DefaultParagraphFont"/>
    <w:uiPriority w:val="99"/>
    <w:semiHidden/>
    <w:unhideWhenUsed/>
    <w:rsid w:val="008B73E9"/>
    <w:rPr>
      <w:vertAlign w:val="superscript"/>
    </w:rPr>
  </w:style>
  <w:style w:type="table" w:customStyle="1" w:styleId="TableGrid1">
    <w:name w:val="Table Grid1"/>
    <w:basedOn w:val="TableNormal"/>
    <w:next w:val="TableGrid"/>
    <w:uiPriority w:val="99"/>
    <w:rsid w:val="008B73E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8B73E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99"/>
    <w:rsid w:val="008B73E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99"/>
    <w:rsid w:val="008B73E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99"/>
    <w:rsid w:val="008B73E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3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729"/>
    <w:rPr>
      <w:rFonts w:ascii="Tahoma" w:eastAsia="Calibri" w:hAnsi="Tahoma" w:cs="Tahoma"/>
      <w:sz w:val="16"/>
      <w:szCs w:val="16"/>
    </w:rPr>
  </w:style>
  <w:style w:type="character" w:styleId="PageNumber">
    <w:name w:val="page number"/>
    <w:basedOn w:val="DefaultParagraphFont"/>
    <w:uiPriority w:val="99"/>
    <w:semiHidden/>
    <w:unhideWhenUsed/>
    <w:rsid w:val="0019233C"/>
  </w:style>
  <w:style w:type="character" w:customStyle="1" w:styleId="gt-baf-back">
    <w:name w:val="gt-baf-back"/>
    <w:basedOn w:val="DefaultParagraphFont"/>
    <w:rsid w:val="00674AA8"/>
  </w:style>
  <w:style w:type="paragraph" w:styleId="NoSpacing">
    <w:name w:val="No Spacing"/>
    <w:uiPriority w:val="1"/>
    <w:qFormat/>
    <w:rsid w:val="00D3598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13420767">
      <w:bodyDiv w:val="1"/>
      <w:marLeft w:val="0"/>
      <w:marRight w:val="0"/>
      <w:marTop w:val="0"/>
      <w:marBottom w:val="0"/>
      <w:divBdr>
        <w:top w:val="none" w:sz="0" w:space="0" w:color="auto"/>
        <w:left w:val="none" w:sz="0" w:space="0" w:color="auto"/>
        <w:bottom w:val="none" w:sz="0" w:space="0" w:color="auto"/>
        <w:right w:val="none" w:sz="0" w:space="0" w:color="auto"/>
      </w:divBdr>
      <w:divsChild>
        <w:div w:id="1762798201">
          <w:marLeft w:val="0"/>
          <w:marRight w:val="0"/>
          <w:marTop w:val="0"/>
          <w:marBottom w:val="0"/>
          <w:divBdr>
            <w:top w:val="none" w:sz="0" w:space="0" w:color="auto"/>
            <w:left w:val="none" w:sz="0" w:space="0" w:color="auto"/>
            <w:bottom w:val="none" w:sz="0" w:space="0" w:color="auto"/>
            <w:right w:val="none" w:sz="0" w:space="0" w:color="auto"/>
          </w:divBdr>
          <w:divsChild>
            <w:div w:id="16805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jhien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3313</Words>
  <Characters>18888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cp:lastPrinted>2015-02-24T04:51:00Z</cp:lastPrinted>
  <dcterms:created xsi:type="dcterms:W3CDTF">2015-05-09T15:35:00Z</dcterms:created>
  <dcterms:modified xsi:type="dcterms:W3CDTF">2015-05-09T15:38:00Z</dcterms:modified>
</cp:coreProperties>
</file>